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42" w:rsidRPr="00C77C42" w:rsidRDefault="00C77C42" w:rsidP="00C77C42">
      <w:pPr>
        <w:spacing w:after="0" w:line="240" w:lineRule="auto"/>
        <w:jc w:val="center"/>
        <w:rPr>
          <w:rFonts w:ascii="Times New Roman" w:eastAsia="SimSun" w:hAnsi="Times New Roman" w:cs="Times New Roman"/>
          <w:b/>
          <w:bCs/>
          <w:color w:val="000000"/>
          <w:kern w:val="1"/>
          <w:sz w:val="28"/>
          <w:szCs w:val="28"/>
          <w:lang w:eastAsia="zh-CN" w:bidi="hi-IN"/>
        </w:rPr>
      </w:pPr>
      <w:r w:rsidRPr="00C77C42">
        <w:rPr>
          <w:rFonts w:ascii="Times New Roman" w:eastAsia="SimSun" w:hAnsi="Times New Roman" w:cs="Times New Roman"/>
          <w:b/>
          <w:bCs/>
          <w:color w:val="000000"/>
          <w:kern w:val="1"/>
          <w:sz w:val="28"/>
          <w:szCs w:val="28"/>
          <w:lang w:eastAsia="zh-CN" w:bidi="hi-IN"/>
        </w:rPr>
        <w:t>РЕСПУБЛИКА КРЫМ</w:t>
      </w:r>
    </w:p>
    <w:p w:rsidR="00C77C42" w:rsidRPr="00C77C42" w:rsidRDefault="00C77C42" w:rsidP="00C77C42">
      <w:pPr>
        <w:widowControl w:val="0"/>
        <w:suppressAutoHyphens/>
        <w:spacing w:after="0" w:line="240" w:lineRule="auto"/>
        <w:jc w:val="center"/>
        <w:rPr>
          <w:rFonts w:ascii="Times New Roman" w:eastAsia="SimSun" w:hAnsi="Times New Roman" w:cs="Times New Roman"/>
          <w:b/>
          <w:bCs/>
          <w:color w:val="000000"/>
          <w:kern w:val="1"/>
          <w:sz w:val="28"/>
          <w:szCs w:val="28"/>
          <w:lang w:eastAsia="zh-CN" w:bidi="hi-IN"/>
        </w:rPr>
      </w:pPr>
      <w:r w:rsidRPr="00C77C42">
        <w:rPr>
          <w:rFonts w:ascii="Times New Roman" w:eastAsia="SimSun" w:hAnsi="Times New Roman" w:cs="Times New Roman"/>
          <w:b/>
          <w:bCs/>
          <w:color w:val="000000"/>
          <w:kern w:val="1"/>
          <w:sz w:val="28"/>
          <w:szCs w:val="28"/>
          <w:lang w:eastAsia="zh-CN" w:bidi="hi-IN"/>
        </w:rPr>
        <w:t>БАХЧИСАРАЙСКИЙ РАЙОН</w:t>
      </w:r>
    </w:p>
    <w:p w:rsidR="00C77C42" w:rsidRPr="00C77C42" w:rsidRDefault="00C77C42" w:rsidP="00C77C42">
      <w:pPr>
        <w:widowControl w:val="0"/>
        <w:suppressAutoHyphens/>
        <w:spacing w:after="0" w:line="240" w:lineRule="auto"/>
        <w:jc w:val="center"/>
        <w:rPr>
          <w:rFonts w:ascii="Times New Roman" w:eastAsia="SimSun" w:hAnsi="Times New Roman" w:cs="Times New Roman"/>
          <w:b/>
          <w:bCs/>
          <w:color w:val="000000"/>
          <w:kern w:val="1"/>
          <w:sz w:val="28"/>
          <w:szCs w:val="28"/>
          <w:lang w:eastAsia="zh-CN" w:bidi="hi-IN"/>
        </w:rPr>
      </w:pPr>
      <w:r w:rsidRPr="00C77C42">
        <w:rPr>
          <w:rFonts w:ascii="Times New Roman" w:eastAsia="SimSun" w:hAnsi="Times New Roman" w:cs="Times New Roman"/>
          <w:b/>
          <w:bCs/>
          <w:color w:val="000000"/>
          <w:kern w:val="1"/>
          <w:sz w:val="28"/>
          <w:szCs w:val="28"/>
          <w:lang w:eastAsia="zh-CN" w:bidi="hi-IN"/>
        </w:rPr>
        <w:t>ТАБАЧНЕНСКИЙ СЕЛЬСКИЙ СОВЕТ</w:t>
      </w:r>
    </w:p>
    <w:p w:rsidR="00C77C42" w:rsidRDefault="00C77C42" w:rsidP="002B379C">
      <w:pPr>
        <w:suppressAutoHyphens/>
        <w:spacing w:after="0" w:line="240" w:lineRule="auto"/>
        <w:rPr>
          <w:rFonts w:ascii="Times New Roman" w:eastAsia="Times New Roman" w:hAnsi="Times New Roman" w:cs="Times New Roman"/>
          <w:b/>
          <w:sz w:val="24"/>
        </w:rPr>
      </w:pPr>
    </w:p>
    <w:p w:rsidR="002B379C" w:rsidRPr="00C77C42" w:rsidRDefault="002B379C" w:rsidP="00C77C42">
      <w:pPr>
        <w:suppressAutoHyphens/>
        <w:spacing w:after="0" w:line="240" w:lineRule="auto"/>
        <w:jc w:val="center"/>
        <w:rPr>
          <w:rFonts w:ascii="Times New Roman" w:eastAsia="Calibri" w:hAnsi="Times New Roman" w:cs="Times New Roman"/>
          <w:b/>
          <w:sz w:val="28"/>
          <w:szCs w:val="28"/>
        </w:rPr>
      </w:pPr>
      <w:r w:rsidRPr="00C77C42">
        <w:rPr>
          <w:rFonts w:ascii="Times New Roman" w:eastAsia="Calibri" w:hAnsi="Times New Roman" w:cs="Times New Roman"/>
          <w:b/>
          <w:sz w:val="28"/>
          <w:szCs w:val="28"/>
        </w:rPr>
        <w:t>РЕШЕНИЕ</w:t>
      </w:r>
    </w:p>
    <w:p w:rsidR="002B379C" w:rsidRPr="00C77C42" w:rsidRDefault="002B379C" w:rsidP="002B379C">
      <w:pPr>
        <w:suppressAutoHyphens/>
        <w:spacing w:after="0" w:line="240" w:lineRule="auto"/>
        <w:rPr>
          <w:rFonts w:ascii="Times New Roman" w:eastAsia="Calibri" w:hAnsi="Times New Roman" w:cs="Times New Roman"/>
          <w:b/>
          <w:sz w:val="28"/>
          <w:szCs w:val="28"/>
        </w:rPr>
      </w:pPr>
    </w:p>
    <w:p w:rsidR="00BF7D76" w:rsidRPr="00C77C42" w:rsidRDefault="007C11BD" w:rsidP="00C77C42">
      <w:pPr>
        <w:suppressAutoHyphens/>
        <w:spacing w:after="0" w:line="240" w:lineRule="auto"/>
        <w:ind w:firstLine="2977"/>
        <w:rPr>
          <w:rFonts w:ascii="Times New Roman" w:eastAsia="Calibri" w:hAnsi="Times New Roman" w:cs="Times New Roman"/>
          <w:sz w:val="28"/>
          <w:szCs w:val="28"/>
        </w:rPr>
      </w:pPr>
      <w:r w:rsidRPr="00C77C42">
        <w:rPr>
          <w:rFonts w:ascii="Times New Roman" w:eastAsia="Calibri" w:hAnsi="Times New Roman" w:cs="Times New Roman"/>
          <w:sz w:val="28"/>
          <w:szCs w:val="28"/>
        </w:rPr>
        <w:t>17-я сессия 1-го</w:t>
      </w:r>
      <w:r w:rsidR="00334B8C" w:rsidRPr="00C77C42">
        <w:rPr>
          <w:rFonts w:ascii="Times New Roman" w:eastAsia="Calibri" w:hAnsi="Times New Roman" w:cs="Times New Roman"/>
          <w:sz w:val="28"/>
          <w:szCs w:val="28"/>
        </w:rPr>
        <w:t xml:space="preserve"> созыва</w:t>
      </w:r>
    </w:p>
    <w:p w:rsidR="002B379C" w:rsidRPr="00C77C42" w:rsidRDefault="002B379C" w:rsidP="002B379C">
      <w:pPr>
        <w:suppressAutoHyphens/>
        <w:spacing w:after="0" w:line="240" w:lineRule="auto"/>
        <w:rPr>
          <w:rFonts w:ascii="Times New Roman" w:eastAsia="Times New Roman" w:hAnsi="Times New Roman" w:cs="Times New Roman"/>
          <w:b/>
          <w:sz w:val="28"/>
          <w:szCs w:val="28"/>
        </w:rPr>
      </w:pPr>
    </w:p>
    <w:p w:rsidR="00BF7D76" w:rsidRPr="00C77C42" w:rsidRDefault="007C11BD">
      <w:pPr>
        <w:spacing w:after="0" w:line="240" w:lineRule="auto"/>
        <w:rPr>
          <w:rFonts w:ascii="Times New Roman" w:eastAsia="Times New Roman" w:hAnsi="Times New Roman" w:cs="Times New Roman"/>
          <w:b/>
          <w:sz w:val="28"/>
          <w:szCs w:val="28"/>
        </w:rPr>
      </w:pPr>
      <w:r w:rsidRPr="00C77C42">
        <w:rPr>
          <w:rFonts w:ascii="Times New Roman" w:eastAsia="Times New Roman" w:hAnsi="Times New Roman" w:cs="Times New Roman"/>
          <w:sz w:val="28"/>
          <w:szCs w:val="28"/>
        </w:rPr>
        <w:t xml:space="preserve">от «30» декабря </w:t>
      </w:r>
      <w:r w:rsidR="00334B8C" w:rsidRPr="00C77C42">
        <w:rPr>
          <w:rFonts w:ascii="Times New Roman" w:eastAsia="Times New Roman" w:hAnsi="Times New Roman" w:cs="Times New Roman"/>
          <w:sz w:val="28"/>
          <w:szCs w:val="28"/>
        </w:rPr>
        <w:t>2015</w:t>
      </w:r>
      <w:r w:rsidRPr="00C77C42">
        <w:rPr>
          <w:rFonts w:ascii="Times New Roman" w:eastAsia="Times New Roman" w:hAnsi="Times New Roman" w:cs="Times New Roman"/>
          <w:sz w:val="28"/>
          <w:szCs w:val="28"/>
        </w:rPr>
        <w:t xml:space="preserve"> </w:t>
      </w:r>
      <w:r w:rsidR="00334B8C" w:rsidRPr="00C77C42">
        <w:rPr>
          <w:rFonts w:ascii="Times New Roman" w:eastAsia="Times New Roman" w:hAnsi="Times New Roman" w:cs="Times New Roman"/>
          <w:sz w:val="28"/>
          <w:szCs w:val="28"/>
        </w:rPr>
        <w:t>г</w:t>
      </w:r>
      <w:r w:rsidRPr="00C77C42">
        <w:rPr>
          <w:rFonts w:ascii="Times New Roman" w:eastAsia="Times New Roman" w:hAnsi="Times New Roman" w:cs="Times New Roman"/>
          <w:sz w:val="28"/>
          <w:szCs w:val="28"/>
        </w:rPr>
        <w:t>ода</w:t>
      </w:r>
      <w:r w:rsidR="00334B8C" w:rsidRPr="00C77C42">
        <w:rPr>
          <w:rFonts w:ascii="Times New Roman" w:eastAsia="Times New Roman" w:hAnsi="Times New Roman" w:cs="Times New Roman"/>
          <w:sz w:val="28"/>
          <w:szCs w:val="28"/>
        </w:rPr>
        <w:t xml:space="preserve">                                                            </w:t>
      </w:r>
      <w:r w:rsidR="00C77C42">
        <w:rPr>
          <w:rFonts w:ascii="Times New Roman" w:eastAsia="Times New Roman" w:hAnsi="Times New Roman" w:cs="Times New Roman"/>
          <w:sz w:val="28"/>
          <w:szCs w:val="28"/>
        </w:rPr>
        <w:t xml:space="preserve">        </w:t>
      </w:r>
      <w:r w:rsidR="00334B8C" w:rsidRPr="00C77C42">
        <w:rPr>
          <w:rFonts w:ascii="Times New Roman" w:eastAsia="Segoe UI Symbol" w:hAnsi="Times New Roman" w:cs="Times New Roman"/>
          <w:sz w:val="28"/>
          <w:szCs w:val="28"/>
        </w:rPr>
        <w:t>№</w:t>
      </w:r>
      <w:r w:rsidRPr="00C77C42">
        <w:rPr>
          <w:rFonts w:ascii="Times New Roman" w:eastAsia="Segoe UI Symbol" w:hAnsi="Times New Roman" w:cs="Times New Roman"/>
          <w:sz w:val="28"/>
          <w:szCs w:val="28"/>
        </w:rPr>
        <w:t xml:space="preserve"> 2-105</w:t>
      </w:r>
      <w:r w:rsidR="00334B8C" w:rsidRPr="00C77C42">
        <w:rPr>
          <w:rFonts w:ascii="Times New Roman" w:eastAsia="Times New Roman" w:hAnsi="Times New Roman" w:cs="Times New Roman"/>
          <w:sz w:val="28"/>
          <w:szCs w:val="28"/>
        </w:rPr>
        <w:t xml:space="preserve"> </w:t>
      </w:r>
    </w:p>
    <w:p w:rsidR="00BF7D76" w:rsidRPr="00C77C42" w:rsidRDefault="00BF7D76">
      <w:pPr>
        <w:spacing w:after="0" w:line="240" w:lineRule="auto"/>
        <w:rPr>
          <w:rFonts w:ascii="Times New Roman" w:eastAsia="Times New Roman" w:hAnsi="Times New Roman" w:cs="Times New Roman"/>
          <w:sz w:val="28"/>
          <w:szCs w:val="28"/>
        </w:rPr>
      </w:pPr>
    </w:p>
    <w:p w:rsidR="00BF7D76" w:rsidRPr="00C77C42" w:rsidRDefault="00334B8C">
      <w:pPr>
        <w:spacing w:after="0" w:line="240" w:lineRule="auto"/>
        <w:rPr>
          <w:rFonts w:ascii="Times New Roman" w:eastAsia="Times New Roman" w:hAnsi="Times New Roman" w:cs="Times New Roman"/>
          <w:i/>
          <w:sz w:val="28"/>
          <w:szCs w:val="28"/>
        </w:rPr>
      </w:pPr>
      <w:r w:rsidRPr="00C77C42">
        <w:rPr>
          <w:rFonts w:ascii="Times New Roman" w:eastAsia="Times New Roman" w:hAnsi="Times New Roman" w:cs="Times New Roman"/>
          <w:i/>
          <w:sz w:val="28"/>
          <w:szCs w:val="28"/>
        </w:rPr>
        <w:t>«О бюджете Табачненского сельского поселения</w:t>
      </w:r>
    </w:p>
    <w:p w:rsidR="00BF7D76" w:rsidRPr="00C77C42" w:rsidRDefault="00334B8C">
      <w:pPr>
        <w:spacing w:after="0" w:line="240" w:lineRule="auto"/>
        <w:rPr>
          <w:rFonts w:ascii="Times New Roman" w:eastAsia="Times New Roman" w:hAnsi="Times New Roman" w:cs="Times New Roman"/>
          <w:i/>
          <w:sz w:val="28"/>
          <w:szCs w:val="28"/>
        </w:rPr>
      </w:pPr>
      <w:r w:rsidRPr="00C77C42">
        <w:rPr>
          <w:rFonts w:ascii="Times New Roman" w:eastAsia="Times New Roman" w:hAnsi="Times New Roman" w:cs="Times New Roman"/>
          <w:i/>
          <w:sz w:val="28"/>
          <w:szCs w:val="28"/>
        </w:rPr>
        <w:t>Бахчисарайского района Республики Крым на 2016 год»</w:t>
      </w:r>
    </w:p>
    <w:p w:rsidR="00BF7D76" w:rsidRPr="00C77C42" w:rsidRDefault="00BF7D76">
      <w:pPr>
        <w:spacing w:after="0" w:line="240" w:lineRule="auto"/>
        <w:jc w:val="both"/>
        <w:rPr>
          <w:rFonts w:ascii="Times New Roman" w:eastAsia="Times New Roman" w:hAnsi="Times New Roman" w:cs="Times New Roman"/>
          <w:sz w:val="28"/>
          <w:szCs w:val="28"/>
        </w:rPr>
      </w:pPr>
    </w:p>
    <w:p w:rsidR="00BF7D76" w:rsidRPr="00C77C42" w:rsidRDefault="00334B8C"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Руководствуясь бюджетным Код</w:t>
      </w:r>
      <w:r w:rsidR="00D20A14" w:rsidRPr="00C77C42">
        <w:rPr>
          <w:rFonts w:ascii="Times New Roman" w:eastAsia="Times New Roman" w:hAnsi="Times New Roman" w:cs="Times New Roman"/>
          <w:sz w:val="28"/>
          <w:szCs w:val="28"/>
        </w:rPr>
        <w:t>ексом Российской Федерации, Закон</w:t>
      </w:r>
      <w:r w:rsidRPr="00C77C42">
        <w:rPr>
          <w:rFonts w:ascii="Times New Roman" w:eastAsia="Times New Roman" w:hAnsi="Times New Roman" w:cs="Times New Roman"/>
          <w:sz w:val="28"/>
          <w:szCs w:val="28"/>
        </w:rPr>
        <w:t>о</w:t>
      </w:r>
      <w:r w:rsidR="00D20A14" w:rsidRPr="00C77C42">
        <w:rPr>
          <w:rFonts w:ascii="Times New Roman" w:eastAsia="Times New Roman" w:hAnsi="Times New Roman" w:cs="Times New Roman"/>
          <w:sz w:val="28"/>
          <w:szCs w:val="28"/>
        </w:rPr>
        <w:t>м Республики Крым от 29.12.2015 № 192-ЗРК/2015 «О бюджете Республики Крым на 2016 год», Ф</w:t>
      </w:r>
      <w:r w:rsidRPr="00C77C42">
        <w:rPr>
          <w:rFonts w:ascii="Times New Roman" w:eastAsia="Times New Roman" w:hAnsi="Times New Roman" w:cs="Times New Roman"/>
          <w:sz w:val="28"/>
          <w:szCs w:val="28"/>
        </w:rPr>
        <w:t xml:space="preserve">едеральным конституционным законом  от 21.03.2014 </w:t>
      </w:r>
      <w:r w:rsidRPr="00C77C42">
        <w:rPr>
          <w:rFonts w:ascii="Times New Roman" w:eastAsia="Segoe UI Symbol" w:hAnsi="Times New Roman" w:cs="Times New Roman"/>
          <w:sz w:val="28"/>
          <w:szCs w:val="28"/>
        </w:rPr>
        <w:t>№</w:t>
      </w:r>
      <w:r w:rsidRPr="00C77C42">
        <w:rPr>
          <w:rFonts w:ascii="Times New Roman" w:eastAsia="Times New Roman" w:hAnsi="Times New Roman" w:cs="Times New Roman"/>
          <w:sz w:val="28"/>
          <w:szCs w:val="28"/>
        </w:rPr>
        <w:t xml:space="preserve"> 6-ФКЗ «О принятии в Российскую Федерацию Республики Крым и образовании в составе Российской Федерации новых субъектов Республики Крым и города федера</w:t>
      </w:r>
      <w:r w:rsidR="00D20A14" w:rsidRPr="00C77C42">
        <w:rPr>
          <w:rFonts w:ascii="Times New Roman" w:eastAsia="Times New Roman" w:hAnsi="Times New Roman" w:cs="Times New Roman"/>
          <w:sz w:val="28"/>
          <w:szCs w:val="28"/>
        </w:rPr>
        <w:t>льного значения Севастополя» , Федеральным З</w:t>
      </w:r>
      <w:r w:rsidRPr="00C77C42">
        <w:rPr>
          <w:rFonts w:ascii="Times New Roman" w:eastAsia="Times New Roman" w:hAnsi="Times New Roman" w:cs="Times New Roman"/>
          <w:sz w:val="28"/>
          <w:szCs w:val="28"/>
        </w:rPr>
        <w:t xml:space="preserve">аконом от 06.10.2003 </w:t>
      </w:r>
      <w:r w:rsidRPr="00C77C42">
        <w:rPr>
          <w:rFonts w:ascii="Times New Roman" w:eastAsia="Segoe UI Symbol" w:hAnsi="Times New Roman" w:cs="Times New Roman"/>
          <w:sz w:val="28"/>
          <w:szCs w:val="28"/>
        </w:rPr>
        <w:t>№</w:t>
      </w:r>
      <w:r w:rsidRPr="00C77C42">
        <w:rPr>
          <w:rFonts w:ascii="Times New Roman" w:eastAsia="Times New Roman" w:hAnsi="Times New Roman" w:cs="Times New Roman"/>
          <w:sz w:val="28"/>
          <w:szCs w:val="28"/>
        </w:rPr>
        <w:t>131-ФЗ «Об общих принципах организации местного самоуправ</w:t>
      </w:r>
      <w:r w:rsidR="00C77C42">
        <w:rPr>
          <w:rFonts w:ascii="Times New Roman" w:eastAsia="Times New Roman" w:hAnsi="Times New Roman" w:cs="Times New Roman"/>
          <w:sz w:val="28"/>
          <w:szCs w:val="28"/>
        </w:rPr>
        <w:t>ления в Российской Федерации» ,</w:t>
      </w:r>
      <w:r w:rsidRPr="00C77C42">
        <w:rPr>
          <w:rFonts w:ascii="Times New Roman" w:eastAsia="Times New Roman" w:hAnsi="Times New Roman" w:cs="Times New Roman"/>
          <w:sz w:val="28"/>
          <w:szCs w:val="28"/>
        </w:rPr>
        <w:t xml:space="preserve"> законом Республики Крым от 28.11.2014 </w:t>
      </w:r>
      <w:r w:rsidRPr="00C77C42">
        <w:rPr>
          <w:rFonts w:ascii="Times New Roman" w:eastAsia="Segoe UI Symbol" w:hAnsi="Times New Roman" w:cs="Times New Roman"/>
          <w:sz w:val="28"/>
          <w:szCs w:val="28"/>
        </w:rPr>
        <w:t>№</w:t>
      </w:r>
      <w:r w:rsidRPr="00C77C42">
        <w:rPr>
          <w:rFonts w:ascii="Times New Roman" w:eastAsia="Times New Roman" w:hAnsi="Times New Roman" w:cs="Times New Roman"/>
          <w:sz w:val="28"/>
          <w:szCs w:val="28"/>
        </w:rPr>
        <w:t>16-ЗРК/2014 «О межбюджетных отношениях в Республике Крым», приказом Министерс</w:t>
      </w:r>
      <w:r w:rsidR="00C77C42">
        <w:rPr>
          <w:rFonts w:ascii="Times New Roman" w:eastAsia="Times New Roman" w:hAnsi="Times New Roman" w:cs="Times New Roman"/>
          <w:sz w:val="28"/>
          <w:szCs w:val="28"/>
        </w:rPr>
        <w:t xml:space="preserve">тва финансов </w:t>
      </w:r>
      <w:r w:rsidRPr="00C77C42">
        <w:rPr>
          <w:rFonts w:ascii="Times New Roman" w:eastAsia="Times New Roman" w:hAnsi="Times New Roman" w:cs="Times New Roman"/>
          <w:sz w:val="28"/>
          <w:szCs w:val="28"/>
        </w:rPr>
        <w:t xml:space="preserve">Российской Федерации от 01.07.2013 </w:t>
      </w:r>
      <w:r w:rsidRPr="00C77C42">
        <w:rPr>
          <w:rFonts w:ascii="Times New Roman" w:eastAsia="Segoe UI Symbol" w:hAnsi="Times New Roman" w:cs="Times New Roman"/>
          <w:sz w:val="28"/>
          <w:szCs w:val="28"/>
        </w:rPr>
        <w:t>№</w:t>
      </w:r>
      <w:r w:rsidRPr="00C77C42">
        <w:rPr>
          <w:rFonts w:ascii="Times New Roman" w:eastAsia="Times New Roman" w:hAnsi="Times New Roman" w:cs="Times New Roman"/>
          <w:sz w:val="28"/>
          <w:szCs w:val="28"/>
        </w:rPr>
        <w:t>65-н «Об утверждении  указаний о порядке применения бюджетной классификации Российской федерации», Уставом муниципального образования Табачненского сельское поселения Бахчисарайского района Республики Крым,</w:t>
      </w:r>
    </w:p>
    <w:p w:rsidR="00BF7D76" w:rsidRPr="00C77C42" w:rsidRDefault="00BF7D76" w:rsidP="00C77C42">
      <w:pPr>
        <w:spacing w:after="0" w:line="240" w:lineRule="auto"/>
        <w:rPr>
          <w:rFonts w:ascii="Times New Roman" w:eastAsia="Times New Roman" w:hAnsi="Times New Roman" w:cs="Times New Roman"/>
          <w:sz w:val="28"/>
          <w:szCs w:val="28"/>
        </w:rPr>
      </w:pPr>
    </w:p>
    <w:p w:rsidR="00BF7D76" w:rsidRPr="00C77C42" w:rsidRDefault="00334B8C" w:rsidP="00C77C42">
      <w:pPr>
        <w:spacing w:after="0" w:line="240" w:lineRule="auto"/>
        <w:ind w:firstLine="1985"/>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ТАБАЧНЕНСКИЙ СЕЛЬСКИЙ СОВЕТ РЕШИЛ:</w:t>
      </w:r>
    </w:p>
    <w:p w:rsidR="00BF7D76" w:rsidRPr="00C77C42" w:rsidRDefault="00BF7D76">
      <w:pPr>
        <w:spacing w:after="0" w:line="240" w:lineRule="auto"/>
        <w:ind w:firstLine="709"/>
        <w:jc w:val="both"/>
        <w:rPr>
          <w:rFonts w:ascii="Times New Roman" w:eastAsia="Times New Roman" w:hAnsi="Times New Roman" w:cs="Times New Roman"/>
          <w:sz w:val="28"/>
          <w:szCs w:val="28"/>
        </w:rPr>
      </w:pPr>
    </w:p>
    <w:p w:rsidR="00BF7D76" w:rsidRPr="00C77C42" w:rsidRDefault="00334B8C">
      <w:pPr>
        <w:spacing w:after="0" w:line="240" w:lineRule="auto"/>
        <w:ind w:firstLine="709"/>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1.Утвердить основные характеристики бюджета Табачненского сельского поселения Бахчисарайского района Республики Кры</w:t>
      </w:r>
      <w:r w:rsidR="00C77C42">
        <w:rPr>
          <w:rFonts w:ascii="Times New Roman" w:eastAsia="Times New Roman" w:hAnsi="Times New Roman" w:cs="Times New Roman"/>
          <w:sz w:val="28"/>
          <w:szCs w:val="28"/>
        </w:rPr>
        <w:t>м (местный бюджет) на 2016 год:</w:t>
      </w:r>
    </w:p>
    <w:p w:rsidR="00BF7D76" w:rsidRPr="00C77C42" w:rsidRDefault="00334B8C">
      <w:pPr>
        <w:spacing w:after="0" w:line="240" w:lineRule="auto"/>
        <w:ind w:firstLine="708"/>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1) общий объем доходов в сумме 3 912 960,00 рублей, в том числе налоговые и неналоговые доходы 732 696,00 рублей, безвозмездные поступления (межбюджетные трансферты) из бюджета Республики Крым в сумме 3 180 264,00 рублей;</w:t>
      </w:r>
    </w:p>
    <w:p w:rsidR="00BF7D76" w:rsidRPr="00C77C42" w:rsidRDefault="00334B8C">
      <w:pPr>
        <w:spacing w:after="0" w:line="240" w:lineRule="auto"/>
        <w:ind w:firstLine="709"/>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2) общий объем расходов в сумме 3 912 960,00 рублей;</w:t>
      </w:r>
    </w:p>
    <w:p w:rsidR="00BF7D76" w:rsidRPr="00C77C42" w:rsidRDefault="00334B8C">
      <w:pPr>
        <w:suppressAutoHyphens/>
        <w:spacing w:after="0" w:line="240" w:lineRule="auto"/>
        <w:ind w:firstLine="709"/>
        <w:jc w:val="both"/>
        <w:rPr>
          <w:rFonts w:ascii="Times New Roman" w:eastAsia="Times New Roman" w:hAnsi="Times New Roman" w:cs="Times New Roman"/>
          <w:color w:val="00000A"/>
          <w:sz w:val="28"/>
          <w:szCs w:val="28"/>
        </w:rPr>
      </w:pPr>
      <w:r w:rsidRPr="00C77C42">
        <w:rPr>
          <w:rFonts w:ascii="Times New Roman" w:eastAsia="Times New Roman" w:hAnsi="Times New Roman" w:cs="Times New Roman"/>
          <w:sz w:val="28"/>
          <w:szCs w:val="28"/>
        </w:rPr>
        <w:t xml:space="preserve">3) </w:t>
      </w:r>
      <w:r w:rsidRPr="00C77C42">
        <w:rPr>
          <w:rFonts w:ascii="Times New Roman" w:eastAsia="Times New Roman" w:hAnsi="Times New Roman" w:cs="Times New Roman"/>
          <w:color w:val="00000A"/>
          <w:sz w:val="28"/>
          <w:szCs w:val="28"/>
        </w:rPr>
        <w:t>верхний предел муниципального внутреннего долга по бюджету Табачненского сельского поселения на 01 января 2017 года, в том числе верхний предел долга по муниципальным гарантиям в суммах 0,00руб.;</w:t>
      </w:r>
    </w:p>
    <w:p w:rsidR="00BF7D76" w:rsidRPr="00C77C42" w:rsidRDefault="00334B8C" w:rsidP="00C77C42">
      <w:pPr>
        <w:suppressAutoHyphens/>
        <w:spacing w:after="0" w:line="240" w:lineRule="auto"/>
        <w:ind w:firstLine="709"/>
        <w:jc w:val="both"/>
        <w:rPr>
          <w:rFonts w:ascii="Times New Roman" w:eastAsia="Times New Roman" w:hAnsi="Times New Roman" w:cs="Times New Roman"/>
          <w:color w:val="00000A"/>
          <w:sz w:val="28"/>
          <w:szCs w:val="28"/>
        </w:rPr>
      </w:pPr>
      <w:r w:rsidRPr="00C77C42">
        <w:rPr>
          <w:rFonts w:ascii="Times New Roman" w:eastAsia="Times New Roman" w:hAnsi="Times New Roman" w:cs="Times New Roman"/>
          <w:color w:val="00000A"/>
          <w:sz w:val="28"/>
          <w:szCs w:val="28"/>
        </w:rPr>
        <w:t>4) объем дефицита бюджета в сумме 0,00 руб.</w:t>
      </w:r>
    </w:p>
    <w:p w:rsidR="00BF7D76" w:rsidRPr="00C77C42" w:rsidRDefault="00BF7D76">
      <w:pPr>
        <w:spacing w:after="0" w:line="240" w:lineRule="auto"/>
        <w:ind w:firstLine="567"/>
        <w:jc w:val="both"/>
        <w:rPr>
          <w:rFonts w:ascii="Times New Roman" w:eastAsia="Times New Roman" w:hAnsi="Times New Roman" w:cs="Times New Roman"/>
          <w:sz w:val="28"/>
          <w:szCs w:val="28"/>
        </w:rPr>
      </w:pPr>
    </w:p>
    <w:p w:rsidR="00BF7D76" w:rsidRPr="00C77C42" w:rsidRDefault="00334B8C">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2. Утвердить объем поступлений доходов в бюджет Табачненского сельского поселения Бахчисарайского района Республики Крым по кодам видов(подвидов) </w:t>
      </w:r>
      <w:r w:rsidRPr="00C77C42">
        <w:rPr>
          <w:rFonts w:ascii="Times New Roman" w:eastAsia="Times New Roman" w:hAnsi="Times New Roman" w:cs="Times New Roman"/>
          <w:sz w:val="28"/>
          <w:szCs w:val="28"/>
        </w:rPr>
        <w:lastRenderedPageBreak/>
        <w:t xml:space="preserve">доходов и соответствующих им кодов аналитической группы подвидов доходов на 2016 год </w:t>
      </w:r>
      <w:r w:rsidR="000C0C87" w:rsidRPr="00C77C42">
        <w:rPr>
          <w:rFonts w:ascii="Times New Roman" w:eastAsia="Times New Roman" w:hAnsi="Times New Roman" w:cs="Times New Roman"/>
          <w:sz w:val="28"/>
          <w:szCs w:val="28"/>
        </w:rPr>
        <w:t xml:space="preserve">согласно приложению </w:t>
      </w:r>
      <w:r w:rsidRPr="00C77C42">
        <w:rPr>
          <w:rFonts w:ascii="Times New Roman" w:eastAsia="Segoe UI Symbol" w:hAnsi="Times New Roman" w:cs="Times New Roman"/>
          <w:sz w:val="28"/>
          <w:szCs w:val="28"/>
        </w:rPr>
        <w:t>№</w:t>
      </w:r>
      <w:r w:rsidR="000C0C87" w:rsidRPr="00C77C42">
        <w:rPr>
          <w:rFonts w:ascii="Times New Roman" w:eastAsia="Times New Roman" w:hAnsi="Times New Roman" w:cs="Times New Roman"/>
          <w:sz w:val="28"/>
          <w:szCs w:val="28"/>
        </w:rPr>
        <w:t xml:space="preserve"> 1 к настоящему р</w:t>
      </w:r>
      <w:r w:rsidRPr="00C77C42">
        <w:rPr>
          <w:rFonts w:ascii="Times New Roman" w:eastAsia="Times New Roman" w:hAnsi="Times New Roman" w:cs="Times New Roman"/>
          <w:sz w:val="28"/>
          <w:szCs w:val="28"/>
        </w:rPr>
        <w:t>ешению.</w:t>
      </w:r>
    </w:p>
    <w:p w:rsidR="00BF7D76" w:rsidRPr="00C77C42" w:rsidRDefault="00BF7D76">
      <w:pPr>
        <w:spacing w:after="0" w:line="240" w:lineRule="auto"/>
        <w:ind w:firstLine="709"/>
        <w:jc w:val="both"/>
        <w:rPr>
          <w:rFonts w:ascii="Times New Roman" w:eastAsia="Times New Roman" w:hAnsi="Times New Roman" w:cs="Times New Roman"/>
          <w:sz w:val="28"/>
          <w:szCs w:val="28"/>
        </w:rPr>
      </w:pPr>
    </w:p>
    <w:p w:rsidR="00BF7D76" w:rsidRPr="00C77C42" w:rsidRDefault="00334B8C">
      <w:pPr>
        <w:spacing w:after="0" w:line="240" w:lineRule="auto"/>
        <w:ind w:firstLine="709"/>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3. Учесть в бюджете Табачненского сельского поселения Бахчисарайского района Республики Крым сведения о нормативах зачисления доходов в бюджет Табачненского сельского поселения Бахчисарайского района Республики Крым</w:t>
      </w:r>
      <w:r w:rsidR="000C0C87" w:rsidRPr="00C77C42">
        <w:rPr>
          <w:rFonts w:ascii="Times New Roman" w:eastAsia="Times New Roman" w:hAnsi="Times New Roman" w:cs="Times New Roman"/>
          <w:sz w:val="28"/>
          <w:szCs w:val="28"/>
        </w:rPr>
        <w:t xml:space="preserve"> на 2016 год согласно приложению</w:t>
      </w:r>
      <w:r w:rsidRPr="00C77C42">
        <w:rPr>
          <w:rFonts w:ascii="Times New Roman" w:eastAsia="Times New Roman" w:hAnsi="Times New Roman" w:cs="Times New Roman"/>
          <w:sz w:val="28"/>
          <w:szCs w:val="28"/>
        </w:rPr>
        <w:t xml:space="preserve"> </w:t>
      </w:r>
      <w:r w:rsidRPr="00C77C42">
        <w:rPr>
          <w:rFonts w:ascii="Times New Roman" w:eastAsia="Segoe UI Symbol" w:hAnsi="Times New Roman" w:cs="Times New Roman"/>
          <w:sz w:val="28"/>
          <w:szCs w:val="28"/>
        </w:rPr>
        <w:t>№</w:t>
      </w:r>
      <w:r w:rsidRPr="00C77C42">
        <w:rPr>
          <w:rFonts w:ascii="Times New Roman" w:eastAsia="Times New Roman" w:hAnsi="Times New Roman" w:cs="Times New Roman"/>
          <w:sz w:val="28"/>
          <w:szCs w:val="28"/>
        </w:rPr>
        <w:t xml:space="preserve"> 2 к настоящему решению.</w:t>
      </w:r>
    </w:p>
    <w:p w:rsidR="00BF7D76" w:rsidRPr="00C77C42" w:rsidRDefault="00BF7D76">
      <w:pPr>
        <w:spacing w:after="0" w:line="240" w:lineRule="auto"/>
        <w:ind w:firstLine="709"/>
        <w:jc w:val="both"/>
        <w:rPr>
          <w:rFonts w:ascii="Times New Roman" w:eastAsia="Times New Roman" w:hAnsi="Times New Roman" w:cs="Times New Roman"/>
          <w:sz w:val="28"/>
          <w:szCs w:val="28"/>
        </w:rPr>
      </w:pPr>
    </w:p>
    <w:p w:rsidR="00BF7D76" w:rsidRPr="00C77C42" w:rsidRDefault="00334B8C">
      <w:pPr>
        <w:spacing w:after="0" w:line="240" w:lineRule="auto"/>
        <w:ind w:firstLine="709"/>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4. Утвердить перечень и коды главных администраторов доходов местного бюджета Табачненского сельского поселения Бахчисарайского района Республики Крым согласно приложению </w:t>
      </w:r>
      <w:r w:rsidRPr="00C77C42">
        <w:rPr>
          <w:rFonts w:ascii="Times New Roman" w:eastAsia="Segoe UI Symbol" w:hAnsi="Times New Roman" w:cs="Times New Roman"/>
          <w:sz w:val="28"/>
          <w:szCs w:val="28"/>
        </w:rPr>
        <w:t>№</w:t>
      </w:r>
      <w:r w:rsidRPr="00C77C42">
        <w:rPr>
          <w:rFonts w:ascii="Times New Roman" w:eastAsia="Times New Roman" w:hAnsi="Times New Roman" w:cs="Times New Roman"/>
          <w:sz w:val="28"/>
          <w:szCs w:val="28"/>
        </w:rPr>
        <w:t xml:space="preserve"> 3 к настоящему решению. </w:t>
      </w:r>
    </w:p>
    <w:p w:rsidR="00BF7D76" w:rsidRPr="00C77C42" w:rsidRDefault="00334B8C">
      <w:pPr>
        <w:suppressAutoHyphens/>
        <w:spacing w:after="0" w:line="240" w:lineRule="auto"/>
        <w:ind w:firstLine="709"/>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Установить, что в случаях изменения состава и (или) функций главных администраторов доходов бюджета Табачненского сельского поселения Бахчисарайского района Республики Крым на 2016 год,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Табачненского сельского поселения Бахчисарайского района Республики Крым на 2016 год, а также в состав закрепленных за ними кодов классификации доходов бюджетов вносятся на основании распоряжений администрации Табачненского сельского поселения Бахчисарайского района Республики Крым без </w:t>
      </w:r>
      <w:r w:rsidR="000C0C87" w:rsidRPr="00C77C42">
        <w:rPr>
          <w:rFonts w:ascii="Times New Roman" w:eastAsia="Times New Roman" w:hAnsi="Times New Roman" w:cs="Times New Roman"/>
          <w:sz w:val="28"/>
          <w:szCs w:val="28"/>
        </w:rPr>
        <w:t>внесения изменений в настоящее р</w:t>
      </w:r>
      <w:r w:rsidRPr="00C77C42">
        <w:rPr>
          <w:rFonts w:ascii="Times New Roman" w:eastAsia="Times New Roman" w:hAnsi="Times New Roman" w:cs="Times New Roman"/>
          <w:sz w:val="28"/>
          <w:szCs w:val="28"/>
        </w:rPr>
        <w:t>ешение.</w:t>
      </w:r>
    </w:p>
    <w:p w:rsidR="00BF7D76" w:rsidRPr="00C77C42" w:rsidRDefault="00BF7D76">
      <w:pPr>
        <w:spacing w:after="0" w:line="240" w:lineRule="auto"/>
        <w:ind w:firstLine="709"/>
        <w:jc w:val="both"/>
        <w:rPr>
          <w:rFonts w:ascii="Times New Roman" w:eastAsia="Times New Roman" w:hAnsi="Times New Roman" w:cs="Times New Roman"/>
          <w:sz w:val="28"/>
          <w:szCs w:val="28"/>
        </w:rPr>
      </w:pPr>
    </w:p>
    <w:p w:rsidR="00BF7D76" w:rsidRPr="00C77C42" w:rsidRDefault="00334B8C">
      <w:pPr>
        <w:spacing w:after="0" w:line="240" w:lineRule="auto"/>
        <w:ind w:firstLine="709"/>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5. Утвердить перечень главных администраторов источников финансирования дефицита бюджета Табачненского сельского поселения Бахчисарайского района Республики Крым на 2016 год </w:t>
      </w:r>
      <w:r w:rsidR="000C0C87" w:rsidRPr="00C77C42">
        <w:rPr>
          <w:rFonts w:ascii="Times New Roman" w:eastAsia="Times New Roman" w:hAnsi="Times New Roman" w:cs="Times New Roman"/>
          <w:sz w:val="28"/>
          <w:szCs w:val="28"/>
        </w:rPr>
        <w:t>согласно приложению</w:t>
      </w:r>
      <w:r w:rsidRPr="00C77C42">
        <w:rPr>
          <w:rFonts w:ascii="Times New Roman" w:eastAsia="Times New Roman" w:hAnsi="Times New Roman" w:cs="Times New Roman"/>
          <w:sz w:val="28"/>
          <w:szCs w:val="28"/>
        </w:rPr>
        <w:t xml:space="preserve"> </w:t>
      </w:r>
      <w:r w:rsidRPr="00C77C42">
        <w:rPr>
          <w:rFonts w:ascii="Times New Roman" w:eastAsia="Segoe UI Symbol" w:hAnsi="Times New Roman" w:cs="Times New Roman"/>
          <w:sz w:val="28"/>
          <w:szCs w:val="28"/>
        </w:rPr>
        <w:t>№</w:t>
      </w:r>
      <w:r w:rsidRPr="00C77C42">
        <w:rPr>
          <w:rFonts w:ascii="Times New Roman" w:eastAsia="Times New Roman" w:hAnsi="Times New Roman" w:cs="Times New Roman"/>
          <w:sz w:val="28"/>
          <w:szCs w:val="28"/>
        </w:rPr>
        <w:t xml:space="preserve"> 4 к настоящему решению.</w:t>
      </w:r>
    </w:p>
    <w:p w:rsidR="00BF7D76" w:rsidRPr="00C77C42" w:rsidRDefault="00BF7D76">
      <w:pPr>
        <w:spacing w:after="0" w:line="240" w:lineRule="auto"/>
        <w:jc w:val="both"/>
        <w:rPr>
          <w:rFonts w:ascii="Times New Roman" w:eastAsia="Times New Roman" w:hAnsi="Times New Roman" w:cs="Times New Roman"/>
          <w:sz w:val="28"/>
          <w:szCs w:val="28"/>
        </w:rPr>
      </w:pPr>
    </w:p>
    <w:p w:rsidR="00BF7D76" w:rsidRPr="00C77C42" w:rsidRDefault="00334B8C" w:rsidP="00C77C42">
      <w:pPr>
        <w:spacing w:after="0" w:line="240" w:lineRule="auto"/>
        <w:ind w:firstLine="709"/>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6.</w:t>
      </w:r>
      <w:r w:rsidR="000C0C87" w:rsidRPr="00C77C42">
        <w:rPr>
          <w:rFonts w:ascii="Times New Roman" w:eastAsia="Times New Roman" w:hAnsi="Times New Roman" w:cs="Times New Roman"/>
          <w:sz w:val="28"/>
          <w:szCs w:val="28"/>
        </w:rPr>
        <w:t xml:space="preserve"> </w:t>
      </w:r>
      <w:r w:rsidRPr="00C77C42">
        <w:rPr>
          <w:rFonts w:ascii="Times New Roman" w:eastAsia="Times New Roman" w:hAnsi="Times New Roman" w:cs="Times New Roman"/>
          <w:sz w:val="28"/>
          <w:szCs w:val="28"/>
        </w:rPr>
        <w:t xml:space="preserve">Установить, что добровольные взносы и пожертвования, поступившие в бюджет Табачненского сельского поселения, направляются в установленном порядке на увеличение расходов бюджета Табачненского сельского поселения соответственно целям их предоставления. </w:t>
      </w:r>
    </w:p>
    <w:p w:rsidR="00C77C42" w:rsidRDefault="00C77C42" w:rsidP="00C77C42">
      <w:pPr>
        <w:spacing w:after="0" w:line="240" w:lineRule="auto"/>
        <w:ind w:firstLine="567"/>
        <w:jc w:val="both"/>
        <w:rPr>
          <w:rFonts w:ascii="Times New Roman" w:eastAsia="Calibri" w:hAnsi="Times New Roman" w:cs="Times New Roman"/>
          <w:sz w:val="28"/>
          <w:szCs w:val="28"/>
        </w:rPr>
      </w:pPr>
    </w:p>
    <w:p w:rsidR="00BF7D76" w:rsidRPr="00C77C42" w:rsidRDefault="00334B8C"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7.</w:t>
      </w:r>
      <w:r w:rsidR="000C0C87" w:rsidRPr="00C77C42">
        <w:rPr>
          <w:rFonts w:ascii="Times New Roman" w:eastAsia="Times New Roman" w:hAnsi="Times New Roman" w:cs="Times New Roman"/>
          <w:sz w:val="28"/>
          <w:szCs w:val="28"/>
        </w:rPr>
        <w:t xml:space="preserve"> </w:t>
      </w:r>
      <w:r w:rsidRPr="00C77C42">
        <w:rPr>
          <w:rFonts w:ascii="Times New Roman" w:eastAsia="Times New Roman" w:hAnsi="Times New Roman" w:cs="Times New Roman"/>
          <w:sz w:val="28"/>
          <w:szCs w:val="28"/>
        </w:rPr>
        <w:t>Утвердить распределение расходов бюджета Табачн</w:t>
      </w:r>
      <w:r w:rsidR="00C77C42">
        <w:rPr>
          <w:rFonts w:ascii="Times New Roman" w:eastAsia="Times New Roman" w:hAnsi="Times New Roman" w:cs="Times New Roman"/>
          <w:sz w:val="28"/>
          <w:szCs w:val="28"/>
        </w:rPr>
        <w:t>енского сельского поселения</w:t>
      </w:r>
      <w:r w:rsidR="000C0C87" w:rsidRPr="00C77C42">
        <w:rPr>
          <w:rFonts w:ascii="Times New Roman" w:eastAsia="Times New Roman" w:hAnsi="Times New Roman" w:cs="Times New Roman"/>
          <w:sz w:val="28"/>
          <w:szCs w:val="28"/>
        </w:rPr>
        <w:t xml:space="preserve"> по </w:t>
      </w:r>
      <w:r w:rsidRPr="00C77C42">
        <w:rPr>
          <w:rFonts w:ascii="Times New Roman" w:eastAsia="Times New Roman" w:hAnsi="Times New Roman" w:cs="Times New Roman"/>
          <w:sz w:val="28"/>
          <w:szCs w:val="28"/>
        </w:rPr>
        <w:t>целевым статьям</w:t>
      </w:r>
      <w:r w:rsidR="000C0C87" w:rsidRPr="00C77C42">
        <w:rPr>
          <w:rFonts w:ascii="Times New Roman" w:eastAsia="Times New Roman" w:hAnsi="Times New Roman" w:cs="Times New Roman"/>
          <w:sz w:val="28"/>
          <w:szCs w:val="28"/>
        </w:rPr>
        <w:t>, группам видов расходов, разделам и подразделам</w:t>
      </w:r>
      <w:r w:rsidRPr="00C77C42">
        <w:rPr>
          <w:rFonts w:ascii="Times New Roman" w:eastAsia="Times New Roman" w:hAnsi="Times New Roman" w:cs="Times New Roman"/>
          <w:sz w:val="28"/>
          <w:szCs w:val="28"/>
        </w:rPr>
        <w:t xml:space="preserve"> </w:t>
      </w:r>
      <w:r w:rsidR="000C0C87" w:rsidRPr="00C77C42">
        <w:rPr>
          <w:rFonts w:ascii="Times New Roman" w:eastAsia="Times New Roman" w:hAnsi="Times New Roman" w:cs="Times New Roman"/>
          <w:sz w:val="28"/>
          <w:szCs w:val="28"/>
        </w:rPr>
        <w:t xml:space="preserve">распределение бюджетных ассигнований на финансовое обеспечение реализации муниципальных программ на 2016 год </w:t>
      </w:r>
      <w:r w:rsidRPr="00C77C42">
        <w:rPr>
          <w:rFonts w:ascii="Times New Roman" w:eastAsia="Times New Roman" w:hAnsi="Times New Roman" w:cs="Times New Roman"/>
          <w:sz w:val="28"/>
          <w:szCs w:val="28"/>
        </w:rPr>
        <w:t>согл</w:t>
      </w:r>
      <w:r w:rsidR="005270DB" w:rsidRPr="00C77C42">
        <w:rPr>
          <w:rFonts w:ascii="Times New Roman" w:eastAsia="Times New Roman" w:hAnsi="Times New Roman" w:cs="Times New Roman"/>
          <w:sz w:val="28"/>
          <w:szCs w:val="28"/>
        </w:rPr>
        <w:t xml:space="preserve">асно приложению </w:t>
      </w:r>
      <w:r w:rsidR="00503E8F" w:rsidRPr="00C77C42">
        <w:rPr>
          <w:rFonts w:ascii="Times New Roman" w:eastAsia="Times New Roman" w:hAnsi="Times New Roman" w:cs="Times New Roman"/>
          <w:sz w:val="28"/>
          <w:szCs w:val="28"/>
        </w:rPr>
        <w:t xml:space="preserve">№ </w:t>
      </w:r>
      <w:r w:rsidR="005270DB" w:rsidRPr="00C77C42">
        <w:rPr>
          <w:rFonts w:ascii="Times New Roman" w:eastAsia="Times New Roman" w:hAnsi="Times New Roman" w:cs="Times New Roman"/>
          <w:sz w:val="28"/>
          <w:szCs w:val="28"/>
        </w:rPr>
        <w:t>5 к настоящему р</w:t>
      </w:r>
      <w:r w:rsidRPr="00C77C42">
        <w:rPr>
          <w:rFonts w:ascii="Times New Roman" w:eastAsia="Times New Roman" w:hAnsi="Times New Roman" w:cs="Times New Roman"/>
          <w:sz w:val="28"/>
          <w:szCs w:val="28"/>
        </w:rPr>
        <w:t>ешению.</w:t>
      </w:r>
    </w:p>
    <w:p w:rsidR="00BF7D76" w:rsidRPr="00C77C42" w:rsidRDefault="00BF7D76">
      <w:pPr>
        <w:spacing w:after="0" w:line="240" w:lineRule="auto"/>
        <w:jc w:val="both"/>
        <w:rPr>
          <w:rFonts w:ascii="Times New Roman" w:eastAsia="Times New Roman" w:hAnsi="Times New Roman" w:cs="Times New Roman"/>
          <w:sz w:val="28"/>
          <w:szCs w:val="28"/>
        </w:rPr>
      </w:pPr>
    </w:p>
    <w:p w:rsidR="000C0C87" w:rsidRDefault="000C0C87"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8. Утвердить ведомственную структуру Табачненского сельского поселения Бахчисарайского района Республики Крым на 2016 год соглас</w:t>
      </w:r>
      <w:r w:rsidR="005270DB" w:rsidRPr="00C77C42">
        <w:rPr>
          <w:rFonts w:ascii="Times New Roman" w:eastAsia="Times New Roman" w:hAnsi="Times New Roman" w:cs="Times New Roman"/>
          <w:sz w:val="28"/>
          <w:szCs w:val="28"/>
        </w:rPr>
        <w:t>но приложению № 6 к настоящему р</w:t>
      </w:r>
      <w:r w:rsidRPr="00C77C42">
        <w:rPr>
          <w:rFonts w:ascii="Times New Roman" w:eastAsia="Times New Roman" w:hAnsi="Times New Roman" w:cs="Times New Roman"/>
          <w:sz w:val="28"/>
          <w:szCs w:val="28"/>
        </w:rPr>
        <w:t>ешению.</w:t>
      </w:r>
    </w:p>
    <w:p w:rsidR="00C77C42" w:rsidRPr="00C77C42" w:rsidRDefault="00C77C42" w:rsidP="00C77C42">
      <w:pPr>
        <w:spacing w:after="0" w:line="240" w:lineRule="auto"/>
        <w:ind w:firstLine="567"/>
        <w:jc w:val="both"/>
        <w:rPr>
          <w:rFonts w:ascii="Times New Roman" w:eastAsia="Times New Roman" w:hAnsi="Times New Roman" w:cs="Times New Roman"/>
          <w:sz w:val="28"/>
          <w:szCs w:val="28"/>
        </w:rPr>
      </w:pPr>
    </w:p>
    <w:p w:rsidR="00BF7D76" w:rsidRPr="00C77C42" w:rsidRDefault="000C0C87"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9. Утвердить источники финансирования дефи</w:t>
      </w:r>
      <w:r w:rsidR="00334B8C" w:rsidRPr="00C77C42">
        <w:rPr>
          <w:rFonts w:ascii="Times New Roman" w:eastAsia="Times New Roman" w:hAnsi="Times New Roman" w:cs="Times New Roman"/>
          <w:sz w:val="28"/>
          <w:szCs w:val="28"/>
        </w:rPr>
        <w:t>цита бюджета Табачненского сельского поселения Бахчисарайского района Республики Крым н</w:t>
      </w:r>
      <w:r w:rsidRPr="00C77C42">
        <w:rPr>
          <w:rFonts w:ascii="Times New Roman" w:eastAsia="Times New Roman" w:hAnsi="Times New Roman" w:cs="Times New Roman"/>
          <w:sz w:val="28"/>
          <w:szCs w:val="28"/>
        </w:rPr>
        <w:t>а 2016 год согласно приложению № 7</w:t>
      </w:r>
      <w:r w:rsidR="00334B8C" w:rsidRPr="00C77C42">
        <w:rPr>
          <w:rFonts w:ascii="Times New Roman" w:eastAsia="Times New Roman" w:hAnsi="Times New Roman" w:cs="Times New Roman"/>
          <w:sz w:val="28"/>
          <w:szCs w:val="28"/>
        </w:rPr>
        <w:t xml:space="preserve"> </w:t>
      </w:r>
      <w:r w:rsidR="005270DB" w:rsidRPr="00C77C42">
        <w:rPr>
          <w:rFonts w:ascii="Times New Roman" w:eastAsia="Times New Roman" w:hAnsi="Times New Roman" w:cs="Times New Roman"/>
          <w:sz w:val="28"/>
          <w:szCs w:val="28"/>
        </w:rPr>
        <w:t>к настоящему р</w:t>
      </w:r>
      <w:r w:rsidR="00334B8C" w:rsidRPr="00C77C42">
        <w:rPr>
          <w:rFonts w:ascii="Times New Roman" w:eastAsia="Times New Roman" w:hAnsi="Times New Roman" w:cs="Times New Roman"/>
          <w:sz w:val="28"/>
          <w:szCs w:val="28"/>
        </w:rPr>
        <w:t>ешению.</w:t>
      </w:r>
    </w:p>
    <w:p w:rsidR="00BF7D76" w:rsidRPr="00C77C42" w:rsidRDefault="00BF7D76">
      <w:pPr>
        <w:spacing w:after="0" w:line="240" w:lineRule="auto"/>
        <w:jc w:val="both"/>
        <w:rPr>
          <w:rFonts w:ascii="Times New Roman" w:eastAsia="Times New Roman" w:hAnsi="Times New Roman" w:cs="Times New Roman"/>
          <w:sz w:val="28"/>
          <w:szCs w:val="28"/>
        </w:rPr>
      </w:pPr>
    </w:p>
    <w:p w:rsidR="00BF7D76" w:rsidRPr="00C77C42" w:rsidRDefault="00334B8C">
      <w:pPr>
        <w:spacing w:after="0" w:line="240" w:lineRule="auto"/>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lastRenderedPageBreak/>
        <w:t>Утвердить в составе расходов бюджета Таб</w:t>
      </w:r>
      <w:r w:rsidR="00C77C42">
        <w:rPr>
          <w:rFonts w:ascii="Times New Roman" w:eastAsia="Times New Roman" w:hAnsi="Times New Roman" w:cs="Times New Roman"/>
          <w:sz w:val="28"/>
          <w:szCs w:val="28"/>
        </w:rPr>
        <w:t xml:space="preserve">ачненского сельского поселения на 2016 год </w:t>
      </w:r>
      <w:r w:rsidRPr="00C77C42">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 в сумме 0 рублей.</w:t>
      </w:r>
    </w:p>
    <w:p w:rsidR="00BF7D76" w:rsidRPr="00C77C42" w:rsidRDefault="00BF7D76">
      <w:pPr>
        <w:spacing w:after="0" w:line="240" w:lineRule="auto"/>
        <w:jc w:val="both"/>
        <w:rPr>
          <w:rFonts w:ascii="Times New Roman" w:eastAsia="Calibri" w:hAnsi="Times New Roman" w:cs="Times New Roman"/>
          <w:sz w:val="28"/>
          <w:szCs w:val="28"/>
        </w:rPr>
      </w:pPr>
    </w:p>
    <w:p w:rsidR="00BF7D76" w:rsidRPr="00C77C42" w:rsidRDefault="00334B8C">
      <w:pPr>
        <w:spacing w:after="0" w:line="240" w:lineRule="auto"/>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Приоритетными расходами местного бюджета являются:</w:t>
      </w:r>
    </w:p>
    <w:p w:rsidR="00BF7D76" w:rsidRPr="00C77C42" w:rsidRDefault="00334B8C">
      <w:pPr>
        <w:spacing w:after="0" w:line="240" w:lineRule="auto"/>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оплата труда и начисления на выплаты по оплате труда;</w:t>
      </w:r>
    </w:p>
    <w:p w:rsidR="00BF7D76" w:rsidRPr="00C77C42" w:rsidRDefault="00334B8C">
      <w:pPr>
        <w:spacing w:after="0" w:line="240" w:lineRule="auto"/>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коммунальные услуги;</w:t>
      </w:r>
    </w:p>
    <w:p w:rsidR="00BF7D76" w:rsidRPr="00C77C42" w:rsidRDefault="00334B8C">
      <w:pPr>
        <w:spacing w:after="0" w:line="240" w:lineRule="auto"/>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 Финансовое обеспечение указанных расх</w:t>
      </w:r>
      <w:r w:rsidR="00C77C42">
        <w:rPr>
          <w:rFonts w:ascii="Times New Roman" w:eastAsia="Times New Roman" w:hAnsi="Times New Roman" w:cs="Times New Roman"/>
          <w:sz w:val="28"/>
          <w:szCs w:val="28"/>
        </w:rPr>
        <w:t>одов осуществляется в 2016 году</w:t>
      </w:r>
      <w:r w:rsidRPr="00C77C42">
        <w:rPr>
          <w:rFonts w:ascii="Times New Roman" w:eastAsia="Times New Roman" w:hAnsi="Times New Roman" w:cs="Times New Roman"/>
          <w:sz w:val="28"/>
          <w:szCs w:val="28"/>
        </w:rPr>
        <w:t xml:space="preserve"> в первоочередном порядке в пределах доведенных</w:t>
      </w:r>
      <w:r w:rsidR="00C77C42">
        <w:rPr>
          <w:rFonts w:ascii="Times New Roman" w:eastAsia="Times New Roman" w:hAnsi="Times New Roman" w:cs="Times New Roman"/>
          <w:sz w:val="28"/>
          <w:szCs w:val="28"/>
        </w:rPr>
        <w:t xml:space="preserve"> </w:t>
      </w:r>
      <w:r w:rsidRPr="00C77C42">
        <w:rPr>
          <w:rFonts w:ascii="Times New Roman" w:eastAsia="Times New Roman" w:hAnsi="Times New Roman" w:cs="Times New Roman"/>
          <w:sz w:val="28"/>
          <w:szCs w:val="28"/>
        </w:rPr>
        <w:t>лимитов бюджетных обязательств.</w:t>
      </w:r>
    </w:p>
    <w:p w:rsidR="00BF7D76" w:rsidRPr="00C77C42" w:rsidRDefault="00BF7D76">
      <w:pPr>
        <w:spacing w:after="0" w:line="240" w:lineRule="auto"/>
        <w:jc w:val="both"/>
        <w:rPr>
          <w:rFonts w:ascii="Times New Roman" w:eastAsia="Calibri" w:hAnsi="Times New Roman" w:cs="Times New Roman"/>
          <w:sz w:val="28"/>
          <w:szCs w:val="28"/>
        </w:rPr>
      </w:pPr>
    </w:p>
    <w:p w:rsidR="00BF7D76" w:rsidRPr="00C77C42" w:rsidRDefault="005270DB"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10. Утвердить объем межбюджетных </w:t>
      </w:r>
      <w:r w:rsidR="00334B8C" w:rsidRPr="00C77C42">
        <w:rPr>
          <w:rFonts w:ascii="Times New Roman" w:eastAsia="Times New Roman" w:hAnsi="Times New Roman" w:cs="Times New Roman"/>
          <w:sz w:val="28"/>
          <w:szCs w:val="28"/>
        </w:rPr>
        <w:t>трансфертов</w:t>
      </w:r>
      <w:r w:rsidRPr="00C77C42">
        <w:rPr>
          <w:rFonts w:ascii="Times New Roman" w:eastAsia="Times New Roman" w:hAnsi="Times New Roman" w:cs="Times New Roman"/>
          <w:sz w:val="28"/>
          <w:szCs w:val="28"/>
        </w:rPr>
        <w:t>, передаваемых</w:t>
      </w:r>
      <w:r w:rsidR="00334B8C" w:rsidRPr="00C77C42">
        <w:rPr>
          <w:rFonts w:ascii="Times New Roman" w:eastAsia="Times New Roman" w:hAnsi="Times New Roman" w:cs="Times New Roman"/>
          <w:sz w:val="28"/>
          <w:szCs w:val="28"/>
        </w:rPr>
        <w:t xml:space="preserve"> бюджет</w:t>
      </w:r>
      <w:r w:rsidRPr="00C77C42">
        <w:rPr>
          <w:rFonts w:ascii="Times New Roman" w:eastAsia="Times New Roman" w:hAnsi="Times New Roman" w:cs="Times New Roman"/>
          <w:sz w:val="28"/>
          <w:szCs w:val="28"/>
        </w:rPr>
        <w:t>у</w:t>
      </w:r>
      <w:r w:rsidR="00334B8C" w:rsidRPr="00C77C42">
        <w:rPr>
          <w:rFonts w:ascii="Times New Roman" w:eastAsia="Times New Roman" w:hAnsi="Times New Roman" w:cs="Times New Roman"/>
          <w:sz w:val="28"/>
          <w:szCs w:val="28"/>
        </w:rPr>
        <w:t xml:space="preserve"> Табачненского сельского поселения</w:t>
      </w:r>
      <w:r w:rsidRPr="00C77C42">
        <w:rPr>
          <w:rFonts w:ascii="Times New Roman" w:eastAsia="Times New Roman" w:hAnsi="Times New Roman" w:cs="Times New Roman"/>
          <w:sz w:val="28"/>
          <w:szCs w:val="28"/>
        </w:rPr>
        <w:t xml:space="preserve"> Бахчисарайского района Республики Крым из других бюджетов бюджетной системы Российской Федерации на 2016 год в сумме 3180264,00 рублей согласно приложению № 8 к настоящему решению.</w:t>
      </w:r>
    </w:p>
    <w:p w:rsidR="005270DB" w:rsidRPr="00C77C42" w:rsidRDefault="005270DB" w:rsidP="005270DB">
      <w:pPr>
        <w:spacing w:after="0" w:line="240" w:lineRule="auto"/>
        <w:jc w:val="both"/>
        <w:rPr>
          <w:rFonts w:ascii="Times New Roman" w:eastAsia="Times New Roman" w:hAnsi="Times New Roman" w:cs="Times New Roman"/>
          <w:color w:val="000000"/>
          <w:sz w:val="28"/>
          <w:szCs w:val="28"/>
        </w:rPr>
      </w:pPr>
    </w:p>
    <w:p w:rsidR="005270DB" w:rsidRPr="00C77C42" w:rsidRDefault="005270DB"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11. Утвердить объем иных межбюджетных трансфертов, передаваемых из бюджета Табачненского сельского поселения Бахчисарайского района Республики Крым в бюджет Бахчисарайского муниципального района в 2016 году с в сумме 116000,00 рублей согласно приложению № 9 к настоящему решению.</w:t>
      </w:r>
    </w:p>
    <w:p w:rsidR="005270DB" w:rsidRPr="00C77C42" w:rsidRDefault="005270DB">
      <w:pPr>
        <w:spacing w:after="0" w:line="240" w:lineRule="auto"/>
        <w:jc w:val="both"/>
        <w:rPr>
          <w:rFonts w:ascii="Times New Roman" w:eastAsia="Times New Roman" w:hAnsi="Times New Roman" w:cs="Times New Roman"/>
          <w:sz w:val="28"/>
          <w:szCs w:val="28"/>
        </w:rPr>
      </w:pPr>
    </w:p>
    <w:p w:rsidR="00BF7D76" w:rsidRPr="00C77C42" w:rsidRDefault="005270DB"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12</w:t>
      </w:r>
      <w:r w:rsidR="00334B8C" w:rsidRPr="00C77C42">
        <w:rPr>
          <w:rFonts w:ascii="Times New Roman" w:eastAsia="Times New Roman" w:hAnsi="Times New Roman" w:cs="Times New Roman"/>
          <w:sz w:val="28"/>
          <w:szCs w:val="28"/>
        </w:rPr>
        <w:t>. Установить, что бюджетные ассигнования, предусмотренные на оплату труда работников бюджетной сферы на 2016 год, обеспечивают оплату труда работников органов местного самоуправления Табачненского сельского поселения и муниципальных учреждений по отраслевому принципу в соответствии с нормативными правовыми актами Табачненского сельского поселения, с соблюдением</w:t>
      </w:r>
      <w:r w:rsidRPr="00C77C42">
        <w:rPr>
          <w:rFonts w:ascii="Times New Roman" w:eastAsia="Times New Roman" w:hAnsi="Times New Roman" w:cs="Times New Roman"/>
          <w:sz w:val="28"/>
          <w:szCs w:val="28"/>
        </w:rPr>
        <w:t xml:space="preserve"> нормативов</w:t>
      </w:r>
      <w:r w:rsidR="00334B8C" w:rsidRPr="00C77C42">
        <w:rPr>
          <w:rFonts w:ascii="Times New Roman" w:eastAsia="Times New Roman" w:hAnsi="Times New Roman" w:cs="Times New Roman"/>
          <w:sz w:val="28"/>
          <w:szCs w:val="28"/>
        </w:rPr>
        <w:t>, установленных СМ РК.</w:t>
      </w:r>
    </w:p>
    <w:p w:rsidR="00BF7D76" w:rsidRPr="00C77C42" w:rsidRDefault="00BF7D76">
      <w:pPr>
        <w:spacing w:after="0" w:line="240" w:lineRule="auto"/>
        <w:jc w:val="both"/>
        <w:rPr>
          <w:rFonts w:ascii="Times New Roman" w:eastAsia="Times New Roman" w:hAnsi="Times New Roman" w:cs="Times New Roman"/>
          <w:sz w:val="28"/>
          <w:szCs w:val="28"/>
        </w:rPr>
      </w:pPr>
    </w:p>
    <w:p w:rsidR="00BF7D76" w:rsidRPr="00C77C42" w:rsidRDefault="00334B8C"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13. Установить в бюджете Табачненского сельского поселения Бахчисарайского района Республики Крым расходы на программу «Развитие культуры в </w:t>
      </w:r>
      <w:proofErr w:type="spellStart"/>
      <w:r w:rsidRPr="00C77C42">
        <w:rPr>
          <w:rFonts w:ascii="Times New Roman" w:eastAsia="Times New Roman" w:hAnsi="Times New Roman" w:cs="Times New Roman"/>
          <w:sz w:val="28"/>
          <w:szCs w:val="28"/>
        </w:rPr>
        <w:t>Табачненском</w:t>
      </w:r>
      <w:proofErr w:type="spellEnd"/>
      <w:r w:rsidRPr="00C77C42">
        <w:rPr>
          <w:rFonts w:ascii="Times New Roman" w:eastAsia="Times New Roman" w:hAnsi="Times New Roman" w:cs="Times New Roman"/>
          <w:sz w:val="28"/>
          <w:szCs w:val="28"/>
        </w:rPr>
        <w:t xml:space="preserve"> сельском поселении Бахчисарайского района Республики Крым на 2016 год» на проведение культурно-массовых мероприятий в сумме 150 000 рублей.</w:t>
      </w:r>
    </w:p>
    <w:p w:rsidR="00BF7D76" w:rsidRPr="00C77C42" w:rsidRDefault="00BF7D76">
      <w:pPr>
        <w:spacing w:after="0" w:line="240" w:lineRule="auto"/>
        <w:jc w:val="both"/>
        <w:rPr>
          <w:rFonts w:ascii="Times New Roman" w:eastAsia="Times New Roman" w:hAnsi="Times New Roman" w:cs="Times New Roman"/>
          <w:sz w:val="28"/>
          <w:szCs w:val="28"/>
        </w:rPr>
      </w:pPr>
    </w:p>
    <w:p w:rsidR="00BF7D76" w:rsidRPr="00C77C42" w:rsidRDefault="00334B8C"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14. Установить, что в 2016 году предварительная оплата (авансирование) за счет средств местного бюджета поставок продукции, выполнения работ и оказания услуг по муниципальным контрактам, заключенным в соответствии с муниципальным законом, осуществляются в порядке, устанавливаемом Администрацией Табачненского сельского поселения Бахчисарайского района Республики Крым, в размере не более 30 процентов.</w:t>
      </w:r>
    </w:p>
    <w:p w:rsidR="00BF7D76" w:rsidRPr="00C77C42" w:rsidRDefault="00BF7D76">
      <w:pPr>
        <w:spacing w:after="0" w:line="240" w:lineRule="auto"/>
        <w:jc w:val="both"/>
        <w:rPr>
          <w:rFonts w:ascii="Times New Roman" w:eastAsia="Times New Roman" w:hAnsi="Times New Roman" w:cs="Times New Roman"/>
          <w:sz w:val="28"/>
          <w:szCs w:val="28"/>
        </w:rPr>
      </w:pPr>
    </w:p>
    <w:p w:rsidR="00C77C42" w:rsidRDefault="00334B8C"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15. Установить, что предоставление муниципальных гарантий и привлечение муниципальных заимствова</w:t>
      </w:r>
      <w:r w:rsidR="00C77C42">
        <w:rPr>
          <w:rFonts w:ascii="Times New Roman" w:eastAsia="Times New Roman" w:hAnsi="Times New Roman" w:cs="Times New Roman"/>
          <w:sz w:val="28"/>
          <w:szCs w:val="28"/>
        </w:rPr>
        <w:t>ний в 2016 году не планируются.</w:t>
      </w:r>
    </w:p>
    <w:p w:rsidR="00C77C42" w:rsidRDefault="00C77C42">
      <w:pPr>
        <w:spacing w:after="0" w:line="240" w:lineRule="auto"/>
        <w:jc w:val="both"/>
        <w:rPr>
          <w:rFonts w:ascii="Times New Roman" w:eastAsia="Calibri" w:hAnsi="Times New Roman" w:cs="Times New Roman"/>
          <w:sz w:val="28"/>
          <w:szCs w:val="28"/>
        </w:rPr>
      </w:pPr>
    </w:p>
    <w:p w:rsidR="00BF7D76" w:rsidRPr="00C77C42" w:rsidRDefault="00334B8C">
      <w:pPr>
        <w:spacing w:after="0" w:line="240" w:lineRule="auto"/>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lastRenderedPageBreak/>
        <w:t xml:space="preserve">16. Установить, что бюджетные кредиты из бюджета Бахчисарайского района на 2016 год не предоставляются и к получению в бюджет Бахчисарайского района не планируются.  </w:t>
      </w:r>
    </w:p>
    <w:p w:rsidR="00BF7D76" w:rsidRPr="00C77C42" w:rsidRDefault="00BF7D76">
      <w:pPr>
        <w:spacing w:after="0" w:line="240" w:lineRule="auto"/>
        <w:jc w:val="both"/>
        <w:rPr>
          <w:rFonts w:ascii="Times New Roman" w:eastAsia="Calibri" w:hAnsi="Times New Roman" w:cs="Times New Roman"/>
          <w:sz w:val="28"/>
          <w:szCs w:val="28"/>
        </w:rPr>
      </w:pPr>
    </w:p>
    <w:p w:rsidR="00BF7D76" w:rsidRPr="00C77C42" w:rsidRDefault="00334B8C" w:rsidP="00C77C42">
      <w:pPr>
        <w:spacing w:after="0" w:line="240" w:lineRule="auto"/>
        <w:ind w:firstLine="567"/>
        <w:jc w:val="both"/>
        <w:rPr>
          <w:rFonts w:ascii="Times New Roman" w:eastAsia="Calibri" w:hAnsi="Times New Roman" w:cs="Times New Roman"/>
          <w:sz w:val="28"/>
          <w:szCs w:val="28"/>
        </w:rPr>
      </w:pPr>
      <w:r w:rsidRPr="00C77C42">
        <w:rPr>
          <w:rFonts w:ascii="Times New Roman" w:eastAsia="Times New Roman" w:hAnsi="Times New Roman" w:cs="Times New Roman"/>
          <w:sz w:val="28"/>
          <w:szCs w:val="28"/>
        </w:rPr>
        <w:t>17. Установить, что основаниями для внесения изменений Администрацией Табачненского сельского поселения Бахчисарайского района Республики Крым в показатели сводной бюджетной росписи бюджета Табачненского сельского поселения Бахчисарайского района Республики Крым   на 2016 год являются случаи, перечень которых определен частью 3 статьи 217 Бюджетного кодекса Российской Федерации.</w:t>
      </w:r>
    </w:p>
    <w:p w:rsidR="00BF7D76" w:rsidRPr="00C77C42" w:rsidRDefault="00BF7D76">
      <w:pPr>
        <w:spacing w:after="0" w:line="240" w:lineRule="auto"/>
        <w:jc w:val="both"/>
        <w:rPr>
          <w:rFonts w:ascii="Times New Roman" w:eastAsia="Times New Roman" w:hAnsi="Times New Roman" w:cs="Times New Roman"/>
          <w:sz w:val="28"/>
          <w:szCs w:val="28"/>
        </w:rPr>
      </w:pPr>
    </w:p>
    <w:p w:rsidR="00BF7D76" w:rsidRPr="00C77C42" w:rsidRDefault="00334B8C"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18. Нормативные правовые акты Табачненского сельского поселения Бахчисарайского района Республики Крым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 </w:t>
      </w:r>
    </w:p>
    <w:p w:rsidR="00BF7D76" w:rsidRPr="00C77C42" w:rsidRDefault="00BF7D76">
      <w:pPr>
        <w:spacing w:after="0" w:line="240" w:lineRule="auto"/>
        <w:ind w:firstLine="540"/>
        <w:jc w:val="both"/>
        <w:rPr>
          <w:rFonts w:ascii="Times New Roman" w:eastAsia="Times New Roman" w:hAnsi="Times New Roman" w:cs="Times New Roman"/>
          <w:sz w:val="28"/>
          <w:szCs w:val="28"/>
        </w:rPr>
      </w:pPr>
    </w:p>
    <w:p w:rsidR="00BF7D76" w:rsidRPr="00C77C42" w:rsidRDefault="00334B8C">
      <w:pPr>
        <w:spacing w:after="0" w:line="240" w:lineRule="auto"/>
        <w:ind w:firstLine="540"/>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19. В соответствии с пунктом.3 статьи 217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BF7D76" w:rsidRPr="00C77C42" w:rsidRDefault="00334B8C">
      <w:pPr>
        <w:spacing w:after="0" w:line="240" w:lineRule="auto"/>
        <w:ind w:firstLine="540"/>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BF7D76" w:rsidRPr="00C77C42" w:rsidRDefault="00334B8C">
      <w:pPr>
        <w:spacing w:after="0" w:line="240" w:lineRule="auto"/>
        <w:ind w:firstLine="540"/>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BF7D76" w:rsidRPr="00C77C42" w:rsidRDefault="00334B8C">
      <w:pPr>
        <w:spacing w:after="0" w:line="240" w:lineRule="auto"/>
        <w:ind w:firstLine="540"/>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 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w:t>
      </w:r>
      <w:r w:rsidRPr="00C77C42">
        <w:rPr>
          <w:rFonts w:ascii="Times New Roman" w:eastAsia="Times New Roman" w:hAnsi="Times New Roman" w:cs="Times New Roman"/>
          <w:sz w:val="28"/>
          <w:szCs w:val="28"/>
        </w:rPr>
        <w:lastRenderedPageBreak/>
        <w:t>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BF7D76" w:rsidRPr="00C77C42" w:rsidRDefault="00334B8C">
      <w:pPr>
        <w:spacing w:after="0" w:line="240" w:lineRule="auto"/>
        <w:ind w:firstLine="540"/>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BF7D76" w:rsidRPr="00C77C42" w:rsidRDefault="00334B8C">
      <w:pPr>
        <w:spacing w:after="0" w:line="240" w:lineRule="auto"/>
        <w:ind w:firstLine="540"/>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BF7D76" w:rsidRPr="00C77C42" w:rsidRDefault="00334B8C">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BF7D76" w:rsidRPr="00C77C42" w:rsidRDefault="00334B8C" w:rsidP="00C77C42">
      <w:pPr>
        <w:tabs>
          <w:tab w:val="left" w:pos="914"/>
        </w:tabs>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C77C42" w:rsidRDefault="00C77C42" w:rsidP="00C77C42">
      <w:pPr>
        <w:pStyle w:val="western"/>
        <w:spacing w:before="0" w:beforeAutospacing="0" w:after="0" w:line="240" w:lineRule="auto"/>
        <w:jc w:val="both"/>
        <w:rPr>
          <w:sz w:val="28"/>
          <w:szCs w:val="28"/>
        </w:rPr>
      </w:pPr>
    </w:p>
    <w:p w:rsidR="00503E8F" w:rsidRPr="00C77C42" w:rsidRDefault="00334B8C" w:rsidP="00C77C42">
      <w:pPr>
        <w:pStyle w:val="western"/>
        <w:spacing w:before="0" w:beforeAutospacing="0" w:after="0" w:line="240" w:lineRule="auto"/>
        <w:ind w:firstLine="567"/>
        <w:jc w:val="both"/>
        <w:rPr>
          <w:sz w:val="28"/>
          <w:szCs w:val="28"/>
        </w:rPr>
      </w:pPr>
      <w:r w:rsidRPr="00C77C42">
        <w:rPr>
          <w:sz w:val="28"/>
          <w:szCs w:val="28"/>
        </w:rPr>
        <w:t xml:space="preserve">20. </w:t>
      </w:r>
      <w:r w:rsidR="00503E8F" w:rsidRPr="00C77C42">
        <w:rPr>
          <w:sz w:val="28"/>
          <w:szCs w:val="28"/>
        </w:rPr>
        <w:t>Настоящее Решение подлежит официальному опубликованию на портале Правительства Республики Крым, на странице муниципального образования Бахчисарайский район (</w:t>
      </w:r>
      <w:proofErr w:type="spellStart"/>
      <w:r w:rsidR="00503E8F" w:rsidRPr="00C77C42">
        <w:rPr>
          <w:sz w:val="28"/>
          <w:szCs w:val="28"/>
          <w:lang w:val="en-US"/>
        </w:rPr>
        <w:t>bahch</w:t>
      </w:r>
      <w:proofErr w:type="spellEnd"/>
      <w:r w:rsidR="00503E8F" w:rsidRPr="00C77C42">
        <w:rPr>
          <w:sz w:val="28"/>
          <w:szCs w:val="28"/>
        </w:rPr>
        <w:t>.</w:t>
      </w:r>
      <w:proofErr w:type="spellStart"/>
      <w:r w:rsidR="00503E8F" w:rsidRPr="00C77C42">
        <w:rPr>
          <w:sz w:val="28"/>
          <w:szCs w:val="28"/>
          <w:lang w:val="en-US"/>
        </w:rPr>
        <w:t>rk</w:t>
      </w:r>
      <w:proofErr w:type="spellEnd"/>
      <w:r w:rsidR="00503E8F" w:rsidRPr="00C77C42">
        <w:rPr>
          <w:sz w:val="28"/>
          <w:szCs w:val="28"/>
        </w:rPr>
        <w:t>.</w:t>
      </w:r>
      <w:proofErr w:type="spellStart"/>
      <w:r w:rsidR="00503E8F" w:rsidRPr="00C77C42">
        <w:rPr>
          <w:sz w:val="28"/>
          <w:szCs w:val="28"/>
          <w:lang w:val="en-US"/>
        </w:rPr>
        <w:t>gov</w:t>
      </w:r>
      <w:proofErr w:type="spellEnd"/>
      <w:r w:rsidR="00503E8F" w:rsidRPr="00C77C42">
        <w:rPr>
          <w:sz w:val="28"/>
          <w:szCs w:val="28"/>
        </w:rPr>
        <w:t>.</w:t>
      </w:r>
      <w:proofErr w:type="spellStart"/>
      <w:r w:rsidR="00503E8F" w:rsidRPr="00C77C42">
        <w:rPr>
          <w:sz w:val="28"/>
          <w:szCs w:val="28"/>
          <w:lang w:val="en-US"/>
        </w:rPr>
        <w:t>ru</w:t>
      </w:r>
      <w:proofErr w:type="spellEnd"/>
      <w:r w:rsidR="00503E8F" w:rsidRPr="00C77C42">
        <w:rPr>
          <w:sz w:val="28"/>
          <w:szCs w:val="28"/>
        </w:rPr>
        <w:t>), в разделе органы местного самоуправления «Муниципальные образования Бахчисарайского района» в подразделе «</w:t>
      </w:r>
      <w:proofErr w:type="spellStart"/>
      <w:r w:rsidR="00503E8F" w:rsidRPr="00C77C42">
        <w:rPr>
          <w:sz w:val="28"/>
          <w:szCs w:val="28"/>
        </w:rPr>
        <w:t>Табачненское</w:t>
      </w:r>
      <w:proofErr w:type="spellEnd"/>
      <w:r w:rsidR="00503E8F" w:rsidRPr="00C77C42">
        <w:rPr>
          <w:sz w:val="28"/>
          <w:szCs w:val="28"/>
        </w:rPr>
        <w:t xml:space="preserve"> сельское поселение» и на сайте Табачненского сельского поселения Бахчисарайского района Республики Крым </w:t>
      </w:r>
      <w:proofErr w:type="gramStart"/>
      <w:r w:rsidR="00503E8F" w:rsidRPr="00C77C42">
        <w:rPr>
          <w:sz w:val="28"/>
          <w:szCs w:val="28"/>
          <w:lang w:val="en-US"/>
        </w:rPr>
        <w:t>http</w:t>
      </w:r>
      <w:r w:rsidR="00503E8F" w:rsidRPr="00C77C42">
        <w:rPr>
          <w:sz w:val="28"/>
          <w:szCs w:val="28"/>
        </w:rPr>
        <w:t>//</w:t>
      </w:r>
      <w:proofErr w:type="spellStart"/>
      <w:r w:rsidR="00503E8F" w:rsidRPr="00C77C42">
        <w:rPr>
          <w:sz w:val="28"/>
          <w:szCs w:val="28"/>
          <w:lang w:val="en-US"/>
        </w:rPr>
        <w:t>tabachn</w:t>
      </w:r>
      <w:proofErr w:type="spellEnd"/>
      <w:r w:rsidR="00503E8F" w:rsidRPr="00C77C42">
        <w:rPr>
          <w:sz w:val="28"/>
          <w:szCs w:val="28"/>
        </w:rPr>
        <w:t>.</w:t>
      </w:r>
      <w:proofErr w:type="spellStart"/>
      <w:r w:rsidR="00503E8F" w:rsidRPr="00C77C42">
        <w:rPr>
          <w:sz w:val="28"/>
          <w:szCs w:val="28"/>
          <w:lang w:val="en-US"/>
        </w:rPr>
        <w:t>sovet</w:t>
      </w:r>
      <w:proofErr w:type="spellEnd"/>
      <w:r w:rsidR="00503E8F" w:rsidRPr="00C77C42">
        <w:rPr>
          <w:sz w:val="28"/>
          <w:szCs w:val="28"/>
        </w:rPr>
        <w:t xml:space="preserve"> .</w:t>
      </w:r>
      <w:proofErr w:type="gramEnd"/>
    </w:p>
    <w:p w:rsidR="00BF7D76" w:rsidRPr="00C77C42" w:rsidRDefault="00BF7D76" w:rsidP="00503E8F">
      <w:pPr>
        <w:tabs>
          <w:tab w:val="left" w:pos="914"/>
        </w:tabs>
        <w:spacing w:after="0" w:line="240" w:lineRule="auto"/>
        <w:jc w:val="both"/>
        <w:rPr>
          <w:rFonts w:ascii="Times New Roman" w:eastAsia="Times New Roman" w:hAnsi="Times New Roman" w:cs="Times New Roman"/>
          <w:sz w:val="28"/>
          <w:szCs w:val="28"/>
        </w:rPr>
      </w:pPr>
    </w:p>
    <w:p w:rsidR="00BF7D76" w:rsidRPr="00C77C42" w:rsidRDefault="005270DB" w:rsidP="00C77C42">
      <w:pPr>
        <w:spacing w:after="0" w:line="240" w:lineRule="auto"/>
        <w:ind w:firstLine="567"/>
        <w:jc w:val="both"/>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lastRenderedPageBreak/>
        <w:t xml:space="preserve">21. Контроль </w:t>
      </w:r>
      <w:r w:rsidR="00503E8F" w:rsidRPr="00C77C42">
        <w:rPr>
          <w:rFonts w:ascii="Times New Roman" w:eastAsia="Times New Roman" w:hAnsi="Times New Roman" w:cs="Times New Roman"/>
          <w:sz w:val="28"/>
          <w:szCs w:val="28"/>
        </w:rPr>
        <w:t xml:space="preserve">по выполнению настоящего </w:t>
      </w:r>
      <w:r w:rsidR="00C77C42">
        <w:rPr>
          <w:rFonts w:ascii="Times New Roman" w:eastAsia="Times New Roman" w:hAnsi="Times New Roman" w:cs="Times New Roman"/>
          <w:sz w:val="28"/>
          <w:szCs w:val="28"/>
        </w:rPr>
        <w:t>Решения возложить</w:t>
      </w:r>
      <w:r w:rsidR="00334B8C" w:rsidRPr="00C77C42">
        <w:rPr>
          <w:rFonts w:ascii="Times New Roman" w:eastAsia="Times New Roman" w:hAnsi="Times New Roman" w:cs="Times New Roman"/>
          <w:sz w:val="28"/>
          <w:szCs w:val="28"/>
        </w:rPr>
        <w:t xml:space="preserve"> на Постоянную планово-бюджетную комиссию.</w:t>
      </w:r>
    </w:p>
    <w:p w:rsidR="00BF7D76" w:rsidRPr="00C77C42" w:rsidRDefault="00BF7D76">
      <w:pPr>
        <w:spacing w:after="0" w:line="240" w:lineRule="auto"/>
        <w:jc w:val="both"/>
        <w:rPr>
          <w:rFonts w:ascii="Times New Roman" w:eastAsia="Times New Roman" w:hAnsi="Times New Roman" w:cs="Times New Roman"/>
          <w:sz w:val="28"/>
          <w:szCs w:val="28"/>
        </w:rPr>
      </w:pPr>
    </w:p>
    <w:p w:rsidR="00503E8F" w:rsidRPr="00C77C42" w:rsidRDefault="00334B8C" w:rsidP="00C77C42">
      <w:pPr>
        <w:pStyle w:val="western"/>
        <w:spacing w:before="0" w:beforeAutospacing="0" w:after="0" w:line="240" w:lineRule="auto"/>
        <w:ind w:firstLine="567"/>
        <w:jc w:val="both"/>
        <w:rPr>
          <w:sz w:val="28"/>
          <w:szCs w:val="28"/>
        </w:rPr>
      </w:pPr>
      <w:r w:rsidRPr="00C77C42">
        <w:rPr>
          <w:sz w:val="28"/>
          <w:szCs w:val="28"/>
        </w:rPr>
        <w:t xml:space="preserve">22. </w:t>
      </w:r>
      <w:r w:rsidR="00503E8F" w:rsidRPr="00C77C42">
        <w:rPr>
          <w:sz w:val="28"/>
          <w:szCs w:val="28"/>
        </w:rPr>
        <w:t>Настоящее решение вступает в силу</w:t>
      </w:r>
      <w:r w:rsidR="00C77C42">
        <w:rPr>
          <w:sz w:val="28"/>
          <w:szCs w:val="28"/>
        </w:rPr>
        <w:t xml:space="preserve"> с 01.01.2016 года и действует </w:t>
      </w:r>
      <w:r w:rsidR="00503E8F" w:rsidRPr="00C77C42">
        <w:rPr>
          <w:sz w:val="28"/>
          <w:szCs w:val="28"/>
        </w:rPr>
        <w:t>в период по 31.12.2016 года.</w:t>
      </w:r>
    </w:p>
    <w:p w:rsidR="00503E8F" w:rsidRPr="00C77C42" w:rsidRDefault="00503E8F">
      <w:pPr>
        <w:spacing w:after="0" w:line="240" w:lineRule="auto"/>
        <w:rPr>
          <w:rFonts w:ascii="Times New Roman" w:eastAsia="Times New Roman" w:hAnsi="Times New Roman" w:cs="Times New Roman"/>
          <w:sz w:val="28"/>
          <w:szCs w:val="28"/>
        </w:rPr>
      </w:pPr>
    </w:p>
    <w:p w:rsidR="00C77C42" w:rsidRDefault="00334B8C" w:rsidP="00C77C42">
      <w:pPr>
        <w:spacing w:after="0" w:line="240" w:lineRule="auto"/>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 xml:space="preserve">Председатель </w:t>
      </w:r>
      <w:r w:rsidR="005E314D" w:rsidRPr="00C77C42">
        <w:rPr>
          <w:rFonts w:ascii="Times New Roman" w:eastAsia="Times New Roman" w:hAnsi="Times New Roman" w:cs="Times New Roman"/>
          <w:sz w:val="28"/>
          <w:szCs w:val="28"/>
        </w:rPr>
        <w:t>Табачненского</w:t>
      </w:r>
    </w:p>
    <w:p w:rsidR="00561402" w:rsidRDefault="005E314D" w:rsidP="00C77C42">
      <w:pPr>
        <w:spacing w:after="0" w:line="240" w:lineRule="auto"/>
        <w:rPr>
          <w:rFonts w:ascii="Times New Roman" w:eastAsia="Times New Roman" w:hAnsi="Times New Roman" w:cs="Times New Roman"/>
          <w:sz w:val="28"/>
          <w:szCs w:val="28"/>
        </w:rPr>
      </w:pPr>
      <w:r w:rsidRPr="00C77C42">
        <w:rPr>
          <w:rFonts w:ascii="Times New Roman" w:eastAsia="Times New Roman" w:hAnsi="Times New Roman" w:cs="Times New Roman"/>
          <w:sz w:val="28"/>
          <w:szCs w:val="28"/>
        </w:rPr>
        <w:t>сельского совета</w:t>
      </w:r>
      <w:r w:rsidR="00334B8C" w:rsidRPr="00C77C42">
        <w:rPr>
          <w:rFonts w:ascii="Times New Roman" w:eastAsia="Times New Roman" w:hAnsi="Times New Roman" w:cs="Times New Roman"/>
          <w:sz w:val="28"/>
          <w:szCs w:val="28"/>
        </w:rPr>
        <w:t xml:space="preserve">                                   </w:t>
      </w:r>
      <w:r w:rsidR="00C77C42">
        <w:rPr>
          <w:rFonts w:ascii="Times New Roman" w:eastAsia="Times New Roman" w:hAnsi="Times New Roman" w:cs="Times New Roman"/>
          <w:sz w:val="28"/>
          <w:szCs w:val="28"/>
        </w:rPr>
        <w:t xml:space="preserve">     </w:t>
      </w:r>
      <w:r w:rsidRPr="00C77C42">
        <w:rPr>
          <w:rFonts w:ascii="Times New Roman" w:eastAsia="Times New Roman" w:hAnsi="Times New Roman" w:cs="Times New Roman"/>
          <w:sz w:val="28"/>
          <w:szCs w:val="28"/>
        </w:rPr>
        <w:t xml:space="preserve">   </w:t>
      </w:r>
      <w:r w:rsidR="00C77C42">
        <w:rPr>
          <w:rFonts w:ascii="Times New Roman" w:eastAsia="Times New Roman" w:hAnsi="Times New Roman" w:cs="Times New Roman"/>
          <w:sz w:val="28"/>
          <w:szCs w:val="28"/>
        </w:rPr>
        <w:t xml:space="preserve">                                         </w:t>
      </w:r>
      <w:r w:rsidRPr="00C77C42">
        <w:rPr>
          <w:rFonts w:ascii="Times New Roman" w:eastAsia="Times New Roman" w:hAnsi="Times New Roman" w:cs="Times New Roman"/>
          <w:sz w:val="28"/>
          <w:szCs w:val="28"/>
        </w:rPr>
        <w:t xml:space="preserve">    </w:t>
      </w:r>
      <w:r w:rsidR="00334B8C" w:rsidRPr="00C77C42">
        <w:rPr>
          <w:rFonts w:ascii="Times New Roman" w:eastAsia="Times New Roman" w:hAnsi="Times New Roman" w:cs="Times New Roman"/>
          <w:sz w:val="28"/>
          <w:szCs w:val="28"/>
        </w:rPr>
        <w:t>Шаповал И.И.</w:t>
      </w:r>
    </w:p>
    <w:p w:rsidR="00561402" w:rsidRDefault="00561402" w:rsidP="00561402">
      <w:pPr>
        <w:rPr>
          <w:rFonts w:ascii="Times New Roman" w:eastAsia="Times New Roman" w:hAnsi="Times New Roman" w:cs="Times New Roman"/>
          <w:sz w:val="28"/>
          <w:szCs w:val="28"/>
        </w:rPr>
      </w:pPr>
    </w:p>
    <w:p w:rsidR="00561402" w:rsidRDefault="0056140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61402" w:rsidRPr="00561402" w:rsidRDefault="00561402" w:rsidP="00561402">
      <w:pPr>
        <w:jc w:val="center"/>
        <w:rPr>
          <w:rFonts w:ascii="Times New Roman" w:eastAsia="Times New Roman" w:hAnsi="Times New Roman" w:cs="Times New Roman"/>
          <w:kern w:val="3"/>
          <w:sz w:val="28"/>
          <w:szCs w:val="28"/>
        </w:rPr>
      </w:pPr>
      <w:r w:rsidRPr="00561402">
        <w:rPr>
          <w:rFonts w:ascii="Times New Roman" w:eastAsia="Times New Roman" w:hAnsi="Times New Roman" w:cs="Times New Roman"/>
          <w:b/>
          <w:kern w:val="3"/>
          <w:sz w:val="28"/>
          <w:szCs w:val="28"/>
        </w:rPr>
        <w:lastRenderedPageBreak/>
        <w:t>ПОЯСНИТЕЛЬНАЯ ЗАПИСКА</w:t>
      </w:r>
    </w:p>
    <w:p w:rsidR="00561402" w:rsidRPr="00561402" w:rsidRDefault="00561402" w:rsidP="00561402">
      <w:pPr>
        <w:widowControl w:val="0"/>
        <w:suppressAutoHyphens/>
        <w:overflowPunct w:val="0"/>
        <w:autoSpaceDE w:val="0"/>
        <w:autoSpaceDN w:val="0"/>
        <w:spacing w:after="0"/>
        <w:jc w:val="center"/>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b/>
          <w:kern w:val="3"/>
          <w:sz w:val="28"/>
          <w:szCs w:val="28"/>
        </w:rPr>
        <w:t>к проекту бюджета Табачненского сельского поселения Бахчисарайского района Республики Крым на 2016 год</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eastAsia="ar-SA"/>
        </w:rPr>
        <w:t xml:space="preserve">Проект бюджета </w:t>
      </w:r>
      <w:r w:rsidRPr="00561402">
        <w:rPr>
          <w:rFonts w:ascii="Times New Roman" w:eastAsia="Times New Roman" w:hAnsi="Times New Roman" w:cs="Times New Roman"/>
          <w:bCs/>
          <w:sz w:val="28"/>
          <w:szCs w:val="28"/>
          <w:lang w:eastAsia="ar-SA"/>
        </w:rPr>
        <w:t>Табачненского сельского поселения</w:t>
      </w:r>
      <w:r w:rsidRPr="00561402">
        <w:rPr>
          <w:rFonts w:ascii="Times New Roman" w:eastAsia="Times New Roman" w:hAnsi="Times New Roman" w:cs="Times New Roman"/>
          <w:b/>
          <w:bCs/>
          <w:sz w:val="28"/>
          <w:szCs w:val="28"/>
          <w:lang w:eastAsia="ar-SA"/>
        </w:rPr>
        <w:t xml:space="preserve"> </w:t>
      </w:r>
      <w:r w:rsidRPr="00561402">
        <w:rPr>
          <w:rFonts w:ascii="Times New Roman" w:eastAsia="Times New Roman" w:hAnsi="Times New Roman" w:cs="Times New Roman"/>
          <w:sz w:val="28"/>
          <w:szCs w:val="28"/>
          <w:lang w:eastAsia="ar-SA"/>
        </w:rPr>
        <w:t xml:space="preserve">на 2016 год сформирован в соответствии с федеральным и региональным налоговым и бюджетным законодательством, Законом Республики Крым от 17.07.2014г. № 35-ЗРК «О бюджетном процессе в Республике Крым», Положением о бюджетном процессе в </w:t>
      </w:r>
      <w:proofErr w:type="spellStart"/>
      <w:r w:rsidRPr="00561402">
        <w:rPr>
          <w:rFonts w:ascii="Times New Roman" w:eastAsia="Times New Roman" w:hAnsi="Times New Roman" w:cs="Times New Roman"/>
          <w:sz w:val="28"/>
          <w:szCs w:val="28"/>
          <w:lang w:eastAsia="ar-SA"/>
        </w:rPr>
        <w:t>Табачненском</w:t>
      </w:r>
      <w:proofErr w:type="spellEnd"/>
      <w:r w:rsidRPr="00561402">
        <w:rPr>
          <w:rFonts w:ascii="Times New Roman" w:eastAsia="Times New Roman" w:hAnsi="Times New Roman" w:cs="Times New Roman"/>
          <w:sz w:val="28"/>
          <w:szCs w:val="28"/>
          <w:lang w:eastAsia="ar-SA"/>
        </w:rPr>
        <w:t xml:space="preserve"> сельском поселении, утвержденным решением 4 сессии 1 созыва от 19.12.2014г. № 2-26.</w:t>
      </w:r>
    </w:p>
    <w:p w:rsidR="00561402" w:rsidRPr="00561402" w:rsidRDefault="00561402" w:rsidP="00561402">
      <w:pPr>
        <w:widowControl w:val="0"/>
        <w:suppressAutoHyphens/>
        <w:overflowPunct w:val="0"/>
        <w:autoSpaceDE w:val="0"/>
        <w:autoSpaceDN w:val="0"/>
        <w:spacing w:after="0" w:line="240" w:lineRule="auto"/>
        <w:ind w:firstLine="142"/>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line="240" w:lineRule="auto"/>
        <w:ind w:firstLine="993"/>
        <w:textAlignment w:val="baseline"/>
        <w:rPr>
          <w:rFonts w:ascii="Times New Roman" w:eastAsia="Times New Roman" w:hAnsi="Times New Roman" w:cs="Times New Roman"/>
          <w:b/>
          <w:kern w:val="3"/>
          <w:sz w:val="28"/>
          <w:szCs w:val="28"/>
        </w:rPr>
      </w:pPr>
      <w:r w:rsidRPr="00561402">
        <w:rPr>
          <w:rFonts w:ascii="Times New Roman" w:eastAsia="Times New Roman" w:hAnsi="Times New Roman" w:cs="Times New Roman"/>
          <w:b/>
          <w:kern w:val="3"/>
          <w:sz w:val="28"/>
          <w:szCs w:val="28"/>
        </w:rPr>
        <w:t>ДОХОДЫ:</w:t>
      </w:r>
    </w:p>
    <w:p w:rsidR="00561402" w:rsidRPr="00561402" w:rsidRDefault="00561402" w:rsidP="00561402">
      <w:pPr>
        <w:widowControl w:val="0"/>
        <w:suppressAutoHyphens/>
        <w:overflowPunct w:val="0"/>
        <w:autoSpaceDE w:val="0"/>
        <w:autoSpaceDN w:val="0"/>
        <w:spacing w:after="0" w:line="240" w:lineRule="auto"/>
        <w:ind w:firstLine="142"/>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Доходная часть бюджета Табачненского сельского поселения на 2016 год сформирована с учетом ожидаемого поступления доходов в 2015 году.</w:t>
      </w:r>
    </w:p>
    <w:p w:rsidR="00561402" w:rsidRPr="00561402" w:rsidRDefault="00561402" w:rsidP="00561402">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p>
    <w:p w:rsidR="00561402" w:rsidRPr="00561402" w:rsidRDefault="00561402" w:rsidP="00561402">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color w:val="000000"/>
          <w:kern w:val="3"/>
          <w:sz w:val="28"/>
          <w:szCs w:val="28"/>
        </w:rPr>
        <w:t>Основные характеристики бюджета поселения на 2016 год сформированы на основе прогноза социально-экономического развития Табачненского сельского поселения, о</w:t>
      </w:r>
      <w:r w:rsidRPr="00561402">
        <w:rPr>
          <w:rFonts w:ascii="Times New Roman" w:eastAsia="Times New Roman" w:hAnsi="Times New Roman" w:cs="Times New Roman"/>
          <w:color w:val="000000"/>
          <w:kern w:val="3"/>
          <w:sz w:val="28"/>
          <w:szCs w:val="28"/>
          <w:shd w:val="clear" w:color="auto" w:fill="FFFFFF"/>
        </w:rPr>
        <w:t xml:space="preserve">сновных направлений налоговой политики и оценки поступления доходов в бюджет поселения </w:t>
      </w:r>
      <w:r w:rsidRPr="00561402">
        <w:rPr>
          <w:rFonts w:ascii="Times New Roman" w:eastAsia="Times New Roman" w:hAnsi="Times New Roman" w:cs="Times New Roman"/>
          <w:kern w:val="3"/>
          <w:sz w:val="28"/>
          <w:szCs w:val="28"/>
        </w:rPr>
        <w:t>в сумме 3912960,00 рублей: налоговые и неналоговые доходы Табачненского сельского поселения Бахчисарайского района Республики Крым прогнозируются в сумме 732696,00 рублей:</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в том числе налоговые 213400,00 рублей и неналоговые доходы 519296,00 рублей. </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В структуре налоговых и неналоговых доходов налоговые доходы составят 29,1% в 2016году. Прогноз налоговых доходов бюджета составлен на основании данных главного администратора доходов бюджета-ИФНС по Бахчисарайскому району Республики Крым.</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В структуре налоговых и неналоговых доходов неналоговые доходы составят 70,9% в 2016году.</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Безвозмездные поступления от других бюджетов бюджетной системы Российской Федерации в сумме 3180264,00 рублей в </w:t>
      </w:r>
      <w:proofErr w:type="spellStart"/>
      <w:r w:rsidRPr="00561402">
        <w:rPr>
          <w:rFonts w:ascii="Times New Roman" w:eastAsia="Times New Roman" w:hAnsi="Times New Roman" w:cs="Times New Roman"/>
          <w:kern w:val="3"/>
          <w:sz w:val="28"/>
          <w:szCs w:val="28"/>
        </w:rPr>
        <w:t>т.ч</w:t>
      </w:r>
      <w:proofErr w:type="spellEnd"/>
      <w:r w:rsidRPr="00561402">
        <w:rPr>
          <w:rFonts w:ascii="Times New Roman" w:eastAsia="Times New Roman" w:hAnsi="Times New Roman" w:cs="Times New Roman"/>
          <w:kern w:val="3"/>
          <w:sz w:val="28"/>
          <w:szCs w:val="28"/>
        </w:rPr>
        <w:t>:</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Дотация бюджетам сельских поселений на выравнивание бюджетной обеспеченности в сумме 1106032,00 рублей;</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Дотация бюджетам сельских поселений на выравнивание бюджетной обеспеченности (из бюджета Бахчисарайского района) в сумме 433700,00 рублей;</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Дотации бюджетам сельских поселений на поддержку мер по обеспечению сбалансированности бюджетов </w:t>
      </w:r>
      <w:r w:rsidRPr="00561402">
        <w:rPr>
          <w:rFonts w:ascii="Times New Roman" w:eastAsia="Times New Roman" w:hAnsi="Times New Roman" w:cs="Times New Roman"/>
          <w:color w:val="000000"/>
          <w:kern w:val="3"/>
          <w:sz w:val="28"/>
          <w:szCs w:val="28"/>
        </w:rPr>
        <w:t>1473372,00 рублей;</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color w:val="000000"/>
          <w:kern w:val="3"/>
          <w:sz w:val="28"/>
          <w:szCs w:val="28"/>
        </w:rPr>
      </w:pPr>
      <w:r w:rsidRPr="00561402">
        <w:rPr>
          <w:rFonts w:ascii="Times New Roman" w:eastAsia="Times New Roman" w:hAnsi="Times New Roman" w:cs="Times New Roman"/>
          <w:color w:val="000000"/>
          <w:kern w:val="3"/>
          <w:sz w:val="28"/>
          <w:szCs w:val="28"/>
        </w:rPr>
        <w:t>Субвенция бюджетам сельских поселений на осуществление первичного воинского учета на территориях, где отсутствуют военные комиссариаты в сумме 167160,00 рублей.</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Поступления в бюджет налога на доходы физических лиц на 2016 год запланированы в сумме 213000,00 рублей. Налог на доходы физических лиц на 2016 </w:t>
      </w:r>
      <w:r w:rsidRPr="00561402">
        <w:rPr>
          <w:rFonts w:ascii="Times New Roman" w:eastAsia="Times New Roman" w:hAnsi="Times New Roman" w:cs="Times New Roman"/>
          <w:kern w:val="3"/>
          <w:sz w:val="28"/>
          <w:szCs w:val="28"/>
        </w:rPr>
        <w:lastRenderedPageBreak/>
        <w:t>год запланирован исходя из исполнения за 2015 год с учетом увеличения заработной платы в 2016 году. В структуре налоговых доходов налог на доходы физических лиц составит 29,1%.</w:t>
      </w:r>
    </w:p>
    <w:p w:rsidR="00561402" w:rsidRPr="00561402" w:rsidRDefault="00561402" w:rsidP="00561402">
      <w:pPr>
        <w:widowControl w:val="0"/>
        <w:suppressAutoHyphens/>
        <w:overflowPunct w:val="0"/>
        <w:autoSpaceDE w:val="0"/>
        <w:autoSpaceDN w:val="0"/>
        <w:spacing w:after="0"/>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Прогноз поступления в бюджет Табачненского сельского поселения единого сельскохозяйственного налога осуществляется в соответствии с прогнозными данными, предоставленные ИФНС в Бахчисарайском районе на 2016 год в сумме 400,00 рублей. В структуре налоговых доходов единый сельскохозяйственный налог составит 0,05%.</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Поступления в бюджет арендной платы за землю на 2016 год запланировано в сумме 66336,00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Доходы от сдачи в аренду имущества находящегося в оперативном управлении органов управления поселений и созданных ими учреждений запланировано в сумме 452960,00 рублей.</w:t>
      </w:r>
      <w:r w:rsidRPr="00561402">
        <w:rPr>
          <w:rFonts w:ascii="Times New Roman" w:eastAsia="Calibri" w:hAnsi="Times New Roman" w:cs="Times New Roman"/>
          <w:kern w:val="3"/>
          <w:sz w:val="28"/>
          <w:szCs w:val="28"/>
        </w:rPr>
        <w:t xml:space="preserve"> </w:t>
      </w:r>
      <w:r w:rsidRPr="00561402">
        <w:rPr>
          <w:rFonts w:ascii="Times New Roman" w:eastAsia="Times New Roman" w:hAnsi="Times New Roman" w:cs="Times New Roman"/>
          <w:kern w:val="3"/>
          <w:sz w:val="28"/>
          <w:szCs w:val="28"/>
        </w:rPr>
        <w:t>Данная сумма поступлений рассчитана исходя из фактического наличия договоров на аренду имущества.</w:t>
      </w:r>
    </w:p>
    <w:p w:rsidR="00561402" w:rsidRPr="00561402" w:rsidRDefault="00561402" w:rsidP="0056140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line="240" w:lineRule="auto"/>
        <w:ind w:firstLine="709"/>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b/>
          <w:kern w:val="3"/>
          <w:sz w:val="28"/>
          <w:szCs w:val="28"/>
        </w:rPr>
        <w:t>РАСХОДЫ:</w:t>
      </w:r>
    </w:p>
    <w:p w:rsidR="00561402" w:rsidRPr="00561402" w:rsidRDefault="00561402" w:rsidP="0056140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b/>
          <w:color w:val="000000"/>
          <w:sz w:val="28"/>
          <w:szCs w:val="28"/>
        </w:rPr>
        <w:t>Расходы по Муниципальной программе Табачненского сельского поселения Бахчисарайского района Республики Крым "Обеспечение эффективной деятельности администрации Табачненского сельского поселения Бахчисарайского района Республики Крым на 2016 и плановый период 2017 и 2018 года"</w:t>
      </w:r>
    </w:p>
    <w:p w:rsidR="00561402" w:rsidRPr="00561402" w:rsidRDefault="00561402" w:rsidP="0056140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line="240" w:lineRule="auto"/>
        <w:ind w:firstLine="426"/>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Общий объем расходов бюджета Табачненского сельского поселения равен объему доходов бюджета Табачненского сельского поселения на 2016 год и составляет 3912960 ,00рублей.</w:t>
      </w:r>
    </w:p>
    <w:p w:rsidR="00561402" w:rsidRPr="00561402" w:rsidRDefault="00561402" w:rsidP="0056140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rPr>
      </w:pPr>
    </w:p>
    <w:p w:rsidR="00561402" w:rsidRPr="00561402" w:rsidRDefault="00561402" w:rsidP="00561402">
      <w:pPr>
        <w:widowControl w:val="0"/>
        <w:tabs>
          <w:tab w:val="left" w:pos="4086"/>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Расходы на содержание органов местного самоуправления предусмотрено 2965800,00 рублей:</w:t>
      </w:r>
    </w:p>
    <w:p w:rsidR="00561402" w:rsidRPr="00561402" w:rsidRDefault="00561402" w:rsidP="00561402">
      <w:pPr>
        <w:widowControl w:val="0"/>
        <w:tabs>
          <w:tab w:val="left" w:pos="4086"/>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расходы на оплату труда и страховые взносы   в сумме 697 207,00 руб.</w:t>
      </w:r>
    </w:p>
    <w:p w:rsidR="00561402" w:rsidRPr="00561402" w:rsidRDefault="00561402" w:rsidP="00561402">
      <w:pPr>
        <w:widowControl w:val="0"/>
        <w:tabs>
          <w:tab w:val="left" w:pos="4086"/>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в </w:t>
      </w:r>
      <w:proofErr w:type="spellStart"/>
      <w:r w:rsidRPr="00561402">
        <w:rPr>
          <w:rFonts w:ascii="Times New Roman" w:eastAsia="Times New Roman" w:hAnsi="Times New Roman" w:cs="Times New Roman"/>
          <w:kern w:val="3"/>
          <w:sz w:val="28"/>
          <w:szCs w:val="28"/>
        </w:rPr>
        <w:t>т.ч</w:t>
      </w:r>
      <w:proofErr w:type="spellEnd"/>
      <w:r w:rsidRPr="00561402">
        <w:rPr>
          <w:rFonts w:ascii="Times New Roman" w:eastAsia="Times New Roman" w:hAnsi="Times New Roman" w:cs="Times New Roman"/>
          <w:kern w:val="3"/>
          <w:sz w:val="28"/>
          <w:szCs w:val="28"/>
        </w:rPr>
        <w:t>. оплата труда 535489,00 руб. из расчета согласно Постановления Совета Министров РК № 362 от 26.09.14г с изменениями 39325*13,35*1,02</w:t>
      </w:r>
    </w:p>
    <w:p w:rsidR="00561402" w:rsidRPr="00561402" w:rsidRDefault="00561402" w:rsidP="00561402">
      <w:pPr>
        <w:widowControl w:val="0"/>
        <w:tabs>
          <w:tab w:val="left" w:pos="4086"/>
        </w:tabs>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оплата страховых взносов в сумме 161718,00 рублей (30,2%)</w:t>
      </w:r>
    </w:p>
    <w:p w:rsidR="00561402" w:rsidRPr="00561402" w:rsidRDefault="00561402" w:rsidP="0056140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Расходы на функционирование местных администраций состоят из:</w:t>
      </w:r>
    </w:p>
    <w:p w:rsidR="00561402" w:rsidRPr="00561402" w:rsidRDefault="00561402" w:rsidP="0056140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расходов на оплату труда и страховых взносов администрации в сумме 1 582 633,00 руб.</w:t>
      </w:r>
    </w:p>
    <w:p w:rsidR="00561402" w:rsidRPr="00561402" w:rsidRDefault="00561402" w:rsidP="0056140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в </w:t>
      </w:r>
      <w:proofErr w:type="spellStart"/>
      <w:r w:rsidRPr="00561402">
        <w:rPr>
          <w:rFonts w:ascii="Times New Roman" w:eastAsia="Times New Roman" w:hAnsi="Times New Roman" w:cs="Times New Roman"/>
          <w:kern w:val="3"/>
          <w:sz w:val="28"/>
          <w:szCs w:val="28"/>
        </w:rPr>
        <w:t>т.ч</w:t>
      </w:r>
      <w:proofErr w:type="spellEnd"/>
      <w:r w:rsidRPr="00561402">
        <w:rPr>
          <w:rFonts w:ascii="Times New Roman" w:eastAsia="Times New Roman" w:hAnsi="Times New Roman" w:cs="Times New Roman"/>
          <w:kern w:val="3"/>
          <w:sz w:val="28"/>
          <w:szCs w:val="28"/>
        </w:rPr>
        <w:t>. оплата труда 1 215 540,00 руб.</w:t>
      </w:r>
    </w:p>
    <w:p w:rsidR="00561402" w:rsidRPr="00561402" w:rsidRDefault="00561402" w:rsidP="0056140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оплата страховых взносов 367 093,00 руб.</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На текущее содержание – 569960,00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 xml:space="preserve">Расходы на содержание органов местного самоуправления сформированы в пределах норматива, утвержденного Постановлением Совета Министров № 782 от 09.12.2015 «О внесении изменений в постановление Совета министров Республики Крым от 05 марта 2015 года № 86» </w:t>
      </w:r>
    </w:p>
    <w:p w:rsidR="00561402" w:rsidRPr="00561402" w:rsidRDefault="00561402" w:rsidP="00561402">
      <w:pPr>
        <w:suppressAutoHyphens/>
        <w:autoSpaceDE w:val="0"/>
        <w:autoSpaceDN w:val="0"/>
        <w:spacing w:after="0" w:line="240" w:lineRule="auto"/>
        <w:jc w:val="both"/>
        <w:rPr>
          <w:rFonts w:ascii="Times New Roman" w:eastAsia="Times New Roman" w:hAnsi="Times New Roman" w:cs="Times New Roman"/>
          <w:sz w:val="28"/>
          <w:szCs w:val="28"/>
          <w:lang w:eastAsia="ar-SA"/>
        </w:rPr>
      </w:pPr>
    </w:p>
    <w:p w:rsidR="00561402" w:rsidRPr="00561402" w:rsidRDefault="00561402" w:rsidP="00561402">
      <w:pPr>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lastRenderedPageBreak/>
        <w:t>Штатная численность лиц, замещающих муниципальные должности и муниципальных служащих муниципального образования Табачненского сельское поселение составляет 5 штатных единиц в соответствии с Указом Главы Республики Крым от 05 декабря 2014 года № 503-У.</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8"/>
          <w:szCs w:val="28"/>
        </w:rPr>
      </w:pP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b/>
          <w:kern w:val="3"/>
          <w:sz w:val="28"/>
          <w:szCs w:val="28"/>
        </w:rPr>
        <w:t>Расходы по Муниципальной программе «Комплексное благоустройство территории Табачненского сельского поселения Бахчисарайского района Республики Крым на 2016 год и плановый период 2017-2019 гг.» в сумме 630 000,00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в </w:t>
      </w:r>
      <w:proofErr w:type="spellStart"/>
      <w:r w:rsidRPr="00561402">
        <w:rPr>
          <w:rFonts w:ascii="Times New Roman" w:eastAsia="Times New Roman" w:hAnsi="Times New Roman" w:cs="Times New Roman"/>
          <w:kern w:val="3"/>
          <w:sz w:val="28"/>
          <w:szCs w:val="28"/>
        </w:rPr>
        <w:t>т.ч</w:t>
      </w:r>
      <w:proofErr w:type="spellEnd"/>
      <w:r w:rsidRPr="00561402">
        <w:rPr>
          <w:rFonts w:ascii="Times New Roman" w:eastAsia="Times New Roman" w:hAnsi="Times New Roman" w:cs="Times New Roman"/>
          <w:kern w:val="3"/>
          <w:sz w:val="28"/>
          <w:szCs w:val="28"/>
        </w:rPr>
        <w:t>.</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Расходы на обеспечение деятельности Муниципального унитарного предприятия в рамках мероприятий «Уборке территории, ликвидации стихийных свалок» 220 000,00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Расходы на обеспечение деятельности в рамках мероприятий «Озеленение территории Табачненского сельского поселения» 40 000,00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-Расходы на обеспечение деятельности в рамках мероприятий «Организация уличного освещения» 140 000,00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Расходы на обеспечение деятельности в рамках мероприятий «по содержанию памятника «Обелиска славы», расположенного на территории Табачненского сельского поселения 20 000,00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Расходы на обеспечение деятельности в рамках мероприятий прочее благоустройство «Установка урн ж/б на территории Табачненского сельского поселения» 12 000,00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 Расходы на обеспечение деятельности в рамках мероприятий «Со финансирование реализация общественно- значимого некоммерческого проекта на территории Табачненского сельского поселения по объекту детская площадка, комбинированная с зоной отдыха </w:t>
      </w:r>
      <w:proofErr w:type="spellStart"/>
      <w:r w:rsidRPr="00561402">
        <w:rPr>
          <w:rFonts w:ascii="Times New Roman" w:eastAsia="Times New Roman" w:hAnsi="Times New Roman" w:cs="Times New Roman"/>
          <w:kern w:val="3"/>
          <w:sz w:val="28"/>
          <w:szCs w:val="28"/>
        </w:rPr>
        <w:t>с.Табачное</w:t>
      </w:r>
      <w:proofErr w:type="spellEnd"/>
      <w:r w:rsidRPr="00561402">
        <w:rPr>
          <w:rFonts w:ascii="Times New Roman" w:eastAsia="Times New Roman" w:hAnsi="Times New Roman" w:cs="Times New Roman"/>
          <w:kern w:val="3"/>
          <w:sz w:val="28"/>
          <w:szCs w:val="28"/>
        </w:rPr>
        <w:t>» 198 000,00 рублей.</w:t>
      </w:r>
    </w:p>
    <w:p w:rsidR="00561402" w:rsidRPr="00561402" w:rsidRDefault="00561402" w:rsidP="00561402">
      <w:pPr>
        <w:suppressAutoHyphens/>
        <w:autoSpaceDN w:val="0"/>
        <w:spacing w:after="0" w:line="240" w:lineRule="auto"/>
        <w:rPr>
          <w:rFonts w:ascii="Times New Roman" w:eastAsia="Times New Roman" w:hAnsi="Times New Roman" w:cs="Times New Roman"/>
          <w:sz w:val="28"/>
          <w:szCs w:val="28"/>
          <w:lang w:eastAsia="ar-SA"/>
        </w:rPr>
      </w:pPr>
    </w:p>
    <w:p w:rsidR="00561402" w:rsidRPr="00561402" w:rsidRDefault="00561402" w:rsidP="00561402">
      <w:pPr>
        <w:suppressAutoHyphens/>
        <w:autoSpaceDN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Распределение бюджетных ассигнований на финансовое обеспечение реализации муниципальных программ на 2016 год</w:t>
      </w:r>
    </w:p>
    <w:tbl>
      <w:tblPr>
        <w:tblW w:w="9360" w:type="dxa"/>
        <w:tblLayout w:type="fixed"/>
        <w:tblCellMar>
          <w:left w:w="10" w:type="dxa"/>
          <w:right w:w="10" w:type="dxa"/>
        </w:tblCellMar>
        <w:tblLook w:val="04A0" w:firstRow="1" w:lastRow="0" w:firstColumn="1" w:lastColumn="0" w:noHBand="0" w:noVBand="1"/>
      </w:tblPr>
      <w:tblGrid>
        <w:gridCol w:w="4320"/>
        <w:gridCol w:w="1440"/>
        <w:gridCol w:w="900"/>
        <w:gridCol w:w="900"/>
        <w:gridCol w:w="1800"/>
      </w:tblGrid>
      <w:tr w:rsidR="00561402" w:rsidRPr="00561402" w:rsidTr="00586495">
        <w:trPr>
          <w:trHeight w:val="282"/>
        </w:trPr>
        <w:tc>
          <w:tcPr>
            <w:tcW w:w="43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Наименование</w:t>
            </w:r>
          </w:p>
        </w:tc>
        <w:tc>
          <w:tcPr>
            <w:tcW w:w="3240" w:type="dxa"/>
            <w:gridSpan w:val="3"/>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Код по бюджетной классификации</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Текущий финансовый год</w:t>
            </w:r>
          </w:p>
        </w:tc>
      </w:tr>
      <w:tr w:rsidR="00561402" w:rsidRPr="00561402" w:rsidTr="00586495">
        <w:trPr>
          <w:trHeight w:val="282"/>
        </w:trPr>
        <w:tc>
          <w:tcPr>
            <w:tcW w:w="432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1402" w:rsidRPr="00561402" w:rsidRDefault="00561402" w:rsidP="00561402">
            <w:pPr>
              <w:suppressAutoHyphens/>
              <w:autoSpaceDN w:val="0"/>
              <w:spacing w:after="0" w:line="240" w:lineRule="auto"/>
              <w:rPr>
                <w:rFonts w:ascii="Times New Roman" w:eastAsia="Times New Roman" w:hAnsi="Times New Roman" w:cs="Times New Roman"/>
                <w:color w:val="000000"/>
                <w:sz w:val="28"/>
                <w:szCs w:val="28"/>
                <w:lang w:eastAsia="ar-SA"/>
              </w:rPr>
            </w:pPr>
          </w:p>
        </w:tc>
        <w:tc>
          <w:tcPr>
            <w:tcW w:w="144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КЦСР</w:t>
            </w:r>
          </w:p>
        </w:tc>
        <w:tc>
          <w:tcPr>
            <w:tcW w:w="90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КВР</w:t>
            </w:r>
          </w:p>
        </w:tc>
        <w:tc>
          <w:tcPr>
            <w:tcW w:w="90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ФКР</w:t>
            </w: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1402" w:rsidRPr="00561402" w:rsidRDefault="00561402" w:rsidP="00561402">
            <w:pPr>
              <w:suppressAutoHyphens/>
              <w:autoSpaceDN w:val="0"/>
              <w:spacing w:after="0" w:line="240" w:lineRule="auto"/>
              <w:rPr>
                <w:rFonts w:ascii="Times New Roman" w:eastAsia="Times New Roman" w:hAnsi="Times New Roman" w:cs="Times New Roman"/>
                <w:color w:val="000000"/>
                <w:sz w:val="28"/>
                <w:szCs w:val="28"/>
                <w:lang w:eastAsia="ar-SA"/>
              </w:rPr>
            </w:pPr>
          </w:p>
        </w:tc>
      </w:tr>
      <w:tr w:rsidR="00561402" w:rsidRPr="00561402" w:rsidTr="00586495">
        <w:trPr>
          <w:trHeight w:val="282"/>
        </w:trPr>
        <w:tc>
          <w:tcPr>
            <w:tcW w:w="4320" w:type="dxa"/>
            <w:tcBorders>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1</w:t>
            </w:r>
          </w:p>
        </w:tc>
        <w:tc>
          <w:tcPr>
            <w:tcW w:w="1440" w:type="dxa"/>
            <w:tcBorders>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2</w:t>
            </w:r>
          </w:p>
        </w:tc>
        <w:tc>
          <w:tcPr>
            <w:tcW w:w="900" w:type="dxa"/>
            <w:tcBorders>
              <w:bottom w:val="single" w:sz="8"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3</w:t>
            </w:r>
          </w:p>
        </w:tc>
        <w:tc>
          <w:tcPr>
            <w:tcW w:w="900" w:type="dxa"/>
            <w:tcBorders>
              <w:bottom w:val="single" w:sz="8"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4</w:t>
            </w:r>
          </w:p>
        </w:tc>
        <w:tc>
          <w:tcPr>
            <w:tcW w:w="180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5</w:t>
            </w:r>
          </w:p>
        </w:tc>
      </w:tr>
      <w:tr w:rsidR="00561402" w:rsidRPr="00561402" w:rsidTr="00586495">
        <w:trPr>
          <w:trHeight w:val="1099"/>
        </w:trPr>
        <w:tc>
          <w:tcPr>
            <w:tcW w:w="4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b/>
                <w:color w:val="000000"/>
                <w:sz w:val="28"/>
                <w:szCs w:val="28"/>
              </w:rPr>
              <w:t>Муниципальная программа Табачненского сельского поселения Бахчисарайского района Республики Крым "Обеспечение эффективной деятельности администрации Табачненского сельского поселения Бахчисарайского района Республики Крым на 2016 и плановый период 2017 и 2018 года"</w:t>
            </w:r>
          </w:p>
        </w:tc>
        <w:tc>
          <w:tcPr>
            <w:tcW w:w="1440" w:type="dxa"/>
            <w:tcBorders>
              <w:top w:val="single" w:sz="4"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0100000000</w:t>
            </w:r>
          </w:p>
        </w:tc>
        <w:tc>
          <w:tcPr>
            <w:tcW w:w="90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 </w:t>
            </w:r>
          </w:p>
        </w:tc>
        <w:tc>
          <w:tcPr>
            <w:tcW w:w="90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 </w:t>
            </w:r>
          </w:p>
        </w:tc>
        <w:tc>
          <w:tcPr>
            <w:tcW w:w="1800" w:type="dxa"/>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right"/>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2 849 800,00</w:t>
            </w:r>
          </w:p>
        </w:tc>
      </w:tr>
      <w:tr w:rsidR="00561402" w:rsidRPr="00561402" w:rsidTr="00586495">
        <w:trPr>
          <w:trHeight w:val="900"/>
        </w:trPr>
        <w:tc>
          <w:tcPr>
            <w:tcW w:w="4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b/>
                <w:sz w:val="28"/>
                <w:szCs w:val="28"/>
              </w:rPr>
              <w:lastRenderedPageBreak/>
              <w:t>Муниципальная программа «Комплексное благоустройство территории Табачненского сельского поселения Бахчисарайского района Республики Крым на 2016 год и плановый период 2017-2019 гг.»</w:t>
            </w:r>
          </w:p>
        </w:tc>
        <w:tc>
          <w:tcPr>
            <w:tcW w:w="1440" w:type="dxa"/>
            <w:tcBorders>
              <w:left w:val="single" w:sz="8" w:space="0" w:color="000000"/>
              <w:bottom w:val="single" w:sz="4"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0200000000</w:t>
            </w:r>
          </w:p>
        </w:tc>
        <w:tc>
          <w:tcPr>
            <w:tcW w:w="90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 </w:t>
            </w:r>
          </w:p>
        </w:tc>
        <w:tc>
          <w:tcPr>
            <w:tcW w:w="90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 </w:t>
            </w:r>
          </w:p>
        </w:tc>
        <w:tc>
          <w:tcPr>
            <w:tcW w:w="1800" w:type="dxa"/>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right"/>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630 000,00</w:t>
            </w:r>
          </w:p>
        </w:tc>
      </w:tr>
      <w:tr w:rsidR="00561402" w:rsidRPr="00561402" w:rsidTr="00586495">
        <w:trPr>
          <w:trHeight w:val="300"/>
        </w:trPr>
        <w:tc>
          <w:tcPr>
            <w:tcW w:w="7560" w:type="dxa"/>
            <w:gridSpan w:val="4"/>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right"/>
              <w:rPr>
                <w:rFonts w:ascii="Times New Roman" w:eastAsia="Times New Roman" w:hAnsi="Times New Roman" w:cs="Times New Roman"/>
                <w:color w:val="000000"/>
                <w:sz w:val="28"/>
                <w:szCs w:val="28"/>
                <w:lang w:eastAsia="ar-SA"/>
              </w:rPr>
            </w:pPr>
            <w:r w:rsidRPr="00561402">
              <w:rPr>
                <w:rFonts w:ascii="Times New Roman" w:eastAsia="Times New Roman" w:hAnsi="Times New Roman" w:cs="Times New Roman"/>
                <w:color w:val="000000"/>
                <w:sz w:val="28"/>
                <w:szCs w:val="28"/>
                <w:lang w:eastAsia="ar-SA"/>
              </w:rPr>
              <w:t>Итого</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1402" w:rsidRPr="00561402" w:rsidRDefault="00561402" w:rsidP="00561402">
            <w:pPr>
              <w:suppressAutoHyphens/>
              <w:autoSpaceDN w:val="0"/>
              <w:spacing w:after="0" w:line="240" w:lineRule="auto"/>
              <w:jc w:val="right"/>
              <w:rPr>
                <w:rFonts w:ascii="Times New Roman" w:eastAsia="Times New Roman" w:hAnsi="Times New Roman" w:cs="Times New Roman"/>
                <w:b/>
                <w:bCs/>
                <w:color w:val="000000"/>
                <w:sz w:val="28"/>
                <w:szCs w:val="28"/>
                <w:lang w:eastAsia="ar-SA"/>
              </w:rPr>
            </w:pPr>
            <w:r w:rsidRPr="00561402">
              <w:rPr>
                <w:rFonts w:ascii="Times New Roman" w:eastAsia="Times New Roman" w:hAnsi="Times New Roman" w:cs="Times New Roman"/>
                <w:b/>
                <w:bCs/>
                <w:color w:val="000000"/>
                <w:sz w:val="28"/>
                <w:szCs w:val="28"/>
                <w:lang w:eastAsia="ar-SA"/>
              </w:rPr>
              <w:t>3 479 800,00</w:t>
            </w:r>
          </w:p>
        </w:tc>
      </w:tr>
    </w:tbl>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Так же в бюджет Табачненского сельского поселения запланированы непрограммные расходы по следующим направлениям:</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Расходы на осуществление полномочий поселений в сфере финансового контроля за исполнением бюджета составляет 116 000,00 рублей согласно методике расчета:</w:t>
      </w:r>
    </w:p>
    <w:p w:rsidR="00561402" w:rsidRPr="00561402" w:rsidRDefault="00561402" w:rsidP="00561402">
      <w:pPr>
        <w:suppressAutoHyphens/>
        <w:autoSpaceDN w:val="0"/>
        <w:spacing w:after="0" w:line="240" w:lineRule="auto"/>
        <w:jc w:val="both"/>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 Порядок предоставления иных межбюджетных трансфертов из бюджета Табачненского сельского поселения в бюджет Бахчисарайского муниципального района на осуществление переданных полномочий контрольно-счетного органа Табачненского сельского поселения по осуществлению внешнего муниципального финансового контроля, рассчитывается по формуле:</w:t>
      </w:r>
    </w:p>
    <w:p w:rsidR="00561402" w:rsidRPr="00561402" w:rsidRDefault="00561402" w:rsidP="00561402">
      <w:pPr>
        <w:suppressAutoHyphens/>
        <w:autoSpaceDN w:val="0"/>
        <w:spacing w:after="0" w:line="240" w:lineRule="auto"/>
        <w:rPr>
          <w:rFonts w:ascii="Times New Roman" w:eastAsia="Times New Roman" w:hAnsi="Times New Roman" w:cs="Times New Roman"/>
          <w:sz w:val="28"/>
          <w:szCs w:val="28"/>
          <w:lang w:eastAsia="ar-SA"/>
        </w:rPr>
      </w:pP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val="en-US" w:eastAsia="ar-SA"/>
        </w:rPr>
        <w:t>V</w:t>
      </w:r>
      <w:r w:rsidRPr="00561402">
        <w:rPr>
          <w:rFonts w:ascii="Times New Roman" w:eastAsia="Times New Roman" w:hAnsi="Times New Roman" w:cs="Times New Roman"/>
          <w:sz w:val="28"/>
          <w:szCs w:val="28"/>
          <w:lang w:eastAsia="ar-SA"/>
        </w:rPr>
        <w:t xml:space="preserve"> </w:t>
      </w:r>
      <w:proofErr w:type="spellStart"/>
      <w:r w:rsidRPr="00561402">
        <w:rPr>
          <w:rFonts w:ascii="Times New Roman" w:eastAsia="Times New Roman" w:hAnsi="Times New Roman" w:cs="Times New Roman"/>
          <w:sz w:val="28"/>
          <w:szCs w:val="28"/>
          <w:lang w:val="uk-UA" w:eastAsia="ar-SA"/>
        </w:rPr>
        <w:t>м.т</w:t>
      </w:r>
      <w:proofErr w:type="spellEnd"/>
      <w:r w:rsidRPr="00561402">
        <w:rPr>
          <w:rFonts w:ascii="Times New Roman" w:eastAsia="Times New Roman" w:hAnsi="Times New Roman" w:cs="Times New Roman"/>
          <w:sz w:val="28"/>
          <w:szCs w:val="28"/>
          <w:lang w:val="uk-UA" w:eastAsia="ar-SA"/>
        </w:rPr>
        <w:t xml:space="preserve">. = </w:t>
      </w:r>
      <w:proofErr w:type="spellStart"/>
      <w:r w:rsidRPr="00561402">
        <w:rPr>
          <w:rFonts w:ascii="Times New Roman" w:eastAsia="Times New Roman" w:hAnsi="Times New Roman" w:cs="Times New Roman"/>
          <w:sz w:val="28"/>
          <w:szCs w:val="28"/>
          <w:lang w:eastAsia="ar-SA"/>
        </w:rPr>
        <w:t>Sо</w:t>
      </w:r>
      <w:proofErr w:type="spellEnd"/>
      <w:r w:rsidRPr="00561402">
        <w:rPr>
          <w:rFonts w:ascii="Times New Roman" w:eastAsia="Times New Roman" w:hAnsi="Times New Roman" w:cs="Times New Roman"/>
          <w:sz w:val="28"/>
          <w:szCs w:val="28"/>
          <w:lang w:val="uk-UA" w:eastAsia="ar-SA"/>
        </w:rPr>
        <w:t xml:space="preserve"> + </w:t>
      </w:r>
      <w:r w:rsidRPr="00561402">
        <w:rPr>
          <w:rFonts w:ascii="Times New Roman" w:eastAsia="Times New Roman" w:hAnsi="Times New Roman" w:cs="Times New Roman"/>
          <w:sz w:val="28"/>
          <w:szCs w:val="28"/>
          <w:lang w:eastAsia="ar-SA"/>
        </w:rPr>
        <w:t>S</w:t>
      </w:r>
      <w:r w:rsidRPr="00561402">
        <w:rPr>
          <w:rFonts w:ascii="Times New Roman" w:eastAsia="Times New Roman" w:hAnsi="Times New Roman" w:cs="Times New Roman"/>
          <w:sz w:val="28"/>
          <w:szCs w:val="28"/>
          <w:lang w:val="uk-UA" w:eastAsia="ar-SA"/>
        </w:rPr>
        <w:t xml:space="preserve">н + </w:t>
      </w:r>
      <w:proofErr w:type="spellStart"/>
      <w:r w:rsidRPr="00561402">
        <w:rPr>
          <w:rFonts w:ascii="Times New Roman" w:eastAsia="Times New Roman" w:hAnsi="Times New Roman" w:cs="Times New Roman"/>
          <w:sz w:val="28"/>
          <w:szCs w:val="28"/>
          <w:lang w:eastAsia="ar-SA"/>
        </w:rPr>
        <w:t>Sп</w:t>
      </w:r>
      <w:proofErr w:type="spellEnd"/>
      <w:r w:rsidRPr="00561402">
        <w:rPr>
          <w:rFonts w:ascii="Times New Roman" w:eastAsia="Times New Roman" w:hAnsi="Times New Roman" w:cs="Times New Roman"/>
          <w:sz w:val="28"/>
          <w:szCs w:val="28"/>
          <w:lang w:eastAsia="ar-SA"/>
        </w:rPr>
        <w:t xml:space="preserve"> х </w:t>
      </w:r>
      <w:r w:rsidRPr="00561402">
        <w:rPr>
          <w:rFonts w:ascii="Times New Roman" w:eastAsia="Times New Roman" w:hAnsi="Times New Roman" w:cs="Times New Roman"/>
          <w:sz w:val="28"/>
          <w:szCs w:val="28"/>
          <w:lang w:val="en-US" w:eastAsia="ar-SA"/>
        </w:rPr>
        <w:t>K</w:t>
      </w:r>
      <w:r w:rsidRPr="00561402">
        <w:rPr>
          <w:rFonts w:ascii="Times New Roman" w:eastAsia="Times New Roman" w:hAnsi="Times New Roman" w:cs="Times New Roman"/>
          <w:sz w:val="28"/>
          <w:szCs w:val="28"/>
          <w:lang w:eastAsia="ar-SA"/>
        </w:rPr>
        <w:t>тр.</w:t>
      </w: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val="en-US" w:eastAsia="ar-SA"/>
        </w:rPr>
        <w:t>V</w:t>
      </w:r>
      <w:r w:rsidRPr="00561402">
        <w:rPr>
          <w:rFonts w:ascii="Times New Roman" w:eastAsia="Times New Roman" w:hAnsi="Times New Roman" w:cs="Times New Roman"/>
          <w:sz w:val="28"/>
          <w:szCs w:val="28"/>
          <w:lang w:eastAsia="ar-SA"/>
        </w:rPr>
        <w:t xml:space="preserve"> </w:t>
      </w:r>
      <w:proofErr w:type="spellStart"/>
      <w:r w:rsidRPr="00561402">
        <w:rPr>
          <w:rFonts w:ascii="Times New Roman" w:eastAsia="Times New Roman" w:hAnsi="Times New Roman" w:cs="Times New Roman"/>
          <w:sz w:val="28"/>
          <w:szCs w:val="28"/>
          <w:lang w:val="uk-UA" w:eastAsia="ar-SA"/>
        </w:rPr>
        <w:t>м.т</w:t>
      </w:r>
      <w:proofErr w:type="spellEnd"/>
      <w:r w:rsidRPr="00561402">
        <w:rPr>
          <w:rFonts w:ascii="Times New Roman" w:eastAsia="Times New Roman" w:hAnsi="Times New Roman" w:cs="Times New Roman"/>
          <w:sz w:val="28"/>
          <w:szCs w:val="28"/>
          <w:lang w:val="uk-UA" w:eastAsia="ar-SA"/>
        </w:rPr>
        <w:t>. = 504452 + 152344, 51 + 455 х 0, 1765 = 116004, 89 = 116000</w:t>
      </w: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val="en-US" w:eastAsia="ar-SA"/>
        </w:rPr>
        <w:t>V</w:t>
      </w:r>
      <w:r w:rsidRPr="00561402">
        <w:rPr>
          <w:rFonts w:ascii="Times New Roman" w:eastAsia="Times New Roman" w:hAnsi="Times New Roman" w:cs="Times New Roman"/>
          <w:sz w:val="28"/>
          <w:szCs w:val="28"/>
          <w:lang w:eastAsia="ar-SA"/>
        </w:rPr>
        <w:t xml:space="preserve"> </w:t>
      </w:r>
      <w:proofErr w:type="spellStart"/>
      <w:r w:rsidRPr="00561402">
        <w:rPr>
          <w:rFonts w:ascii="Times New Roman" w:eastAsia="Times New Roman" w:hAnsi="Times New Roman" w:cs="Times New Roman"/>
          <w:sz w:val="28"/>
          <w:szCs w:val="28"/>
          <w:lang w:val="uk-UA" w:eastAsia="ar-SA"/>
        </w:rPr>
        <w:t>м.т</w:t>
      </w:r>
      <w:proofErr w:type="spellEnd"/>
      <w:r w:rsidRPr="00561402">
        <w:rPr>
          <w:rFonts w:ascii="Times New Roman" w:eastAsia="Times New Roman" w:hAnsi="Times New Roman" w:cs="Times New Roman"/>
          <w:sz w:val="28"/>
          <w:szCs w:val="28"/>
          <w:lang w:val="uk-UA" w:eastAsia="ar-SA"/>
        </w:rPr>
        <w:t>. -</w:t>
      </w:r>
      <w:r w:rsidRPr="00561402">
        <w:rPr>
          <w:rFonts w:ascii="Times New Roman" w:eastAsia="Times New Roman" w:hAnsi="Times New Roman" w:cs="Times New Roman"/>
          <w:sz w:val="28"/>
          <w:szCs w:val="28"/>
          <w:lang w:eastAsia="ar-SA"/>
        </w:rPr>
        <w:t xml:space="preserve"> объем иных межбюджетных трансфертов, на осуществление выполнений полномочий контрольно-счетного органа поселения по осуществлению внешнего муниципального финансового контроля; </w:t>
      </w: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proofErr w:type="spellStart"/>
      <w:r w:rsidRPr="00561402">
        <w:rPr>
          <w:rFonts w:ascii="Times New Roman" w:eastAsia="Times New Roman" w:hAnsi="Times New Roman" w:cs="Times New Roman"/>
          <w:sz w:val="28"/>
          <w:szCs w:val="28"/>
          <w:lang w:eastAsia="ar-SA"/>
        </w:rPr>
        <w:t>Sо</w:t>
      </w:r>
      <w:proofErr w:type="spellEnd"/>
      <w:r w:rsidRPr="00561402">
        <w:rPr>
          <w:rFonts w:ascii="Times New Roman" w:eastAsia="Times New Roman" w:hAnsi="Times New Roman" w:cs="Times New Roman"/>
          <w:sz w:val="28"/>
          <w:szCs w:val="28"/>
          <w:lang w:eastAsia="ar-SA"/>
        </w:rPr>
        <w:t xml:space="preserve"> - средняя оплата труда работника контрольно-счетного органа;</w:t>
      </w: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eastAsia="ar-SA"/>
        </w:rPr>
        <w:t>S</w:t>
      </w:r>
      <w:r w:rsidRPr="00561402">
        <w:rPr>
          <w:rFonts w:ascii="Times New Roman" w:eastAsia="Times New Roman" w:hAnsi="Times New Roman" w:cs="Times New Roman"/>
          <w:sz w:val="28"/>
          <w:szCs w:val="28"/>
          <w:lang w:val="uk-UA" w:eastAsia="ar-SA"/>
        </w:rPr>
        <w:t xml:space="preserve">н – </w:t>
      </w:r>
      <w:proofErr w:type="spellStart"/>
      <w:r w:rsidRPr="00561402">
        <w:rPr>
          <w:rFonts w:ascii="Times New Roman" w:eastAsia="Times New Roman" w:hAnsi="Times New Roman" w:cs="Times New Roman"/>
          <w:sz w:val="28"/>
          <w:szCs w:val="28"/>
          <w:lang w:val="uk-UA" w:eastAsia="ar-SA"/>
        </w:rPr>
        <w:t>начисления</w:t>
      </w:r>
      <w:proofErr w:type="spellEnd"/>
      <w:r w:rsidRPr="00561402">
        <w:rPr>
          <w:rFonts w:ascii="Times New Roman" w:eastAsia="Times New Roman" w:hAnsi="Times New Roman" w:cs="Times New Roman"/>
          <w:sz w:val="28"/>
          <w:szCs w:val="28"/>
          <w:lang w:val="uk-UA" w:eastAsia="ar-SA"/>
        </w:rPr>
        <w:t xml:space="preserve"> на фонд </w:t>
      </w:r>
      <w:proofErr w:type="spellStart"/>
      <w:r w:rsidRPr="00561402">
        <w:rPr>
          <w:rFonts w:ascii="Times New Roman" w:eastAsia="Times New Roman" w:hAnsi="Times New Roman" w:cs="Times New Roman"/>
          <w:sz w:val="28"/>
          <w:szCs w:val="28"/>
          <w:lang w:val="uk-UA" w:eastAsia="ar-SA"/>
        </w:rPr>
        <w:t>оплат</w:t>
      </w:r>
      <w:proofErr w:type="spellEnd"/>
      <w:r w:rsidRPr="00561402">
        <w:rPr>
          <w:rFonts w:ascii="Times New Roman" w:eastAsia="Times New Roman" w:hAnsi="Times New Roman" w:cs="Times New Roman"/>
          <w:sz w:val="28"/>
          <w:szCs w:val="28"/>
          <w:lang w:eastAsia="ar-SA"/>
        </w:rPr>
        <w:t>ы</w:t>
      </w:r>
      <w:r w:rsidRPr="00561402">
        <w:rPr>
          <w:rFonts w:ascii="Times New Roman" w:eastAsia="Times New Roman" w:hAnsi="Times New Roman" w:cs="Times New Roman"/>
          <w:sz w:val="28"/>
          <w:szCs w:val="28"/>
          <w:lang w:val="uk-UA" w:eastAsia="ar-SA"/>
        </w:rPr>
        <w:t xml:space="preserve"> труда;</w:t>
      </w:r>
    </w:p>
    <w:p w:rsidR="00561402" w:rsidRPr="00561402" w:rsidRDefault="00561402" w:rsidP="00561402">
      <w:pPr>
        <w:suppressAutoHyphens/>
        <w:autoSpaceDN w:val="0"/>
        <w:spacing w:after="0" w:line="240" w:lineRule="auto"/>
        <w:rPr>
          <w:rFonts w:ascii="Times New Roman" w:eastAsia="Times New Roman" w:hAnsi="Times New Roman" w:cs="Times New Roman"/>
          <w:sz w:val="28"/>
          <w:szCs w:val="28"/>
          <w:lang w:eastAsia="ar-SA"/>
        </w:rPr>
      </w:pPr>
      <w:proofErr w:type="spellStart"/>
      <w:r w:rsidRPr="00561402">
        <w:rPr>
          <w:rFonts w:ascii="Times New Roman" w:eastAsia="Times New Roman" w:hAnsi="Times New Roman" w:cs="Times New Roman"/>
          <w:sz w:val="28"/>
          <w:szCs w:val="28"/>
          <w:lang w:eastAsia="ar-SA"/>
        </w:rPr>
        <w:t>Sп</w:t>
      </w:r>
      <w:proofErr w:type="spellEnd"/>
      <w:r w:rsidRPr="00561402">
        <w:rPr>
          <w:rFonts w:ascii="Times New Roman" w:eastAsia="Times New Roman" w:hAnsi="Times New Roman" w:cs="Times New Roman"/>
          <w:sz w:val="28"/>
          <w:szCs w:val="28"/>
          <w:lang w:eastAsia="ar-SA"/>
        </w:rPr>
        <w:t xml:space="preserve"> - прочие расходы на содержание работника контрольно-счетного органа;</w:t>
      </w: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val="en-US" w:eastAsia="ar-SA"/>
        </w:rPr>
        <w:t>K</w:t>
      </w:r>
      <w:proofErr w:type="spellStart"/>
      <w:r w:rsidRPr="00561402">
        <w:rPr>
          <w:rFonts w:ascii="Times New Roman" w:eastAsia="Times New Roman" w:hAnsi="Times New Roman" w:cs="Times New Roman"/>
          <w:sz w:val="28"/>
          <w:szCs w:val="28"/>
          <w:lang w:eastAsia="ar-SA"/>
        </w:rPr>
        <w:t>тр</w:t>
      </w:r>
      <w:proofErr w:type="spellEnd"/>
      <w:r w:rsidRPr="00561402">
        <w:rPr>
          <w:rFonts w:ascii="Times New Roman" w:eastAsia="Times New Roman" w:hAnsi="Times New Roman" w:cs="Times New Roman"/>
          <w:sz w:val="28"/>
          <w:szCs w:val="28"/>
          <w:lang w:eastAsia="ar-SA"/>
        </w:rPr>
        <w:t xml:space="preserve"> – Коэффициент трудозатрат на проведение контрольных и экспертно-аналитических мероприятий</w:t>
      </w:r>
    </w:p>
    <w:p w:rsidR="00561402" w:rsidRPr="00561402" w:rsidRDefault="00561402" w:rsidP="00561402">
      <w:pPr>
        <w:suppressAutoHyphens/>
        <w:autoSpaceDN w:val="0"/>
        <w:spacing w:after="0" w:line="240" w:lineRule="auto"/>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 xml:space="preserve">Коэффициент трудозатрат на проведение контрольных и экспертно-аналитических мероприятий рассчитывается по формуле: </w:t>
      </w: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val="en-US" w:eastAsia="ar-SA"/>
        </w:rPr>
        <w:t>K</w:t>
      </w:r>
      <w:r w:rsidRPr="00561402">
        <w:rPr>
          <w:rFonts w:ascii="Times New Roman" w:eastAsia="Times New Roman" w:hAnsi="Times New Roman" w:cs="Times New Roman"/>
          <w:sz w:val="28"/>
          <w:szCs w:val="28"/>
          <w:lang w:eastAsia="ar-SA"/>
        </w:rPr>
        <w:t xml:space="preserve">тр. = </w:t>
      </w:r>
      <w:r w:rsidRPr="00561402">
        <w:rPr>
          <w:rFonts w:ascii="Times New Roman" w:eastAsia="Times New Roman" w:hAnsi="Times New Roman" w:cs="Times New Roman"/>
          <w:sz w:val="28"/>
          <w:szCs w:val="28"/>
          <w:lang w:val="en-US" w:eastAsia="ar-SA"/>
        </w:rPr>
        <w:t>T</w:t>
      </w:r>
      <w:r w:rsidRPr="00561402">
        <w:rPr>
          <w:rFonts w:ascii="Times New Roman" w:eastAsia="Times New Roman" w:hAnsi="Times New Roman" w:cs="Times New Roman"/>
          <w:sz w:val="28"/>
          <w:szCs w:val="28"/>
          <w:lang w:eastAsia="ar-SA"/>
        </w:rPr>
        <w:t xml:space="preserve">з: </w:t>
      </w:r>
      <w:r w:rsidRPr="00561402">
        <w:rPr>
          <w:rFonts w:ascii="Times New Roman" w:eastAsia="Times New Roman" w:hAnsi="Times New Roman" w:cs="Times New Roman"/>
          <w:sz w:val="28"/>
          <w:szCs w:val="28"/>
          <w:lang w:val="en-US" w:eastAsia="ar-SA"/>
        </w:rPr>
        <w:t>D</w:t>
      </w:r>
      <w:r w:rsidRPr="00561402">
        <w:rPr>
          <w:rFonts w:ascii="Times New Roman" w:eastAsia="Times New Roman" w:hAnsi="Times New Roman" w:cs="Times New Roman"/>
          <w:sz w:val="28"/>
          <w:szCs w:val="28"/>
          <w:lang w:eastAsia="ar-SA"/>
        </w:rPr>
        <w:t>=29 чел. дней:164,3 (раб. дней) = 0,1765</w:t>
      </w: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val="en-US" w:eastAsia="ar-SA"/>
        </w:rPr>
        <w:t>T</w:t>
      </w:r>
      <w:r w:rsidRPr="00561402">
        <w:rPr>
          <w:rFonts w:ascii="Times New Roman" w:eastAsia="Times New Roman" w:hAnsi="Times New Roman" w:cs="Times New Roman"/>
          <w:sz w:val="28"/>
          <w:szCs w:val="28"/>
          <w:lang w:eastAsia="ar-SA"/>
        </w:rPr>
        <w:t>з - затраты рабочего времени на выполнение полномочий, предусмотренных Соглашением на осуществление переданных полномочий контрольно-счетного органа Поселения по осуществлению внешнего муниципального финансового контроля;</w:t>
      </w:r>
    </w:p>
    <w:p w:rsidR="00561402" w:rsidRPr="00561402" w:rsidRDefault="00561402" w:rsidP="00561402">
      <w:pPr>
        <w:suppressAutoHyphens/>
        <w:autoSpaceDN w:val="0"/>
        <w:spacing w:after="0" w:line="240" w:lineRule="auto"/>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val="en-US" w:eastAsia="ar-SA"/>
        </w:rPr>
        <w:t>D</w:t>
      </w:r>
      <w:r w:rsidRPr="00561402">
        <w:rPr>
          <w:rFonts w:ascii="Times New Roman" w:eastAsia="Times New Roman" w:hAnsi="Times New Roman" w:cs="Times New Roman"/>
          <w:sz w:val="28"/>
          <w:szCs w:val="28"/>
          <w:lang w:eastAsia="ar-SA"/>
        </w:rPr>
        <w:t xml:space="preserve"> - Количество рабочих дней в соответствующем бюджетном периоде (в связи с тем, что Контрольно- счетный орган муниципального образования является юридическим лицом, и самостоятельно выполняет функции определенные Законодательством по ведению финансово - хозяйственной деятельности  при расчете количества рабочих дней исключается время затраченное сотрудниками на ведение бухгалтерского учета, делопроизводства, проведение юридической работы и прочее). </w:t>
      </w:r>
    </w:p>
    <w:p w:rsidR="00561402" w:rsidRPr="00561402" w:rsidRDefault="00561402" w:rsidP="00561402">
      <w:pPr>
        <w:suppressAutoHyphens/>
        <w:autoSpaceDN w:val="0"/>
        <w:spacing w:after="0" w:line="240" w:lineRule="auto"/>
        <w:rPr>
          <w:rFonts w:ascii="Times New Roman" w:eastAsia="Times New Roman" w:hAnsi="Times New Roman" w:cs="Times New Roman"/>
          <w:b/>
          <w:sz w:val="28"/>
          <w:szCs w:val="28"/>
          <w:lang w:eastAsia="ar-SA"/>
        </w:rPr>
      </w:pPr>
    </w:p>
    <w:tbl>
      <w:tblPr>
        <w:tblW w:w="15276" w:type="dxa"/>
        <w:tblLayout w:type="fixed"/>
        <w:tblCellMar>
          <w:left w:w="10" w:type="dxa"/>
          <w:right w:w="10" w:type="dxa"/>
        </w:tblCellMar>
        <w:tblLook w:val="04A0" w:firstRow="1" w:lastRow="0" w:firstColumn="1" w:lastColumn="0" w:noHBand="0" w:noVBand="1"/>
      </w:tblPr>
      <w:tblGrid>
        <w:gridCol w:w="1548"/>
        <w:gridCol w:w="2700"/>
        <w:gridCol w:w="1440"/>
        <w:gridCol w:w="3060"/>
        <w:gridCol w:w="1141"/>
        <w:gridCol w:w="5387"/>
      </w:tblGrid>
      <w:tr w:rsidR="00561402" w:rsidRPr="00561402" w:rsidTr="00586495">
        <w:trPr>
          <w:trHeight w:val="833"/>
        </w:trPr>
        <w:tc>
          <w:tcPr>
            <w:tcW w:w="15276" w:type="dxa"/>
            <w:gridSpan w:val="6"/>
            <w:shd w:val="clear" w:color="auto" w:fill="auto"/>
            <w:tcMar>
              <w:top w:w="0" w:type="dxa"/>
              <w:left w:w="108" w:type="dxa"/>
              <w:bottom w:w="0" w:type="dxa"/>
              <w:right w:w="108" w:type="dxa"/>
            </w:tcMar>
          </w:tcPr>
          <w:p w:rsidR="00561402" w:rsidRPr="00561402" w:rsidRDefault="00561402" w:rsidP="00561402">
            <w:pPr>
              <w:suppressAutoHyphens/>
              <w:autoSpaceDN w:val="0"/>
              <w:spacing w:after="0" w:line="240" w:lineRule="auto"/>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lastRenderedPageBreak/>
              <w:t xml:space="preserve">Расчет трудозатрат для определения объема межбюджетных трансфертов </w:t>
            </w:r>
          </w:p>
        </w:tc>
      </w:tr>
      <w:tr w:rsidR="00561402" w:rsidRPr="00561402" w:rsidTr="00586495">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6</w:t>
            </w:r>
          </w:p>
        </w:tc>
        <w:tc>
          <w:tcPr>
            <w:tcW w:w="5387" w:type="dxa"/>
            <w:shd w:val="clear" w:color="auto" w:fill="auto"/>
            <w:tcMar>
              <w:top w:w="0" w:type="dxa"/>
              <w:left w:w="10" w:type="dxa"/>
              <w:bottom w:w="0" w:type="dxa"/>
              <w:right w:w="10"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561402" w:rsidRPr="00561402" w:rsidTr="00586495">
        <w:trPr>
          <w:trHeight w:val="693"/>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pacing w:after="0" w:line="240" w:lineRule="auto"/>
              <w:jc w:val="both"/>
              <w:rPr>
                <w:rFonts w:ascii="Times New Roman" w:eastAsia="Times New Roman" w:hAnsi="Times New Roman" w:cs="Times New Roman"/>
                <w:sz w:val="28"/>
                <w:szCs w:val="28"/>
                <w:lang w:eastAsia="ar-SA"/>
              </w:rPr>
            </w:pPr>
          </w:p>
          <w:p w:rsidR="00561402" w:rsidRPr="00561402" w:rsidRDefault="00561402" w:rsidP="00561402">
            <w:pPr>
              <w:suppressAutoHyphens/>
              <w:autoSpaceDN w:val="0"/>
              <w:spacing w:after="0" w:line="240" w:lineRule="auto"/>
              <w:jc w:val="both"/>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Контроль за исполнение местного бюджета (при наличии рабочего времени)</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Ежеквартально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1</w:t>
            </w: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поселение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eastAsia="ar-SA"/>
              </w:rPr>
              <w:t>(1п. * 3дн) *3 =9</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5387" w:type="dxa"/>
            <w:shd w:val="clear" w:color="auto" w:fill="auto"/>
            <w:tcMar>
              <w:top w:w="0" w:type="dxa"/>
              <w:left w:w="10" w:type="dxa"/>
              <w:bottom w:w="0" w:type="dxa"/>
              <w:right w:w="10"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561402" w:rsidRPr="00561402" w:rsidTr="00586495">
        <w:trPr>
          <w:trHeight w:val="1357"/>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pacing w:after="0" w:line="240" w:lineRule="auto"/>
              <w:jc w:val="both"/>
              <w:rPr>
                <w:rFonts w:ascii="Times New Roman" w:eastAsia="Times New Roman" w:hAnsi="Times New Roman" w:cs="Times New Roman"/>
                <w:sz w:val="28"/>
                <w:szCs w:val="28"/>
                <w:lang w:eastAsia="ar-SA"/>
              </w:rPr>
            </w:pPr>
          </w:p>
          <w:p w:rsidR="00561402" w:rsidRPr="00561402" w:rsidRDefault="00561402" w:rsidP="00561402">
            <w:pPr>
              <w:suppressAutoHyphens/>
              <w:autoSpaceDN w:val="0"/>
              <w:spacing w:after="0" w:line="240" w:lineRule="auto"/>
              <w:jc w:val="both"/>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Экспертиза проектов местного бюджета</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1.Заключение на проект бюджета на очередной год и плановые периоды - ежегодно</w:t>
            </w:r>
          </w:p>
          <w:p w:rsidR="00561402" w:rsidRPr="00561402" w:rsidRDefault="00561402" w:rsidP="00561402">
            <w:pPr>
              <w:suppressAutoHyphens/>
              <w:autoSpaceDN w:val="0"/>
              <w:snapToGrid w:val="0"/>
              <w:spacing w:after="0" w:line="240" w:lineRule="auto"/>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 xml:space="preserve">2.Заключения на изменения в проекты бюджета текущего года один раз в квартал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 xml:space="preserve">1 </w:t>
            </w: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поселение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eastAsia="ar-SA"/>
              </w:rPr>
              <w:t>(1ч.д * 10дн) x 1 пос.=10</w:t>
            </w: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eastAsia="ar-SA"/>
              </w:rPr>
              <w:t xml:space="preserve"> (1ч.д. * 3дн.) * 3кв * 1п. = 9</w:t>
            </w: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10</w:t>
            </w: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9</w:t>
            </w:r>
          </w:p>
        </w:tc>
        <w:tc>
          <w:tcPr>
            <w:tcW w:w="5387" w:type="dxa"/>
            <w:shd w:val="clear" w:color="auto" w:fill="auto"/>
            <w:tcMar>
              <w:top w:w="0" w:type="dxa"/>
              <w:left w:w="10" w:type="dxa"/>
              <w:bottom w:w="0" w:type="dxa"/>
              <w:right w:w="10"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561402" w:rsidRPr="00561402" w:rsidTr="00586495">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pacing w:after="0" w:line="240" w:lineRule="auto"/>
              <w:jc w:val="both"/>
              <w:rPr>
                <w:rFonts w:ascii="Times New Roman" w:eastAsia="Times New Roman" w:hAnsi="Times New Roman" w:cs="Times New Roman"/>
                <w:sz w:val="28"/>
                <w:szCs w:val="28"/>
                <w:lang w:eastAsia="ar-SA"/>
              </w:rPr>
            </w:pPr>
          </w:p>
          <w:p w:rsidR="00561402" w:rsidRPr="00561402" w:rsidRDefault="00561402" w:rsidP="00561402">
            <w:pPr>
              <w:suppressAutoHyphens/>
              <w:autoSpaceDN w:val="0"/>
              <w:spacing w:after="0" w:line="240" w:lineRule="auto"/>
              <w:jc w:val="both"/>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Внешняя проверка годового отчета об исполнении местного бюджета</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Проверка годового отчета об исполнении местного бюджета - ежегодно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 xml:space="preserve">1 </w:t>
            </w: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 xml:space="preserve">поселение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eastAsia="ar-SA"/>
              </w:rPr>
              <w:t>(1ч.д. * 10дн.) *1п.</w:t>
            </w:r>
            <w:r w:rsidRPr="00561402">
              <w:rPr>
                <w:rFonts w:ascii="Times New Roman" w:eastAsia="Times New Roman" w:hAnsi="Times New Roman" w:cs="Times New Roman"/>
                <w:b/>
                <w:bCs/>
                <w:sz w:val="28"/>
                <w:szCs w:val="28"/>
                <w:lang w:eastAsia="ar-SA"/>
              </w:rPr>
              <w:t>=10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10</w:t>
            </w:r>
          </w:p>
        </w:tc>
        <w:tc>
          <w:tcPr>
            <w:tcW w:w="5387" w:type="dxa"/>
            <w:shd w:val="clear" w:color="auto" w:fill="auto"/>
            <w:tcMar>
              <w:top w:w="0" w:type="dxa"/>
              <w:left w:w="10" w:type="dxa"/>
              <w:bottom w:w="0" w:type="dxa"/>
              <w:right w:w="10"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561402" w:rsidRPr="00561402" w:rsidTr="00586495">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pacing w:after="0" w:line="240" w:lineRule="auto"/>
              <w:jc w:val="both"/>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Итого затрат рабочего времени</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b/>
                <w:bCs/>
                <w:sz w:val="28"/>
                <w:szCs w:val="28"/>
                <w:lang w:eastAsia="ar-SA"/>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561402">
              <w:rPr>
                <w:rFonts w:ascii="Times New Roman" w:eastAsia="Times New Roman" w:hAnsi="Times New Roman" w:cs="Times New Roman"/>
                <w:sz w:val="28"/>
                <w:szCs w:val="28"/>
                <w:lang w:eastAsia="ar-SA"/>
              </w:rPr>
              <w:t xml:space="preserve">29 </w:t>
            </w:r>
            <w:proofErr w:type="gramStart"/>
            <w:r w:rsidRPr="00561402">
              <w:rPr>
                <w:rFonts w:ascii="Times New Roman" w:eastAsia="Times New Roman" w:hAnsi="Times New Roman" w:cs="Times New Roman"/>
                <w:sz w:val="28"/>
                <w:szCs w:val="28"/>
                <w:lang w:eastAsia="ar-SA"/>
              </w:rPr>
              <w:t>чел</w:t>
            </w:r>
            <w:proofErr w:type="gramEnd"/>
            <w:r w:rsidRPr="00561402">
              <w:rPr>
                <w:rFonts w:ascii="Times New Roman" w:eastAsia="Times New Roman" w:hAnsi="Times New Roman" w:cs="Times New Roman"/>
                <w:sz w:val="28"/>
                <w:szCs w:val="28"/>
                <w:lang w:eastAsia="ar-SA"/>
              </w:rPr>
              <w:t xml:space="preserve"> дней</w:t>
            </w:r>
          </w:p>
        </w:tc>
        <w:tc>
          <w:tcPr>
            <w:tcW w:w="5387" w:type="dxa"/>
            <w:shd w:val="clear" w:color="auto" w:fill="auto"/>
            <w:tcMar>
              <w:top w:w="0" w:type="dxa"/>
              <w:left w:w="10" w:type="dxa"/>
              <w:bottom w:w="0" w:type="dxa"/>
              <w:right w:w="10" w:type="dxa"/>
            </w:tcMar>
          </w:tcPr>
          <w:p w:rsidR="00561402" w:rsidRPr="00561402" w:rsidRDefault="00561402" w:rsidP="00561402">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bl>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Непрограммные расходы на осуществление первичного воинского учета на территориях, где отсутствуют военные комиссариаты запланированы в сумме 167160,00 рублей в </w:t>
      </w:r>
      <w:proofErr w:type="spellStart"/>
      <w:r w:rsidRPr="00561402">
        <w:rPr>
          <w:rFonts w:ascii="Times New Roman" w:eastAsia="Times New Roman" w:hAnsi="Times New Roman" w:cs="Times New Roman"/>
          <w:kern w:val="3"/>
          <w:sz w:val="28"/>
          <w:szCs w:val="28"/>
        </w:rPr>
        <w:t>т.ч</w:t>
      </w:r>
      <w:proofErr w:type="spellEnd"/>
      <w:r w:rsidRPr="00561402">
        <w:rPr>
          <w:rFonts w:ascii="Times New Roman" w:eastAsia="Times New Roman" w:hAnsi="Times New Roman" w:cs="Times New Roman"/>
          <w:kern w:val="3"/>
          <w:sz w:val="28"/>
          <w:szCs w:val="28"/>
        </w:rPr>
        <w:t>.:</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на выплату заработной платы с начислениями в сумме 149361,00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 - на текущие расходы в сумме 17799,00 рублей, численность работников составляет 1 штатная единица.</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Непрограммные расходы на создание условий для организации досуга и </w:t>
      </w:r>
      <w:r w:rsidRPr="00561402">
        <w:rPr>
          <w:rFonts w:ascii="Times New Roman" w:eastAsia="Times New Roman" w:hAnsi="Times New Roman" w:cs="Times New Roman"/>
          <w:kern w:val="3"/>
          <w:sz w:val="28"/>
          <w:szCs w:val="28"/>
        </w:rPr>
        <w:lastRenderedPageBreak/>
        <w:t>обеспечения жителей поселения услугами организаций культуры запланированы в сумме 150 000,00 рублей.</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8"/>
          <w:szCs w:val="28"/>
        </w:rPr>
      </w:pPr>
      <w:r w:rsidRPr="00561402">
        <w:rPr>
          <w:rFonts w:ascii="Times New Roman" w:eastAsia="Times New Roman" w:hAnsi="Times New Roman" w:cs="Times New Roman"/>
          <w:b/>
          <w:kern w:val="3"/>
          <w:sz w:val="28"/>
          <w:szCs w:val="28"/>
        </w:rPr>
        <w:t>Источники покрытия дефицита</w:t>
      </w:r>
    </w:p>
    <w:p w:rsidR="00561402" w:rsidRPr="00561402" w:rsidRDefault="00561402" w:rsidP="00561402">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 xml:space="preserve">Источником покрытия дефицита бюджета Табачненского сельского поселения Бахчисарайского района Республики Крым </w:t>
      </w:r>
      <w:r w:rsidRPr="00561402">
        <w:rPr>
          <w:rFonts w:ascii="Times New Roman" w:eastAsia="Times New Roman" w:hAnsi="Times New Roman" w:cs="Times New Roman"/>
          <w:sz w:val="28"/>
          <w:szCs w:val="28"/>
          <w:lang w:eastAsia="ar-SA"/>
        </w:rPr>
        <w:t>возникающего в процессе исполнения бюджета в 2016 году, будут остатки средств бюджета, сложившиеся на 01 января 2016г.</w:t>
      </w:r>
    </w:p>
    <w:p w:rsidR="00561402" w:rsidRPr="00561402" w:rsidRDefault="00561402" w:rsidP="00561402">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sz w:val="28"/>
          <w:szCs w:val="28"/>
          <w:lang w:eastAsia="ar-SA"/>
        </w:rPr>
        <w:t>Остатки средств на счетах по учету средств бюджета будут направляться на покрытие дефицита при соблюдении требований статьи 96 Бюджетного Кодекса РФ.</w:t>
      </w:r>
    </w:p>
    <w:p w:rsidR="00561402" w:rsidRPr="00561402" w:rsidRDefault="00561402" w:rsidP="0056140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rsidR="00561402" w:rsidRPr="00561402" w:rsidRDefault="00561402" w:rsidP="00561402">
      <w:pPr>
        <w:widowControl w:val="0"/>
        <w:suppressAutoHyphens/>
        <w:overflowPunct w:val="0"/>
        <w:autoSpaceDE w:val="0"/>
        <w:autoSpaceDN w:val="0"/>
        <w:spacing w:after="0"/>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Заведующий сектором по вопросам</w:t>
      </w:r>
    </w:p>
    <w:p w:rsidR="00561402" w:rsidRPr="00561402" w:rsidRDefault="00561402" w:rsidP="00561402">
      <w:pPr>
        <w:widowControl w:val="0"/>
        <w:tabs>
          <w:tab w:val="left" w:pos="7395"/>
        </w:tabs>
        <w:suppressAutoHyphens/>
        <w:overflowPunct w:val="0"/>
        <w:autoSpaceDE w:val="0"/>
        <w:autoSpaceDN w:val="0"/>
        <w:spacing w:after="0"/>
        <w:textAlignment w:val="baseline"/>
        <w:rPr>
          <w:rFonts w:ascii="Times New Roman" w:eastAsia="Times New Roman" w:hAnsi="Times New Roman" w:cs="Times New Roman"/>
          <w:kern w:val="3"/>
          <w:sz w:val="28"/>
          <w:szCs w:val="28"/>
        </w:rPr>
      </w:pPr>
      <w:r w:rsidRPr="00561402">
        <w:rPr>
          <w:rFonts w:ascii="Times New Roman" w:eastAsia="Times New Roman" w:hAnsi="Times New Roman" w:cs="Times New Roman"/>
          <w:kern w:val="3"/>
          <w:sz w:val="28"/>
          <w:szCs w:val="28"/>
        </w:rPr>
        <w:t>финансов и бухгалтерского учета                                                Присяжнюк А.А.</w:t>
      </w:r>
    </w:p>
    <w:p w:rsidR="00561402" w:rsidRPr="00561402" w:rsidRDefault="00561402" w:rsidP="00561402">
      <w:pPr>
        <w:spacing w:after="0" w:line="240" w:lineRule="auto"/>
        <w:rPr>
          <w:rFonts w:ascii="Times New Roman" w:eastAsia="Calibri" w:hAnsi="Times New Roman" w:cs="Times New Roman"/>
          <w:color w:val="000000"/>
          <w:sz w:val="20"/>
        </w:rPr>
      </w:pPr>
    </w:p>
    <w:p w:rsidR="00561402" w:rsidRDefault="00561402">
      <w:pPr>
        <w:rPr>
          <w:rFonts w:ascii="Times New Roman" w:eastAsia="Calibri" w:hAnsi="Times New Roman" w:cs="Times New Roman"/>
          <w:color w:val="000000"/>
          <w:sz w:val="20"/>
        </w:rPr>
      </w:pPr>
      <w:r>
        <w:rPr>
          <w:rFonts w:ascii="Times New Roman" w:eastAsia="Calibri" w:hAnsi="Times New Roman" w:cs="Times New Roman"/>
          <w:color w:val="000000"/>
          <w:sz w:val="20"/>
        </w:rPr>
        <w:br w:type="page"/>
      </w:r>
    </w:p>
    <w:p w:rsidR="00586495" w:rsidRPr="00586495" w:rsidRDefault="00586495" w:rsidP="00586495">
      <w:pPr>
        <w:spacing w:after="0" w:line="240" w:lineRule="auto"/>
        <w:rPr>
          <w:rFonts w:ascii="Times New Roman" w:eastAsia="Calibri" w:hAnsi="Times New Roman" w:cs="Times New Roman"/>
          <w:color w:val="000000"/>
          <w:sz w:val="20"/>
        </w:rPr>
      </w:pPr>
    </w:p>
    <w:p w:rsidR="00586495" w:rsidRPr="00586495" w:rsidRDefault="00586495" w:rsidP="00586495">
      <w:pPr>
        <w:spacing w:after="0" w:line="240" w:lineRule="auto"/>
        <w:ind w:left="360"/>
        <w:jc w:val="right"/>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Приложение №1</w:t>
      </w:r>
    </w:p>
    <w:p w:rsidR="00586495" w:rsidRPr="00586495" w:rsidRDefault="00586495" w:rsidP="00586495">
      <w:pPr>
        <w:spacing w:after="0" w:line="240" w:lineRule="auto"/>
        <w:ind w:left="360"/>
        <w:jc w:val="right"/>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к решению сессии № 2-105 от 30 декабря 2015г.</w:t>
      </w:r>
    </w:p>
    <w:p w:rsidR="00586495" w:rsidRPr="00586495" w:rsidRDefault="00586495" w:rsidP="00586495">
      <w:pPr>
        <w:spacing w:after="0" w:line="240" w:lineRule="auto"/>
        <w:ind w:left="360"/>
        <w:jc w:val="right"/>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 xml:space="preserve">«О бюджете Табачненского сельского поселения </w:t>
      </w:r>
    </w:p>
    <w:p w:rsidR="00586495" w:rsidRPr="00586495" w:rsidRDefault="00586495" w:rsidP="00586495">
      <w:pPr>
        <w:spacing w:after="0" w:line="240" w:lineRule="auto"/>
        <w:ind w:left="360"/>
        <w:jc w:val="right"/>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 xml:space="preserve">Бахчисарайского района Республики Крым на 2016 год» </w:t>
      </w:r>
    </w:p>
    <w:p w:rsidR="00586495" w:rsidRPr="00586495" w:rsidRDefault="00586495" w:rsidP="00586495">
      <w:pPr>
        <w:spacing w:after="0" w:line="240" w:lineRule="auto"/>
        <w:ind w:left="360"/>
        <w:jc w:val="right"/>
        <w:rPr>
          <w:rFonts w:ascii="Times New Roman" w:eastAsia="Calibri" w:hAnsi="Times New Roman" w:cs="Times New Roman"/>
          <w:color w:val="000000"/>
          <w:sz w:val="20"/>
          <w:szCs w:val="20"/>
        </w:rPr>
      </w:pPr>
      <w:r w:rsidRPr="00586495">
        <w:rPr>
          <w:rFonts w:ascii="Times New Roman" w:eastAsia="Calibri" w:hAnsi="Times New Roman" w:cs="Times New Roman"/>
          <w:sz w:val="20"/>
          <w:szCs w:val="20"/>
        </w:rPr>
        <w:t>(в редакции решения ____сессии ____созыва от _______№___)</w:t>
      </w:r>
    </w:p>
    <w:p w:rsidR="00586495" w:rsidRPr="00586495" w:rsidRDefault="00586495" w:rsidP="00586495">
      <w:pPr>
        <w:tabs>
          <w:tab w:val="left" w:pos="1540"/>
        </w:tabs>
        <w:spacing w:after="0" w:line="240" w:lineRule="auto"/>
        <w:jc w:val="center"/>
        <w:rPr>
          <w:rFonts w:ascii="Times New Roman" w:eastAsia="Calibri" w:hAnsi="Times New Roman" w:cs="Times New Roman"/>
          <w:b/>
          <w:sz w:val="20"/>
          <w:szCs w:val="20"/>
        </w:rPr>
      </w:pPr>
    </w:p>
    <w:p w:rsidR="00586495" w:rsidRPr="00586495" w:rsidRDefault="00586495" w:rsidP="00586495">
      <w:pPr>
        <w:tabs>
          <w:tab w:val="left" w:pos="1540"/>
        </w:tabs>
        <w:spacing w:after="0" w:line="240" w:lineRule="auto"/>
        <w:ind w:right="-284"/>
        <w:jc w:val="center"/>
        <w:rPr>
          <w:rFonts w:ascii="Times New Roman" w:eastAsia="Calibri" w:hAnsi="Times New Roman" w:cs="Times New Roman"/>
          <w:b/>
          <w:sz w:val="20"/>
          <w:szCs w:val="20"/>
        </w:rPr>
      </w:pPr>
      <w:r w:rsidRPr="00586495">
        <w:rPr>
          <w:rFonts w:ascii="Times New Roman" w:eastAsia="Calibri" w:hAnsi="Times New Roman" w:cs="Times New Roman"/>
          <w:b/>
          <w:sz w:val="20"/>
          <w:szCs w:val="20"/>
        </w:rPr>
        <w:t>Объем поступлений доходов в бюджет Табачненского сельского поселения по кодам видов(подвидов) доходов и соответствующих им кодов аналитической группы подвидов доходов на 2016 год</w:t>
      </w:r>
    </w:p>
    <w:p w:rsidR="00586495" w:rsidRPr="00586495" w:rsidRDefault="00586495" w:rsidP="00586495">
      <w:pPr>
        <w:tabs>
          <w:tab w:val="left" w:pos="1540"/>
        </w:tabs>
        <w:spacing w:after="0" w:line="240" w:lineRule="auto"/>
        <w:ind w:right="-284" w:firstLine="8789"/>
        <w:rPr>
          <w:rFonts w:ascii="Times New Roman" w:eastAsia="Calibri" w:hAnsi="Times New Roman" w:cs="Times New Roman"/>
          <w:b/>
          <w:sz w:val="20"/>
          <w:szCs w:val="20"/>
        </w:rPr>
      </w:pPr>
      <w:r w:rsidRPr="00586495">
        <w:rPr>
          <w:rFonts w:ascii="Times New Roman" w:eastAsia="Calibri" w:hAnsi="Times New Roman" w:cs="Times New Roman"/>
          <w:b/>
          <w:sz w:val="20"/>
          <w:szCs w:val="20"/>
        </w:rPr>
        <w:t xml:space="preserve"> (руб.)</w:t>
      </w:r>
    </w:p>
    <w:tbl>
      <w:tblPr>
        <w:tblW w:w="10206" w:type="dxa"/>
        <w:tblInd w:w="108" w:type="dxa"/>
        <w:tblCellMar>
          <w:left w:w="10" w:type="dxa"/>
          <w:right w:w="10" w:type="dxa"/>
        </w:tblCellMar>
        <w:tblLook w:val="0000" w:firstRow="0" w:lastRow="0" w:firstColumn="0" w:lastColumn="0" w:noHBand="0" w:noVBand="0"/>
      </w:tblPr>
      <w:tblGrid>
        <w:gridCol w:w="2552"/>
        <w:gridCol w:w="5954"/>
        <w:gridCol w:w="1700"/>
      </w:tblGrid>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Код бюджетной классификации РФ</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Наименование доходов</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Сумма</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1 00 00000 00 0000 000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rPr>
                <w:rFonts w:ascii="Times New Roman" w:eastAsia="Calibri" w:hAnsi="Times New Roman" w:cs="Times New Roman"/>
                <w:b/>
                <w:sz w:val="20"/>
                <w:szCs w:val="20"/>
              </w:rPr>
            </w:pPr>
            <w:r w:rsidRPr="00586495">
              <w:rPr>
                <w:rFonts w:ascii="Times New Roman" w:eastAsia="Calibri" w:hAnsi="Times New Roman" w:cs="Times New Roman"/>
                <w:b/>
                <w:sz w:val="20"/>
                <w:szCs w:val="20"/>
              </w:rPr>
              <w:t>НАЛОГОВЫЕ И НЕНАЛОГОВЫЕ ДОХОДЫ</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732 696</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1 01 00000 00 0000 000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rPr>
                <w:rFonts w:ascii="Times New Roman" w:eastAsia="Calibri" w:hAnsi="Times New Roman" w:cs="Times New Roman"/>
                <w:b/>
                <w:sz w:val="20"/>
                <w:szCs w:val="20"/>
              </w:rPr>
            </w:pPr>
            <w:r w:rsidRPr="00586495">
              <w:rPr>
                <w:rFonts w:ascii="Times New Roman" w:eastAsia="Calibri" w:hAnsi="Times New Roman" w:cs="Times New Roman"/>
                <w:b/>
                <w:sz w:val="20"/>
                <w:szCs w:val="20"/>
              </w:rPr>
              <w:t>НАЛОГИ НА ПРИБЫЛЬ, ДОХОДЫ</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213 000</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1 01 02000 01 0000 110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rPr>
                <w:rFonts w:ascii="Times New Roman" w:eastAsia="Calibri" w:hAnsi="Times New Roman" w:cs="Times New Roman"/>
                <w:sz w:val="20"/>
                <w:szCs w:val="20"/>
              </w:rPr>
            </w:pPr>
            <w:r w:rsidRPr="00586495">
              <w:rPr>
                <w:rFonts w:ascii="Times New Roman" w:eastAsia="Calibri" w:hAnsi="Times New Roman" w:cs="Times New Roman"/>
                <w:sz w:val="20"/>
                <w:szCs w:val="20"/>
              </w:rPr>
              <w:t>Налог на доходы физических лиц</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213 000</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1 01 02010 01 0000 110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rPr>
                <w:rFonts w:ascii="Times New Roman" w:eastAsia="Calibri" w:hAnsi="Times New Roman" w:cs="Times New Roman"/>
                <w:sz w:val="20"/>
                <w:szCs w:val="20"/>
              </w:rPr>
            </w:pPr>
            <w:r w:rsidRPr="00586495">
              <w:rPr>
                <w:rFonts w:ascii="Times New Roman" w:eastAsia="Calibri"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РФ</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213 000</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left" w:pos="1540"/>
              </w:tabs>
              <w:spacing w:after="0" w:line="240" w:lineRule="auto"/>
              <w:rPr>
                <w:rFonts w:ascii="Times New Roman" w:eastAsia="Calibri" w:hAnsi="Times New Roman" w:cs="Times New Roman"/>
                <w:sz w:val="20"/>
                <w:szCs w:val="20"/>
              </w:rPr>
            </w:pPr>
            <w:r w:rsidRPr="00586495">
              <w:rPr>
                <w:rFonts w:ascii="Times New Roman" w:eastAsia="Calibri" w:hAnsi="Times New Roman" w:cs="Times New Roman"/>
                <w:sz w:val="20"/>
                <w:szCs w:val="20"/>
              </w:rPr>
              <w:t xml:space="preserve"> 1 05 03010 01  0000 110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rPr>
                <w:rFonts w:ascii="Times New Roman" w:eastAsia="Calibri" w:hAnsi="Times New Roman" w:cs="Times New Roman"/>
                <w:sz w:val="20"/>
                <w:szCs w:val="20"/>
              </w:rPr>
            </w:pPr>
            <w:r w:rsidRPr="00586495">
              <w:rPr>
                <w:rFonts w:ascii="Times New Roman" w:eastAsia="Calibri" w:hAnsi="Times New Roman" w:cs="Times New Roman"/>
                <w:sz w:val="20"/>
                <w:szCs w:val="20"/>
              </w:rPr>
              <w:t>Единый сельскохозяйственный налог</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400</w:t>
            </w:r>
          </w:p>
        </w:tc>
      </w:tr>
      <w:tr w:rsidR="00586495" w:rsidRPr="00586495" w:rsidTr="003B1B98">
        <w:trPr>
          <w:trHeight w:val="539"/>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1 11 00000 00 0000 000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rPr>
                <w:rFonts w:ascii="Times New Roman" w:eastAsia="Calibri" w:hAnsi="Times New Roman" w:cs="Times New Roman"/>
                <w:b/>
                <w:sz w:val="20"/>
                <w:szCs w:val="20"/>
              </w:rPr>
            </w:pPr>
            <w:r w:rsidRPr="00586495">
              <w:rPr>
                <w:rFonts w:ascii="Times New Roman" w:eastAsia="Calibri"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b/>
                <w:sz w:val="20"/>
                <w:szCs w:val="20"/>
              </w:rPr>
            </w:pPr>
            <w:r w:rsidRPr="00586495">
              <w:rPr>
                <w:rFonts w:ascii="Times New Roman" w:eastAsia="Calibri" w:hAnsi="Times New Roman" w:cs="Times New Roman"/>
                <w:b/>
                <w:sz w:val="20"/>
                <w:szCs w:val="20"/>
              </w:rPr>
              <w:t>519 296</w:t>
            </w:r>
          </w:p>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p>
        </w:tc>
      </w:tr>
      <w:tr w:rsidR="00586495" w:rsidRPr="00586495" w:rsidTr="003B1B98">
        <w:trPr>
          <w:trHeight w:val="1247"/>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1 11 05000 00 0000 120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sz w:val="20"/>
                <w:szCs w:val="20"/>
              </w:rPr>
            </w:pPr>
            <w:r w:rsidRPr="00586495">
              <w:rPr>
                <w:rFonts w:ascii="Times New Roman" w:eastAsia="Calibri"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519 296</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center" w:pos="1234"/>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color w:val="000000"/>
                <w:sz w:val="20"/>
                <w:szCs w:val="20"/>
              </w:rPr>
              <w:t>1 11 05025 10 0000 120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sz w:val="20"/>
                <w:szCs w:val="20"/>
              </w:rPr>
            </w:pPr>
            <w:r w:rsidRPr="00586495">
              <w:rPr>
                <w:rFonts w:ascii="Times New Roman" w:eastAsia="Calibri"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66 336</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center" w:pos="1234"/>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color w:val="000000"/>
                <w:sz w:val="20"/>
                <w:szCs w:val="20"/>
              </w:rPr>
              <w:t>1 11 05035 10 0000 120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452 960</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center" w:pos="1234"/>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color w:val="000000"/>
                <w:sz w:val="20"/>
                <w:szCs w:val="20"/>
              </w:rPr>
              <w:t>2 00 00000 00 0000 000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sz w:val="20"/>
                <w:szCs w:val="20"/>
              </w:rPr>
            </w:pPr>
            <w:r w:rsidRPr="00586495">
              <w:rPr>
                <w:rFonts w:ascii="Times New Roman" w:eastAsia="Calibri" w:hAnsi="Times New Roman" w:cs="Times New Roman"/>
                <w:b/>
                <w:color w:val="000000"/>
                <w:sz w:val="20"/>
                <w:szCs w:val="20"/>
              </w:rPr>
              <w:t>БЕЗВОЗМЕЗДНЫЕ ПОСТУПЛЕНИЯ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3 180 264</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color w:val="000000"/>
                <w:sz w:val="20"/>
                <w:szCs w:val="20"/>
              </w:rPr>
              <w:t>2 02 00000 00 0000 000</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sz w:val="20"/>
                <w:szCs w:val="20"/>
              </w:rPr>
            </w:pPr>
            <w:r w:rsidRPr="00586495">
              <w:rPr>
                <w:rFonts w:ascii="Times New Roman" w:eastAsia="Calibri" w:hAnsi="Times New Roman" w:cs="Times New Roman"/>
                <w:b/>
                <w:color w:val="000000"/>
                <w:sz w:val="20"/>
                <w:szCs w:val="20"/>
              </w:rPr>
              <w:t>БЕЗВОЗМЕЗДНЫЕ ПОСТУПЛЕНИЯ ОТ ДРУГИХ БЮДЖЕТОВ БЮДЖЕТНОЙ СИСТЕМЫ РОССИЙСКОЙ ФЕДЕРАЦИИ</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rPr>
                <w:rFonts w:ascii="Times New Roman" w:eastAsia="Calibri" w:hAnsi="Times New Roman" w:cs="Times New Roman"/>
                <w:sz w:val="20"/>
                <w:szCs w:val="20"/>
              </w:rPr>
            </w:pPr>
            <w:r w:rsidRPr="00586495">
              <w:rPr>
                <w:rFonts w:ascii="Times New Roman" w:eastAsia="Calibri" w:hAnsi="Times New Roman" w:cs="Times New Roman"/>
                <w:b/>
                <w:sz w:val="20"/>
                <w:szCs w:val="20"/>
              </w:rPr>
              <w:t>3 180 264</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center" w:pos="1234"/>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color w:val="000000"/>
                <w:sz w:val="20"/>
                <w:szCs w:val="20"/>
              </w:rPr>
              <w:t>2 02 01001 10 0000 151</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Дотации бюджетам сельских поселений на выравнивание бюджетной обеспеченности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1 106 032</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center" w:pos="1234"/>
              </w:tabs>
              <w:spacing w:after="0" w:line="240" w:lineRule="auto"/>
              <w:jc w:val="center"/>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2 02 01001 10 1000 151</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Дотации бюджетам сельских поселений на выравнивание бюджетной обеспеченности (из бюджета Бахчисарайского района)</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433 700</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center" w:pos="1234"/>
              </w:tabs>
              <w:spacing w:after="0" w:line="240" w:lineRule="auto"/>
              <w:jc w:val="center"/>
              <w:rPr>
                <w:rFonts w:ascii="Times New Roman" w:eastAsia="Calibri" w:hAnsi="Times New Roman" w:cs="Times New Roman"/>
                <w:color w:val="000000"/>
                <w:sz w:val="20"/>
                <w:szCs w:val="20"/>
              </w:rPr>
            </w:pPr>
            <w:r w:rsidRPr="00586495">
              <w:rPr>
                <w:rFonts w:ascii="Times New Roman" w:eastAsia="Calibri" w:hAnsi="Times New Roman" w:cs="Times New Roman"/>
                <w:sz w:val="20"/>
                <w:szCs w:val="20"/>
                <w:lang w:eastAsia="en-US"/>
              </w:rPr>
              <w:t>2 02 01003 10 0000 151</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color w:val="000000"/>
                <w:sz w:val="20"/>
                <w:szCs w:val="20"/>
              </w:rPr>
            </w:pPr>
            <w:r w:rsidRPr="00586495">
              <w:rPr>
                <w:rFonts w:ascii="Times New Roman" w:eastAsia="Calibri" w:hAnsi="Times New Roman" w:cs="Times New Roman"/>
                <w:sz w:val="20"/>
                <w:szCs w:val="20"/>
                <w:lang w:eastAsia="en-US"/>
              </w:rPr>
              <w:t>Дотации бюджетам сельских поселений на поддержку мер по обеспечению сбалансированности бюджетов</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1 473 372</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3B1B98">
            <w:pPr>
              <w:tabs>
                <w:tab w:val="center" w:pos="1234"/>
              </w:tabs>
              <w:spacing w:after="0" w:line="240" w:lineRule="auto"/>
              <w:jc w:val="center"/>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 xml:space="preserve">2 02 03015 10 0000 151 </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spacing w:after="0" w:line="240" w:lineRule="auto"/>
              <w:jc w:val="both"/>
              <w:rPr>
                <w:rFonts w:ascii="Times New Roman" w:eastAsia="Calibri" w:hAnsi="Times New Roman" w:cs="Times New Roman"/>
                <w:color w:val="000000"/>
                <w:sz w:val="20"/>
                <w:szCs w:val="20"/>
              </w:rPr>
            </w:pPr>
            <w:r w:rsidRPr="00586495">
              <w:rPr>
                <w:rFonts w:ascii="Times New Roman" w:eastAsia="Calibri"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sz w:val="20"/>
                <w:szCs w:val="20"/>
              </w:rPr>
              <w:t>167 160</w:t>
            </w:r>
          </w:p>
        </w:tc>
      </w:tr>
      <w:tr w:rsidR="00586495" w:rsidRPr="00586495" w:rsidTr="003B1B98">
        <w:trPr>
          <w:trHeight w:val="1"/>
        </w:trPr>
        <w:tc>
          <w:tcPr>
            <w:tcW w:w="25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ВСЕГО ДОХОДОВ</w:t>
            </w:r>
          </w:p>
        </w:tc>
        <w:tc>
          <w:tcPr>
            <w:tcW w:w="595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rPr>
                <w:rFonts w:ascii="Times New Roman" w:eastAsia="Calibri" w:hAnsi="Times New Roman" w:cs="Times New Roman"/>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3B1B98">
            <w:pPr>
              <w:tabs>
                <w:tab w:val="left" w:pos="1540"/>
              </w:tabs>
              <w:spacing w:after="0" w:line="240" w:lineRule="auto"/>
              <w:jc w:val="center"/>
              <w:rPr>
                <w:rFonts w:ascii="Times New Roman" w:eastAsia="Calibri" w:hAnsi="Times New Roman" w:cs="Times New Roman"/>
                <w:sz w:val="20"/>
                <w:szCs w:val="20"/>
              </w:rPr>
            </w:pPr>
            <w:r w:rsidRPr="00586495">
              <w:rPr>
                <w:rFonts w:ascii="Times New Roman" w:eastAsia="Calibri" w:hAnsi="Times New Roman" w:cs="Times New Roman"/>
                <w:b/>
                <w:sz w:val="20"/>
                <w:szCs w:val="20"/>
              </w:rPr>
              <w:t>3 912 960</w:t>
            </w:r>
          </w:p>
        </w:tc>
      </w:tr>
    </w:tbl>
    <w:p w:rsidR="00586495" w:rsidRPr="00586495" w:rsidRDefault="00586495" w:rsidP="00586495">
      <w:pPr>
        <w:spacing w:after="0" w:line="240" w:lineRule="auto"/>
        <w:jc w:val="both"/>
        <w:rPr>
          <w:rFonts w:ascii="Times New Roman" w:eastAsia="Calibri" w:hAnsi="Times New Roman" w:cs="Times New Roman"/>
          <w:sz w:val="20"/>
          <w:szCs w:val="20"/>
        </w:rPr>
      </w:pPr>
    </w:p>
    <w:p w:rsidR="00586495" w:rsidRPr="00586495" w:rsidRDefault="00586495" w:rsidP="003B1B98">
      <w:pPr>
        <w:spacing w:after="0" w:line="240" w:lineRule="auto"/>
        <w:jc w:val="both"/>
        <w:rPr>
          <w:rFonts w:ascii="Times New Roman" w:eastAsia="Calibri" w:hAnsi="Times New Roman" w:cs="Times New Roman"/>
          <w:sz w:val="20"/>
          <w:szCs w:val="20"/>
        </w:rPr>
      </w:pPr>
      <w:r w:rsidRPr="00586495">
        <w:rPr>
          <w:rFonts w:ascii="Times New Roman" w:eastAsia="Calibri" w:hAnsi="Times New Roman" w:cs="Times New Roman"/>
          <w:sz w:val="20"/>
          <w:szCs w:val="20"/>
        </w:rPr>
        <w:t xml:space="preserve">Председатель Табачненского </w:t>
      </w:r>
    </w:p>
    <w:p w:rsidR="00586495" w:rsidRPr="00586495" w:rsidRDefault="00586495" w:rsidP="00586495">
      <w:pPr>
        <w:spacing w:after="0" w:line="240" w:lineRule="auto"/>
        <w:jc w:val="both"/>
        <w:rPr>
          <w:rFonts w:ascii="Times New Roman" w:eastAsia="Calibri" w:hAnsi="Times New Roman" w:cs="Times New Roman"/>
          <w:sz w:val="20"/>
          <w:szCs w:val="20"/>
        </w:rPr>
      </w:pPr>
      <w:r w:rsidRPr="00586495">
        <w:rPr>
          <w:rFonts w:ascii="Times New Roman" w:eastAsia="Calibri" w:hAnsi="Times New Roman" w:cs="Times New Roman"/>
          <w:sz w:val="20"/>
          <w:szCs w:val="20"/>
        </w:rPr>
        <w:t xml:space="preserve">сельского совета                                                                                                                                   </w:t>
      </w:r>
      <w:proofErr w:type="spellStart"/>
      <w:r w:rsidRPr="00586495">
        <w:rPr>
          <w:rFonts w:ascii="Times New Roman" w:eastAsia="Calibri" w:hAnsi="Times New Roman" w:cs="Times New Roman"/>
          <w:sz w:val="20"/>
          <w:szCs w:val="20"/>
        </w:rPr>
        <w:t>И.И.Шаповал</w:t>
      </w:r>
      <w:proofErr w:type="spellEnd"/>
    </w:p>
    <w:p w:rsidR="00586495" w:rsidRDefault="00586495" w:rsidP="00586495">
      <w:pPr>
        <w:spacing w:after="0" w:line="240" w:lineRule="auto"/>
        <w:ind w:left="360"/>
        <w:jc w:val="right"/>
        <w:rPr>
          <w:rFonts w:ascii="Times New Roman" w:eastAsia="Times New Roman" w:hAnsi="Times New Roman" w:cs="Times New Roman"/>
          <w:sz w:val="28"/>
          <w:szCs w:val="28"/>
        </w:rPr>
      </w:pPr>
    </w:p>
    <w:p w:rsidR="00586495" w:rsidRDefault="0058649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lastRenderedPageBreak/>
        <w:t xml:space="preserve">Приложение </w:t>
      </w:r>
      <w:r w:rsidRPr="00586495">
        <w:rPr>
          <w:rFonts w:ascii="Times New Roman" w:eastAsia="Segoe UI Symbol" w:hAnsi="Times New Roman" w:cs="Times New Roman"/>
          <w:color w:val="000000"/>
          <w:sz w:val="20"/>
          <w:szCs w:val="20"/>
        </w:rPr>
        <w:t>№</w:t>
      </w:r>
      <w:r w:rsidRPr="00586495">
        <w:rPr>
          <w:rFonts w:ascii="Times New Roman" w:eastAsia="Times New Roman" w:hAnsi="Times New Roman" w:cs="Times New Roman"/>
          <w:color w:val="000000"/>
          <w:sz w:val="20"/>
          <w:szCs w:val="20"/>
        </w:rPr>
        <w:t>2</w:t>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t xml:space="preserve">к решению сессии </w:t>
      </w:r>
      <w:r w:rsidRPr="00586495">
        <w:rPr>
          <w:rFonts w:ascii="Times New Roman" w:eastAsia="Segoe UI Symbol" w:hAnsi="Times New Roman" w:cs="Times New Roman"/>
          <w:color w:val="000000"/>
          <w:sz w:val="20"/>
          <w:szCs w:val="20"/>
        </w:rPr>
        <w:t>№</w:t>
      </w:r>
      <w:r w:rsidRPr="00586495">
        <w:rPr>
          <w:rFonts w:ascii="Times New Roman" w:eastAsia="Times New Roman" w:hAnsi="Times New Roman" w:cs="Times New Roman"/>
          <w:color w:val="000000"/>
          <w:sz w:val="20"/>
          <w:szCs w:val="20"/>
        </w:rPr>
        <w:t xml:space="preserve"> 2-105 от 30 декабря 2015г. </w:t>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t xml:space="preserve">«О бюджете Табачненского сельского поселения </w:t>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t xml:space="preserve">Бахчисарайского района Республики Крым на 2016 год» </w:t>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Calibri" w:hAnsi="Times New Roman" w:cs="Times New Roman"/>
          <w:sz w:val="20"/>
          <w:szCs w:val="20"/>
        </w:rPr>
        <w:t>(</w:t>
      </w:r>
      <w:r w:rsidRPr="00586495">
        <w:rPr>
          <w:rFonts w:ascii="Times New Roman" w:eastAsia="Times New Roman" w:hAnsi="Times New Roman" w:cs="Times New Roman"/>
          <w:sz w:val="20"/>
          <w:szCs w:val="20"/>
        </w:rPr>
        <w:t>в редакции решения ____сессии ____созыва от _______</w:t>
      </w:r>
      <w:r w:rsidRPr="00586495">
        <w:rPr>
          <w:rFonts w:ascii="Times New Roman" w:eastAsia="Segoe UI Symbol" w:hAnsi="Times New Roman" w:cs="Times New Roman"/>
          <w:sz w:val="20"/>
          <w:szCs w:val="20"/>
        </w:rPr>
        <w:t>№</w:t>
      </w:r>
      <w:r w:rsidRPr="00586495">
        <w:rPr>
          <w:rFonts w:ascii="Times New Roman" w:eastAsia="Times New Roman" w:hAnsi="Times New Roman" w:cs="Times New Roman"/>
          <w:sz w:val="20"/>
          <w:szCs w:val="20"/>
        </w:rPr>
        <w:t>___)</w:t>
      </w:r>
    </w:p>
    <w:p w:rsidR="00586495" w:rsidRPr="00586495" w:rsidRDefault="00586495" w:rsidP="00586495">
      <w:pPr>
        <w:spacing w:after="0" w:line="240" w:lineRule="auto"/>
        <w:rPr>
          <w:rFonts w:ascii="Times New Roman" w:eastAsia="Times New Roman" w:hAnsi="Times New Roman" w:cs="Times New Roman"/>
          <w:sz w:val="20"/>
          <w:szCs w:val="20"/>
        </w:rPr>
      </w:pPr>
    </w:p>
    <w:p w:rsidR="00586495" w:rsidRPr="00586495" w:rsidRDefault="00586495" w:rsidP="00586495">
      <w:pPr>
        <w:spacing w:after="0" w:line="240" w:lineRule="auto"/>
        <w:jc w:val="center"/>
        <w:rPr>
          <w:rFonts w:ascii="Times New Roman" w:eastAsia="Times New Roman" w:hAnsi="Times New Roman" w:cs="Times New Roman"/>
          <w:b/>
          <w:sz w:val="20"/>
          <w:szCs w:val="20"/>
        </w:rPr>
      </w:pPr>
      <w:r w:rsidRPr="00586495">
        <w:rPr>
          <w:rFonts w:ascii="Times New Roman" w:eastAsia="Times New Roman" w:hAnsi="Times New Roman" w:cs="Times New Roman"/>
          <w:b/>
          <w:sz w:val="20"/>
          <w:szCs w:val="20"/>
        </w:rPr>
        <w:t>Сведения о нормативах зачисления доходов в бюджет Табачненского сельского поселения Бахчисарайского района Республики Крым на 2016 год</w:t>
      </w:r>
    </w:p>
    <w:p w:rsidR="00586495" w:rsidRPr="00586495" w:rsidRDefault="00586495" w:rsidP="00586495">
      <w:pPr>
        <w:spacing w:after="120" w:line="240" w:lineRule="auto"/>
        <w:ind w:left="360" w:firstLine="6586"/>
        <w:jc w:val="center"/>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t>(процентов)</w:t>
      </w:r>
    </w:p>
    <w:tbl>
      <w:tblPr>
        <w:tblW w:w="0" w:type="auto"/>
        <w:tblInd w:w="119" w:type="dxa"/>
        <w:tblCellMar>
          <w:left w:w="10" w:type="dxa"/>
          <w:right w:w="10" w:type="dxa"/>
        </w:tblCellMar>
        <w:tblLook w:val="04A0" w:firstRow="1" w:lastRow="0" w:firstColumn="1" w:lastColumn="0" w:noHBand="0" w:noVBand="1"/>
      </w:tblPr>
      <w:tblGrid>
        <w:gridCol w:w="7668"/>
        <w:gridCol w:w="1721"/>
      </w:tblGrid>
      <w:tr w:rsidR="00586495" w:rsidRPr="00586495" w:rsidTr="00586495">
        <w:trPr>
          <w:trHeight w:val="1"/>
        </w:trPr>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color w:val="000000"/>
                <w:sz w:val="20"/>
                <w:szCs w:val="20"/>
              </w:rPr>
              <w:t>Наименование администратора</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Нормативы отчислений</w:t>
            </w:r>
          </w:p>
        </w:tc>
      </w:tr>
      <w:tr w:rsidR="00586495" w:rsidRPr="00586495" w:rsidTr="00586495">
        <w:trPr>
          <w:trHeight w:val="1"/>
        </w:trPr>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ind w:left="-98" w:firstLine="98"/>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Целевые сборы с граждан и предприятий, учреждений, организаций на благоустройство территорий, на нужды образования и другие цели, мобилизуемые на территориях муниципальных образований</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r w:rsidR="00586495" w:rsidRPr="00586495" w:rsidTr="00586495">
        <w:trPr>
          <w:trHeight w:val="1"/>
        </w:trPr>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ind w:left="-98"/>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Прочие местные налоги и сборы, мобилизуемые на территориях   муниципальных районов</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r w:rsidR="00586495" w:rsidRPr="00586495" w:rsidTr="00586495">
        <w:trPr>
          <w:trHeight w:val="1"/>
        </w:trPr>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Прочие доходы от оказания платных услуг (работ) получателями средств бюджетов поселений</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r w:rsidR="00586495" w:rsidRPr="00586495" w:rsidTr="00586495">
        <w:trPr>
          <w:trHeight w:val="1"/>
        </w:trPr>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Платежи, взимаемые органами управления (организациями) поселений за выполнение определенных функций</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r w:rsidR="00586495" w:rsidRPr="00586495" w:rsidTr="00586495">
        <w:trPr>
          <w:trHeight w:val="1"/>
        </w:trPr>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r w:rsidR="00586495" w:rsidRPr="00586495" w:rsidTr="00586495">
        <w:trPr>
          <w:trHeight w:val="1"/>
        </w:trPr>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казенных учреждений, когда выгодоприобретателями выступают получатели средств бюджетов поселений</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r w:rsidR="00586495" w:rsidRPr="00586495" w:rsidTr="00586495">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Доходы от возмещения ущерба при возникновении иных страховых, когда выгодоприобретателями выступают получатели средств бюджетов поселений</w:t>
            </w:r>
          </w:p>
          <w:p w:rsidR="00586495" w:rsidRPr="00586495" w:rsidRDefault="00586495" w:rsidP="00586495">
            <w:pPr>
              <w:spacing w:after="0" w:line="240" w:lineRule="auto"/>
              <w:rPr>
                <w:rFonts w:ascii="Times New Roman" w:eastAsia="Times New Roman" w:hAnsi="Times New Roman" w:cs="Times New Roman"/>
                <w:sz w:val="20"/>
                <w:szCs w:val="20"/>
              </w:rPr>
            </w:pP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r w:rsidR="00586495" w:rsidRPr="00586495" w:rsidTr="00586495">
        <w:trPr>
          <w:trHeight w:val="1"/>
        </w:trPr>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Доходы от возмещения ущерба казенных учреждений при возникновении иных страховых, когда выгодоприобретателями выступают получатели средств бюджетов поселений</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r w:rsidR="00586495" w:rsidRPr="00586495" w:rsidTr="00586495">
        <w:tc>
          <w:tcPr>
            <w:tcW w:w="766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color w:val="000000"/>
                <w:sz w:val="20"/>
                <w:szCs w:val="20"/>
              </w:rPr>
              <w:t>Невыясненные поступления, зачисляемые в бюджеты поселений</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6495" w:rsidRPr="00586495" w:rsidRDefault="00586495" w:rsidP="00586495">
            <w:pPr>
              <w:spacing w:after="0" w:line="240" w:lineRule="auto"/>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100</w:t>
            </w:r>
          </w:p>
        </w:tc>
      </w:tr>
    </w:tbl>
    <w:p w:rsidR="00586495" w:rsidRPr="00586495" w:rsidRDefault="00586495" w:rsidP="00586495">
      <w:pPr>
        <w:tabs>
          <w:tab w:val="left" w:pos="1540"/>
        </w:tabs>
        <w:spacing w:after="0" w:line="240" w:lineRule="auto"/>
        <w:rPr>
          <w:rFonts w:ascii="Times New Roman" w:eastAsia="Times New Roman" w:hAnsi="Times New Roman" w:cs="Times New Roman"/>
          <w:sz w:val="20"/>
          <w:szCs w:val="20"/>
        </w:rPr>
      </w:pPr>
    </w:p>
    <w:p w:rsidR="00586495" w:rsidRPr="00586495" w:rsidRDefault="00586495" w:rsidP="00586495">
      <w:pPr>
        <w:spacing w:after="0" w:line="240" w:lineRule="auto"/>
        <w:jc w:val="both"/>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 xml:space="preserve">Председатель Табачненского сельского совета                                                                    </w:t>
      </w:r>
      <w:proofErr w:type="spellStart"/>
      <w:r w:rsidRPr="00586495">
        <w:rPr>
          <w:rFonts w:ascii="Times New Roman" w:eastAsia="Times New Roman" w:hAnsi="Times New Roman" w:cs="Times New Roman"/>
          <w:sz w:val="20"/>
          <w:szCs w:val="20"/>
        </w:rPr>
        <w:t>И.И.Шаповал</w:t>
      </w:r>
      <w:proofErr w:type="spellEnd"/>
    </w:p>
    <w:p w:rsidR="00586495" w:rsidRDefault="0058649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586495" w:rsidRPr="00A21D8C" w:rsidRDefault="00586495" w:rsidP="00586495">
      <w:pPr>
        <w:spacing w:after="0" w:line="240" w:lineRule="auto"/>
        <w:jc w:val="right"/>
        <w:rPr>
          <w:rFonts w:ascii="Times New Roman" w:eastAsia="Times New Roman" w:hAnsi="Times New Roman" w:cs="Times New Roman"/>
          <w:color w:val="000000"/>
          <w:sz w:val="20"/>
          <w:szCs w:val="20"/>
        </w:rPr>
      </w:pPr>
      <w:r w:rsidRPr="00A21D8C">
        <w:rPr>
          <w:rFonts w:ascii="Times New Roman" w:eastAsia="Times New Roman" w:hAnsi="Times New Roman" w:cs="Times New Roman"/>
          <w:color w:val="000000"/>
          <w:sz w:val="20"/>
          <w:szCs w:val="20"/>
        </w:rPr>
        <w:lastRenderedPageBreak/>
        <w:t xml:space="preserve">Приложение </w:t>
      </w:r>
      <w:r w:rsidRPr="00A21D8C">
        <w:rPr>
          <w:rFonts w:ascii="Times New Roman" w:eastAsia="Segoe UI Symbol" w:hAnsi="Times New Roman" w:cs="Times New Roman"/>
          <w:color w:val="000000"/>
          <w:sz w:val="20"/>
          <w:szCs w:val="20"/>
        </w:rPr>
        <w:t>№</w:t>
      </w:r>
      <w:r w:rsidRPr="00A21D8C">
        <w:rPr>
          <w:rFonts w:ascii="Times New Roman" w:eastAsia="Times New Roman" w:hAnsi="Times New Roman" w:cs="Times New Roman"/>
          <w:color w:val="000000"/>
          <w:sz w:val="20"/>
          <w:szCs w:val="20"/>
        </w:rPr>
        <w:t>3</w:t>
      </w:r>
    </w:p>
    <w:p w:rsidR="00586495" w:rsidRPr="00A21D8C" w:rsidRDefault="00586495" w:rsidP="00586495">
      <w:pPr>
        <w:spacing w:after="0" w:line="240" w:lineRule="auto"/>
        <w:ind w:left="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 решению сессии</w:t>
      </w:r>
      <w:r w:rsidRPr="00A21D8C">
        <w:rPr>
          <w:rFonts w:ascii="Times New Roman" w:eastAsia="Times New Roman" w:hAnsi="Times New Roman" w:cs="Times New Roman"/>
          <w:color w:val="000000"/>
          <w:sz w:val="20"/>
          <w:szCs w:val="20"/>
        </w:rPr>
        <w:t xml:space="preserve"> </w:t>
      </w:r>
      <w:r w:rsidRPr="00A21D8C">
        <w:rPr>
          <w:rFonts w:ascii="Times New Roman" w:eastAsia="Segoe UI Symbol" w:hAnsi="Times New Roman" w:cs="Times New Roman"/>
          <w:color w:val="000000"/>
          <w:sz w:val="20"/>
          <w:szCs w:val="20"/>
        </w:rPr>
        <w:t>№2-105</w:t>
      </w:r>
      <w:r>
        <w:rPr>
          <w:rFonts w:ascii="Times New Roman" w:eastAsia="Times New Roman" w:hAnsi="Times New Roman" w:cs="Times New Roman"/>
          <w:color w:val="000000"/>
          <w:sz w:val="20"/>
          <w:szCs w:val="20"/>
        </w:rPr>
        <w:t xml:space="preserve"> </w:t>
      </w:r>
      <w:r w:rsidRPr="00A21D8C">
        <w:rPr>
          <w:rFonts w:ascii="Times New Roman" w:eastAsia="Times New Roman" w:hAnsi="Times New Roman" w:cs="Times New Roman"/>
          <w:color w:val="000000"/>
          <w:sz w:val="20"/>
          <w:szCs w:val="20"/>
        </w:rPr>
        <w:t>от 30 декабря 2015г.</w:t>
      </w:r>
    </w:p>
    <w:p w:rsidR="00586495" w:rsidRPr="00A21D8C" w:rsidRDefault="00586495" w:rsidP="00586495">
      <w:pPr>
        <w:spacing w:after="0" w:line="240" w:lineRule="auto"/>
        <w:ind w:left="360"/>
        <w:jc w:val="right"/>
        <w:rPr>
          <w:rFonts w:ascii="Times New Roman" w:eastAsia="Times New Roman" w:hAnsi="Times New Roman" w:cs="Times New Roman"/>
          <w:color w:val="000000"/>
          <w:sz w:val="20"/>
          <w:szCs w:val="20"/>
        </w:rPr>
      </w:pPr>
      <w:r w:rsidRPr="00A21D8C">
        <w:rPr>
          <w:rFonts w:ascii="Times New Roman" w:eastAsia="Times New Roman" w:hAnsi="Times New Roman" w:cs="Times New Roman"/>
          <w:color w:val="000000"/>
          <w:sz w:val="20"/>
          <w:szCs w:val="20"/>
        </w:rPr>
        <w:t xml:space="preserve">«О бюджете Табачненского сельского поселения </w:t>
      </w:r>
    </w:p>
    <w:p w:rsidR="00586495" w:rsidRPr="00A21D8C" w:rsidRDefault="00586495" w:rsidP="00586495">
      <w:pPr>
        <w:spacing w:after="0" w:line="240" w:lineRule="auto"/>
        <w:ind w:left="360"/>
        <w:jc w:val="right"/>
        <w:rPr>
          <w:rFonts w:ascii="Times New Roman" w:eastAsia="Times New Roman" w:hAnsi="Times New Roman" w:cs="Times New Roman"/>
          <w:color w:val="000000"/>
          <w:sz w:val="20"/>
          <w:szCs w:val="20"/>
        </w:rPr>
      </w:pPr>
      <w:r w:rsidRPr="00A21D8C">
        <w:rPr>
          <w:rFonts w:ascii="Times New Roman" w:eastAsia="Times New Roman" w:hAnsi="Times New Roman" w:cs="Times New Roman"/>
          <w:color w:val="000000"/>
          <w:sz w:val="20"/>
          <w:szCs w:val="20"/>
        </w:rPr>
        <w:t xml:space="preserve">Бахчисарайского района Республики Крым на 2016 год» </w:t>
      </w:r>
    </w:p>
    <w:p w:rsidR="00586495" w:rsidRPr="00A21D8C" w:rsidRDefault="00586495" w:rsidP="00586495">
      <w:pPr>
        <w:spacing w:after="0" w:line="240" w:lineRule="auto"/>
        <w:ind w:left="360"/>
        <w:jc w:val="right"/>
        <w:rPr>
          <w:rFonts w:ascii="Times New Roman" w:eastAsia="Times New Roman" w:hAnsi="Times New Roman" w:cs="Times New Roman"/>
          <w:color w:val="000000"/>
          <w:sz w:val="20"/>
          <w:szCs w:val="20"/>
        </w:rPr>
      </w:pPr>
      <w:r w:rsidRPr="00A21D8C">
        <w:rPr>
          <w:rFonts w:ascii="Times New Roman" w:eastAsia="Calibri" w:hAnsi="Times New Roman" w:cs="Times New Roman"/>
          <w:sz w:val="20"/>
          <w:szCs w:val="20"/>
        </w:rPr>
        <w:t>(</w:t>
      </w:r>
      <w:r w:rsidRPr="00A21D8C">
        <w:rPr>
          <w:rFonts w:ascii="Times New Roman" w:eastAsia="Times New Roman" w:hAnsi="Times New Roman" w:cs="Times New Roman"/>
          <w:sz w:val="20"/>
          <w:szCs w:val="20"/>
        </w:rPr>
        <w:t>в редакции решения ____сессии ____созыва от _______</w:t>
      </w:r>
      <w:r w:rsidRPr="00A21D8C">
        <w:rPr>
          <w:rFonts w:ascii="Times New Roman" w:eastAsia="Segoe UI Symbol" w:hAnsi="Times New Roman" w:cs="Times New Roman"/>
          <w:sz w:val="20"/>
          <w:szCs w:val="20"/>
        </w:rPr>
        <w:t>№</w:t>
      </w:r>
      <w:r w:rsidRPr="00A21D8C">
        <w:rPr>
          <w:rFonts w:ascii="Times New Roman" w:eastAsia="Times New Roman" w:hAnsi="Times New Roman" w:cs="Times New Roman"/>
          <w:sz w:val="20"/>
          <w:szCs w:val="20"/>
        </w:rPr>
        <w:t>___)</w:t>
      </w:r>
    </w:p>
    <w:p w:rsidR="00586495" w:rsidRPr="00A21D8C" w:rsidRDefault="00586495" w:rsidP="00586495">
      <w:pPr>
        <w:tabs>
          <w:tab w:val="left" w:pos="1540"/>
        </w:tabs>
        <w:spacing w:after="0" w:line="240" w:lineRule="auto"/>
        <w:jc w:val="center"/>
        <w:rPr>
          <w:rFonts w:ascii="Times New Roman" w:eastAsia="Times New Roman" w:hAnsi="Times New Roman" w:cs="Times New Roman"/>
          <w:b/>
          <w:sz w:val="20"/>
          <w:szCs w:val="20"/>
        </w:rPr>
      </w:pPr>
    </w:p>
    <w:p w:rsidR="00586495" w:rsidRPr="00A21D8C" w:rsidRDefault="00586495" w:rsidP="00586495">
      <w:pPr>
        <w:tabs>
          <w:tab w:val="left" w:pos="1540"/>
        </w:tabs>
        <w:spacing w:after="0" w:line="240" w:lineRule="auto"/>
        <w:jc w:val="center"/>
        <w:rPr>
          <w:rFonts w:ascii="Times New Roman" w:eastAsia="Calibri" w:hAnsi="Times New Roman" w:cs="Times New Roman"/>
          <w:sz w:val="20"/>
          <w:szCs w:val="20"/>
        </w:rPr>
      </w:pPr>
      <w:r w:rsidRPr="00A21D8C">
        <w:rPr>
          <w:rFonts w:ascii="Times New Roman" w:eastAsia="Times New Roman" w:hAnsi="Times New Roman" w:cs="Times New Roman"/>
          <w:b/>
          <w:sz w:val="20"/>
          <w:szCs w:val="20"/>
        </w:rPr>
        <w:t>Перечень и коды главных администраторов доходов бюджета Табачненского сельского поселения Бахчисарайского района Республики Крым</w:t>
      </w:r>
    </w:p>
    <w:tbl>
      <w:tblPr>
        <w:tblW w:w="0" w:type="auto"/>
        <w:tblInd w:w="44" w:type="dxa"/>
        <w:tblCellMar>
          <w:left w:w="10" w:type="dxa"/>
          <w:right w:w="10" w:type="dxa"/>
        </w:tblCellMar>
        <w:tblLook w:val="0000" w:firstRow="0" w:lastRow="0" w:firstColumn="0" w:lastColumn="0" w:noHBand="0" w:noVBand="0"/>
      </w:tblPr>
      <w:tblGrid>
        <w:gridCol w:w="1590"/>
        <w:gridCol w:w="2277"/>
        <w:gridCol w:w="5552"/>
      </w:tblGrid>
      <w:tr w:rsidR="00586495" w:rsidRPr="00A21D8C" w:rsidTr="00586495">
        <w:trPr>
          <w:trHeight w:val="174"/>
        </w:trPr>
        <w:tc>
          <w:tcPr>
            <w:tcW w:w="3867" w:type="dxa"/>
            <w:gridSpan w:val="2"/>
            <w:tcBorders>
              <w:top w:val="single" w:sz="2"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Код бюджетной классификации Российской Федерации</w:t>
            </w:r>
          </w:p>
        </w:tc>
        <w:tc>
          <w:tcPr>
            <w:tcW w:w="5552" w:type="dxa"/>
            <w:vMerge w:val="restart"/>
            <w:tcBorders>
              <w:top w:val="single" w:sz="2" w:space="0" w:color="000000"/>
              <w:left w:val="single" w:sz="2" w:space="0" w:color="000000"/>
              <w:bottom w:val="single" w:sz="0" w:space="0" w:color="000000"/>
              <w:right w:val="single" w:sz="4"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Наименование главного администратора доходов бюджета поселения</w:t>
            </w:r>
          </w:p>
        </w:tc>
      </w:tr>
      <w:tr w:rsidR="00586495" w:rsidRPr="00A21D8C" w:rsidTr="00586495">
        <w:trPr>
          <w:trHeight w:val="610"/>
        </w:trPr>
        <w:tc>
          <w:tcPr>
            <w:tcW w:w="1590" w:type="dxa"/>
            <w:tcBorders>
              <w:top w:val="single" w:sz="2"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Главного администратора доходов</w:t>
            </w:r>
          </w:p>
        </w:tc>
        <w:tc>
          <w:tcPr>
            <w:tcW w:w="2277" w:type="dxa"/>
            <w:tcBorders>
              <w:top w:val="single" w:sz="2"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Доходов бюджета поселения</w:t>
            </w:r>
          </w:p>
        </w:tc>
        <w:tc>
          <w:tcPr>
            <w:tcW w:w="5552" w:type="dxa"/>
            <w:vMerge/>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rPr>
                <w:rFonts w:ascii="Times New Roman" w:hAnsi="Times New Roman" w:cs="Times New Roman"/>
                <w:sz w:val="20"/>
                <w:szCs w:val="20"/>
              </w:rPr>
            </w:pPr>
          </w:p>
        </w:tc>
      </w:tr>
      <w:tr w:rsidR="00586495" w:rsidRPr="00A21D8C" w:rsidTr="00586495">
        <w:trPr>
          <w:trHeight w:val="17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jc w:val="center"/>
              <w:rPr>
                <w:rFonts w:ascii="Times New Roman" w:hAnsi="Times New Roman" w:cs="Times New Roman"/>
                <w:sz w:val="20"/>
                <w:szCs w:val="20"/>
              </w:rPr>
            </w:pPr>
            <w:r w:rsidRPr="00A21D8C">
              <w:rPr>
                <w:rFonts w:ascii="Times New Roman" w:eastAsia="Times New Roman" w:hAnsi="Times New Roman" w:cs="Times New Roman"/>
                <w:sz w:val="20"/>
                <w:szCs w:val="20"/>
              </w:rPr>
              <w:t>1</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jc w:val="center"/>
              <w:rPr>
                <w:rFonts w:ascii="Times New Roman" w:hAnsi="Times New Roman" w:cs="Times New Roman"/>
                <w:sz w:val="20"/>
                <w:szCs w:val="20"/>
              </w:rPr>
            </w:pPr>
            <w:r w:rsidRPr="00A21D8C">
              <w:rPr>
                <w:rFonts w:ascii="Times New Roman" w:eastAsia="Times New Roman" w:hAnsi="Times New Roman" w:cs="Times New Roman"/>
                <w:sz w:val="20"/>
                <w:szCs w:val="20"/>
              </w:rPr>
              <w:t>2</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jc w:val="center"/>
              <w:rPr>
                <w:rFonts w:ascii="Times New Roman" w:hAnsi="Times New Roman" w:cs="Times New Roman"/>
                <w:sz w:val="20"/>
                <w:szCs w:val="20"/>
              </w:rPr>
            </w:pPr>
            <w:r w:rsidRPr="00A21D8C">
              <w:rPr>
                <w:rFonts w:ascii="Times New Roman" w:eastAsia="Times New Roman" w:hAnsi="Times New Roman" w:cs="Times New Roman"/>
                <w:sz w:val="20"/>
                <w:szCs w:val="20"/>
              </w:rPr>
              <w:t>3</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b/>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eastAsia="Calibri" w:hAnsi="Times New Roman" w:cs="Times New Roman"/>
                <w:sz w:val="20"/>
                <w:szCs w:val="20"/>
              </w:rPr>
            </w:pP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b/>
                <w:sz w:val="20"/>
                <w:szCs w:val="20"/>
              </w:rPr>
              <w:t>Администрация Табачненского</w:t>
            </w:r>
            <w:r>
              <w:rPr>
                <w:rFonts w:ascii="Times New Roman" w:eastAsia="Times New Roman" w:hAnsi="Times New Roman" w:cs="Times New Roman"/>
                <w:b/>
                <w:sz w:val="20"/>
                <w:szCs w:val="20"/>
              </w:rPr>
              <w:t xml:space="preserve"> сельского поселения </w:t>
            </w:r>
            <w:r w:rsidRPr="00A21D8C">
              <w:rPr>
                <w:rFonts w:ascii="Times New Roman" w:eastAsia="Times New Roman" w:hAnsi="Times New Roman" w:cs="Times New Roman"/>
                <w:b/>
                <w:sz w:val="20"/>
                <w:szCs w:val="20"/>
              </w:rPr>
              <w:t>Бахчисарайского района Республики Крым</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1 08 04020 01 1000 110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86495" w:rsidRPr="00A21D8C" w:rsidTr="00586495">
        <w:trPr>
          <w:trHeight w:val="1342"/>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1 08 04020 01 4000 110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586495" w:rsidRPr="00A21D8C" w:rsidTr="00586495">
        <w:trPr>
          <w:trHeight w:val="1538"/>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1 08 07175 01 1000 110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AutoHyphens/>
              <w:spacing w:after="0" w:line="240" w:lineRule="auto"/>
              <w:ind w:left="141" w:right="144"/>
              <w:rPr>
                <w:rFonts w:ascii="Times New Roman" w:hAnsi="Times New Roman" w:cs="Times New Roman"/>
                <w:sz w:val="20"/>
                <w:szCs w:val="20"/>
              </w:rPr>
            </w:pPr>
            <w:r w:rsidRPr="00A21D8C">
              <w:rPr>
                <w:rFonts w:ascii="Times New Roman" w:eastAsia="Times New Roman" w:hAnsi="Times New Roman" w:cs="Times New Roman"/>
                <w:color w:val="000000"/>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платежа (перерасчеты, недоимка и задолженность по соответствующему платежу, в том числе по отмененному))</w:t>
            </w:r>
          </w:p>
        </w:tc>
      </w:tr>
      <w:tr w:rsidR="00586495" w:rsidRPr="00A21D8C" w:rsidTr="00586495">
        <w:trPr>
          <w:trHeight w:val="1538"/>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1 08 07175 01 4000 110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AutoHyphens/>
              <w:spacing w:after="0" w:line="240" w:lineRule="auto"/>
              <w:ind w:left="141" w:right="144"/>
              <w:rPr>
                <w:rFonts w:ascii="Times New Roman" w:hAnsi="Times New Roman" w:cs="Times New Roman"/>
                <w:sz w:val="20"/>
                <w:szCs w:val="20"/>
              </w:rPr>
            </w:pPr>
            <w:r w:rsidRPr="00A21D8C">
              <w:rPr>
                <w:rFonts w:ascii="Times New Roman" w:eastAsia="Times New Roman" w:hAnsi="Times New Roman" w:cs="Times New Roman"/>
                <w:color w:val="000000"/>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(прочие поступления)</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1 11 05025 10 0000 120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1 11 05035 10 0000 120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1 11 09045 10 0000 120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86495" w:rsidRPr="00A21D8C" w:rsidTr="00586495">
        <w:trPr>
          <w:trHeight w:val="61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1 13 02995 10 0000 130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eastAsia="Times New Roman" w:hAnsi="Times New Roman" w:cs="Times New Roman"/>
                <w:sz w:val="20"/>
                <w:szCs w:val="20"/>
              </w:rPr>
            </w:pPr>
            <w:r w:rsidRPr="00A21D8C">
              <w:rPr>
                <w:rFonts w:ascii="Times New Roman" w:eastAsia="Times New Roman" w:hAnsi="Times New Roman" w:cs="Times New Roman"/>
                <w:sz w:val="20"/>
                <w:szCs w:val="20"/>
              </w:rPr>
              <w:t xml:space="preserve">Прочие доходы от компенсации затрат бюджетов сельских </w:t>
            </w:r>
          </w:p>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поселений</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rPr>
                <w:rFonts w:ascii="Times New Roman" w:hAnsi="Times New Roman" w:cs="Times New Roman"/>
                <w:sz w:val="20"/>
                <w:szCs w:val="20"/>
              </w:rPr>
            </w:pPr>
            <w:r w:rsidRPr="00A21D8C">
              <w:rPr>
                <w:rFonts w:ascii="Times New Roman" w:eastAsia="Times New Roman" w:hAnsi="Times New Roman" w:cs="Times New Roman"/>
                <w:sz w:val="20"/>
                <w:szCs w:val="20"/>
              </w:rPr>
              <w:t>1 14 02053 10 0000 410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color w:val="000000"/>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r w:rsidRPr="00A21D8C">
              <w:rPr>
                <w:rFonts w:ascii="Times New Roman" w:eastAsia="Times New Roman" w:hAnsi="Times New Roman" w:cs="Times New Roman"/>
                <w:color w:val="000000"/>
                <w:sz w:val="20"/>
                <w:szCs w:val="20"/>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lastRenderedPageBreak/>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rPr>
                <w:rFonts w:ascii="Times New Roman" w:eastAsia="Times New Roman" w:hAnsi="Times New Roman" w:cs="Times New Roman"/>
                <w:sz w:val="20"/>
                <w:szCs w:val="20"/>
              </w:rPr>
            </w:pPr>
            <w:r w:rsidRPr="00A21D8C">
              <w:rPr>
                <w:rFonts w:ascii="Times New Roman" w:eastAsia="Times New Roman" w:hAnsi="Times New Roman" w:cs="Times New Roman"/>
                <w:sz w:val="20"/>
                <w:szCs w:val="20"/>
              </w:rPr>
              <w:t>1 16 90050 10 0000 140</w:t>
            </w:r>
          </w:p>
          <w:p w:rsidR="00586495" w:rsidRPr="00A21D8C" w:rsidRDefault="00586495" w:rsidP="00586495">
            <w:pPr>
              <w:spacing w:after="0" w:line="240" w:lineRule="auto"/>
              <w:rPr>
                <w:rFonts w:ascii="Times New Roman" w:hAnsi="Times New Roman" w:cs="Times New Roman"/>
                <w:sz w:val="20"/>
                <w:szCs w:val="20"/>
              </w:rPr>
            </w:pP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w:t>
            </w:r>
            <w:r>
              <w:rPr>
                <w:rFonts w:ascii="Times New Roman" w:eastAsia="Times New Roman" w:hAnsi="Times New Roman" w:cs="Times New Roman"/>
                <w:sz w:val="20"/>
                <w:szCs w:val="20"/>
              </w:rPr>
              <w:t xml:space="preserve"> зачисляемые в бюджеты сельских</w:t>
            </w:r>
            <w:r w:rsidRPr="00A21D8C">
              <w:rPr>
                <w:rFonts w:ascii="Times New Roman" w:eastAsia="Times New Roman" w:hAnsi="Times New Roman" w:cs="Times New Roman"/>
                <w:sz w:val="20"/>
                <w:szCs w:val="20"/>
              </w:rPr>
              <w:t xml:space="preserve"> поселений</w:t>
            </w:r>
          </w:p>
        </w:tc>
      </w:tr>
      <w:tr w:rsidR="00586495" w:rsidRPr="00A21D8C" w:rsidTr="00586495">
        <w:trPr>
          <w:trHeight w:val="52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1 17 01050 10 0000 180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 xml:space="preserve">Невыясненные поступления, </w:t>
            </w:r>
            <w:r>
              <w:rPr>
                <w:rFonts w:ascii="Times New Roman" w:eastAsia="Times New Roman" w:hAnsi="Times New Roman" w:cs="Times New Roman"/>
                <w:sz w:val="20"/>
                <w:szCs w:val="20"/>
              </w:rPr>
              <w:t xml:space="preserve">зачисляемые в бюджеты сельских </w:t>
            </w:r>
            <w:r w:rsidRPr="00A21D8C">
              <w:rPr>
                <w:rFonts w:ascii="Times New Roman" w:eastAsia="Times New Roman" w:hAnsi="Times New Roman" w:cs="Times New Roman"/>
                <w:sz w:val="20"/>
                <w:szCs w:val="20"/>
              </w:rPr>
              <w:t>поселений</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1 17 05050 10 0000 180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Прочие неналоговые доходы бюджетов сельских поселений</w:t>
            </w:r>
          </w:p>
        </w:tc>
      </w:tr>
      <w:tr w:rsidR="00586495" w:rsidRPr="00A21D8C" w:rsidTr="00586495">
        <w:trPr>
          <w:trHeight w:val="438"/>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586495" w:rsidRDefault="00586495" w:rsidP="00586495">
            <w:pPr>
              <w:rPr>
                <w:rFonts w:ascii="Times New Roman" w:eastAsia="Times New Roman" w:hAnsi="Times New Roman" w:cs="Times New Roman"/>
                <w:sz w:val="20"/>
                <w:szCs w:val="20"/>
              </w:rPr>
            </w:pPr>
            <w:r w:rsidRPr="00A21D8C">
              <w:rPr>
                <w:rFonts w:ascii="Times New Roman" w:eastAsia="Times New Roman" w:hAnsi="Times New Roman" w:cs="Times New Roman"/>
                <w:sz w:val="20"/>
                <w:szCs w:val="20"/>
              </w:rPr>
              <w:t>2 02 01001 10 0000 151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Дотации бюджетам поселений на выравнивание бюджетной обеспеченности</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4" w:space="0" w:color="000000"/>
              <w:left w:val="single" w:sz="4" w:space="0" w:color="000000"/>
              <w:bottom w:val="single" w:sz="4" w:space="0" w:color="000000"/>
              <w:right w:val="single" w:sz="6" w:space="0" w:color="000000"/>
            </w:tcBorders>
            <w:shd w:val="clear" w:color="000000" w:fill="FFFFFF"/>
            <w:tcMar>
              <w:left w:w="54" w:type="dxa"/>
              <w:right w:w="54" w:type="dxa"/>
            </w:tcMar>
            <w:vAlign w:val="center"/>
          </w:tcPr>
          <w:p w:rsidR="00586495" w:rsidRPr="00A21D8C" w:rsidRDefault="00586495" w:rsidP="00586495">
            <w:pPr>
              <w:tabs>
                <w:tab w:val="center" w:pos="1234"/>
              </w:tabs>
              <w:spacing w:after="0" w:line="240" w:lineRule="auto"/>
              <w:rPr>
                <w:rFonts w:ascii="Times New Roman" w:hAnsi="Times New Roman" w:cs="Times New Roman"/>
                <w:sz w:val="20"/>
                <w:szCs w:val="20"/>
              </w:rPr>
            </w:pPr>
            <w:r w:rsidRPr="00A21D8C">
              <w:rPr>
                <w:rFonts w:ascii="Times New Roman" w:eastAsia="Times New Roman" w:hAnsi="Times New Roman" w:cs="Times New Roman"/>
                <w:color w:val="000000"/>
                <w:sz w:val="20"/>
                <w:szCs w:val="20"/>
              </w:rPr>
              <w:t>2 02 01001 10 1000 151</w:t>
            </w:r>
          </w:p>
        </w:tc>
        <w:tc>
          <w:tcPr>
            <w:tcW w:w="5552" w:type="dxa"/>
            <w:tcBorders>
              <w:top w:val="single" w:sz="4" w:space="0" w:color="000000"/>
              <w:left w:val="single" w:sz="4" w:space="0" w:color="000000"/>
              <w:bottom w:val="single" w:sz="4" w:space="0" w:color="000000"/>
              <w:right w:val="single" w:sz="6" w:space="0" w:color="000000"/>
            </w:tcBorders>
            <w:shd w:val="clear" w:color="000000" w:fill="FFFFFF"/>
            <w:tcMar>
              <w:left w:w="54" w:type="dxa"/>
              <w:right w:w="54" w:type="dxa"/>
            </w:tcMar>
          </w:tcPr>
          <w:p w:rsidR="00586495" w:rsidRPr="00A21D8C" w:rsidRDefault="00586495" w:rsidP="00586495">
            <w:pPr>
              <w:spacing w:after="0" w:line="240" w:lineRule="auto"/>
              <w:jc w:val="both"/>
              <w:rPr>
                <w:rFonts w:ascii="Times New Roman" w:hAnsi="Times New Roman" w:cs="Times New Roman"/>
                <w:sz w:val="20"/>
                <w:szCs w:val="20"/>
              </w:rPr>
            </w:pPr>
            <w:r w:rsidRPr="00A21D8C">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бюджета Бахчисарайского района)</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2 02 01003 10 0000 151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2 02 02999 10 0000 151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Прочие субсидии бюджетам сельских поселений</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2 02 03015 10 0000 151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2 02 03002 10 0000 151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Субвенции бюджетам сельских поселений на осуществление полномочий по подготовке проведения статистических переписей</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2 02 03024 10 0000 151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2 02 03999 10 0000 151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Прочие субвенции бюджетам сельских поселений</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2 02 04056 10 0000 151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color w:val="000000"/>
                <w:sz w:val="20"/>
                <w:szCs w:val="20"/>
              </w:rPr>
              <w:t>Межбюджетные трансферты,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2 02 04999 10 0000 151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2 02 09024 10 0000 151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Прочие безвозмездные поступления в бюджеты сельских поселений от бюджетов субъектов Российской Федерации</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2 02 09054 10 0000 151</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Прочие безвозмездные поступления в бюджеты сельских поселений от бюджетов муниципальных районов</w:t>
            </w:r>
          </w:p>
        </w:tc>
      </w:tr>
      <w:tr w:rsidR="00586495" w:rsidRPr="00A21D8C" w:rsidTr="00586495">
        <w:trPr>
          <w:trHeight w:val="6"/>
        </w:trPr>
        <w:tc>
          <w:tcPr>
            <w:tcW w:w="1590"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2 07 05030 10 0000 180</w:t>
            </w:r>
          </w:p>
        </w:tc>
        <w:tc>
          <w:tcPr>
            <w:tcW w:w="5552" w:type="dxa"/>
            <w:tcBorders>
              <w:top w:val="single" w:sz="0"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 xml:space="preserve">Прочие безвозмездные поступления в бюджеты </w:t>
            </w:r>
            <w:r w:rsidRPr="00A21D8C">
              <w:rPr>
                <w:rFonts w:ascii="Times New Roman" w:eastAsia="Times New Roman" w:hAnsi="Times New Roman" w:cs="Times New Roman"/>
                <w:color w:val="000000"/>
                <w:sz w:val="20"/>
                <w:szCs w:val="20"/>
              </w:rPr>
              <w:t>сельских</w:t>
            </w:r>
            <w:r w:rsidRPr="00A21D8C">
              <w:rPr>
                <w:rFonts w:ascii="Times New Roman" w:eastAsia="Times New Roman" w:hAnsi="Times New Roman" w:cs="Times New Roman"/>
                <w:sz w:val="20"/>
                <w:szCs w:val="20"/>
              </w:rPr>
              <w:t xml:space="preserve"> поселений</w:t>
            </w:r>
          </w:p>
        </w:tc>
      </w:tr>
      <w:tr w:rsidR="00586495" w:rsidRPr="00A21D8C" w:rsidTr="00586495">
        <w:trPr>
          <w:trHeight w:val="6"/>
        </w:trPr>
        <w:tc>
          <w:tcPr>
            <w:tcW w:w="1590" w:type="dxa"/>
            <w:tcBorders>
              <w:top w:val="single" w:sz="0" w:space="0" w:color="000000"/>
              <w:left w:val="single" w:sz="2" w:space="0" w:color="000000"/>
              <w:bottom w:val="single" w:sz="4"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0" w:space="0" w:color="000000"/>
              <w:left w:val="single" w:sz="2" w:space="0" w:color="000000"/>
              <w:bottom w:val="single" w:sz="4"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2 08 05000 10 0000 180</w:t>
            </w:r>
          </w:p>
        </w:tc>
        <w:tc>
          <w:tcPr>
            <w:tcW w:w="5552" w:type="dxa"/>
            <w:tcBorders>
              <w:top w:val="single" w:sz="0" w:space="0" w:color="000000"/>
              <w:left w:val="single" w:sz="2" w:space="0" w:color="000000"/>
              <w:bottom w:val="single" w:sz="4" w:space="0" w:color="000000"/>
              <w:right w:val="single" w:sz="4" w:space="0" w:color="000000"/>
            </w:tcBorders>
            <w:shd w:val="clear" w:color="auto" w:fill="FFFFFF"/>
            <w:tcMar>
              <w:left w:w="54" w:type="dxa"/>
              <w:right w:w="54" w:type="dxa"/>
            </w:tcMar>
          </w:tcPr>
          <w:p w:rsidR="00586495" w:rsidRPr="00A21D8C" w:rsidRDefault="00586495" w:rsidP="00586495">
            <w:pPr>
              <w:spacing w:after="0"/>
              <w:rPr>
                <w:rFonts w:ascii="Times New Roman" w:hAnsi="Times New Roman" w:cs="Times New Roman"/>
                <w:sz w:val="20"/>
                <w:szCs w:val="20"/>
              </w:rPr>
            </w:pPr>
            <w:r w:rsidRPr="00A21D8C">
              <w:rPr>
                <w:rFonts w:ascii="Times New Roman" w:eastAsia="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86495" w:rsidRPr="00A21D8C" w:rsidTr="00586495">
        <w:trPr>
          <w:trHeight w:val="950"/>
        </w:trPr>
        <w:tc>
          <w:tcPr>
            <w:tcW w:w="1590" w:type="dxa"/>
            <w:tcBorders>
              <w:top w:val="single" w:sz="4" w:space="0" w:color="000000"/>
              <w:left w:val="single" w:sz="2" w:space="0" w:color="000000"/>
              <w:bottom w:val="single" w:sz="4"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4" w:space="0" w:color="000000"/>
              <w:left w:val="single" w:sz="2" w:space="0" w:color="000000"/>
              <w:bottom w:val="single" w:sz="4" w:space="0" w:color="000000"/>
              <w:right w:val="single" w:sz="0" w:space="0" w:color="000000"/>
            </w:tcBorders>
            <w:shd w:val="clear" w:color="auto" w:fill="FFFFFF"/>
            <w:tcMar>
              <w:left w:w="54" w:type="dxa"/>
              <w:right w:w="54" w:type="dxa"/>
            </w:tcMar>
          </w:tcPr>
          <w:p w:rsidR="00586495" w:rsidRPr="00A21D8C" w:rsidRDefault="00586495" w:rsidP="00586495">
            <w:pPr>
              <w:rPr>
                <w:rFonts w:ascii="Times New Roman" w:hAnsi="Times New Roman" w:cs="Times New Roman"/>
                <w:sz w:val="20"/>
                <w:szCs w:val="20"/>
              </w:rPr>
            </w:pPr>
            <w:r w:rsidRPr="00A21D8C">
              <w:rPr>
                <w:rFonts w:ascii="Times New Roman" w:eastAsia="Times New Roman" w:hAnsi="Times New Roman" w:cs="Times New Roman"/>
                <w:sz w:val="20"/>
                <w:szCs w:val="20"/>
              </w:rPr>
              <w:t>2 18 05010 10 0000151</w:t>
            </w:r>
          </w:p>
        </w:tc>
        <w:tc>
          <w:tcPr>
            <w:tcW w:w="5552" w:type="dxa"/>
            <w:tcBorders>
              <w:top w:val="single" w:sz="4" w:space="0" w:color="000000"/>
              <w:left w:val="single" w:sz="2" w:space="0" w:color="000000"/>
              <w:bottom w:val="single" w:sz="4" w:space="0" w:color="000000"/>
              <w:right w:val="single" w:sz="4" w:space="0" w:color="000000"/>
            </w:tcBorders>
            <w:shd w:val="clear" w:color="auto" w:fill="FFFFFF"/>
            <w:tcMar>
              <w:left w:w="54" w:type="dxa"/>
              <w:right w:w="54" w:type="dxa"/>
            </w:tcMar>
          </w:tcPr>
          <w:p w:rsidR="00586495" w:rsidRPr="00A21D8C" w:rsidRDefault="00586495" w:rsidP="00586495">
            <w:pPr>
              <w:ind w:right="91"/>
              <w:jc w:val="both"/>
              <w:rPr>
                <w:rFonts w:ascii="Times New Roman" w:hAnsi="Times New Roman" w:cs="Times New Roman"/>
                <w:sz w:val="20"/>
                <w:szCs w:val="20"/>
              </w:rPr>
            </w:pPr>
            <w:r w:rsidRPr="00A21D8C">
              <w:rPr>
                <w:rFonts w:ascii="Times New Roman" w:eastAsia="Times New Roman" w:hAnsi="Times New Roman" w:cs="Times New Roman"/>
                <w:sz w:val="20"/>
                <w:szCs w:val="20"/>
                <w:shd w:val="clear" w:color="auto" w:fill="FFFFFF"/>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86495" w:rsidRPr="00A21D8C" w:rsidTr="00586495">
        <w:trPr>
          <w:trHeight w:val="6"/>
        </w:trPr>
        <w:tc>
          <w:tcPr>
            <w:tcW w:w="1590" w:type="dxa"/>
            <w:tcBorders>
              <w:top w:val="single" w:sz="4"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uppressLineNumbers/>
              <w:suppressAutoHyphens/>
              <w:spacing w:after="0" w:line="240" w:lineRule="auto"/>
              <w:rPr>
                <w:rFonts w:ascii="Times New Roman" w:hAnsi="Times New Roman" w:cs="Times New Roman"/>
                <w:sz w:val="20"/>
                <w:szCs w:val="20"/>
              </w:rPr>
            </w:pPr>
            <w:r w:rsidRPr="00A21D8C">
              <w:rPr>
                <w:rFonts w:ascii="Times New Roman" w:eastAsia="Times New Roman" w:hAnsi="Times New Roman" w:cs="Times New Roman"/>
                <w:sz w:val="20"/>
                <w:szCs w:val="20"/>
              </w:rPr>
              <w:t>986</w:t>
            </w:r>
          </w:p>
        </w:tc>
        <w:tc>
          <w:tcPr>
            <w:tcW w:w="2277" w:type="dxa"/>
            <w:tcBorders>
              <w:top w:val="single" w:sz="4" w:space="0" w:color="000000"/>
              <w:left w:val="single" w:sz="2" w:space="0" w:color="000000"/>
              <w:bottom w:val="single" w:sz="2" w:space="0" w:color="000000"/>
              <w:right w:val="single" w:sz="0" w:space="0" w:color="000000"/>
            </w:tcBorders>
            <w:shd w:val="clear" w:color="auto" w:fill="FFFFFF"/>
            <w:tcMar>
              <w:left w:w="54" w:type="dxa"/>
              <w:right w:w="54" w:type="dxa"/>
            </w:tcMar>
          </w:tcPr>
          <w:p w:rsidR="00586495" w:rsidRPr="00A21D8C" w:rsidRDefault="00586495" w:rsidP="00586495">
            <w:pPr>
              <w:spacing w:before="100" w:after="100" w:line="240" w:lineRule="auto"/>
              <w:ind w:right="91"/>
              <w:rPr>
                <w:rFonts w:ascii="Times New Roman" w:hAnsi="Times New Roman" w:cs="Times New Roman"/>
                <w:sz w:val="20"/>
                <w:szCs w:val="20"/>
              </w:rPr>
            </w:pPr>
            <w:r w:rsidRPr="00A21D8C">
              <w:rPr>
                <w:rFonts w:ascii="Times New Roman" w:eastAsia="Times New Roman" w:hAnsi="Times New Roman" w:cs="Times New Roman"/>
                <w:sz w:val="20"/>
                <w:szCs w:val="20"/>
              </w:rPr>
              <w:t>2 19 05000 10 0000151</w:t>
            </w:r>
          </w:p>
        </w:tc>
        <w:tc>
          <w:tcPr>
            <w:tcW w:w="5552" w:type="dxa"/>
            <w:tcBorders>
              <w:top w:val="single" w:sz="4" w:space="0" w:color="000000"/>
              <w:left w:val="single" w:sz="2" w:space="0" w:color="000000"/>
              <w:bottom w:val="single" w:sz="2" w:space="0" w:color="000000"/>
              <w:right w:val="single" w:sz="4" w:space="0" w:color="000000"/>
            </w:tcBorders>
            <w:shd w:val="clear" w:color="auto" w:fill="FFFFFF"/>
            <w:tcMar>
              <w:left w:w="54" w:type="dxa"/>
              <w:right w:w="54" w:type="dxa"/>
            </w:tcMar>
          </w:tcPr>
          <w:p w:rsidR="00586495" w:rsidRPr="00A21D8C" w:rsidRDefault="00586495" w:rsidP="00586495">
            <w:pPr>
              <w:spacing w:before="100" w:after="100" w:line="240" w:lineRule="auto"/>
              <w:ind w:left="141" w:right="91"/>
              <w:rPr>
                <w:rFonts w:ascii="Times New Roman" w:hAnsi="Times New Roman" w:cs="Times New Roman"/>
                <w:sz w:val="20"/>
                <w:szCs w:val="20"/>
              </w:rPr>
            </w:pPr>
            <w:r w:rsidRPr="00A21D8C">
              <w:rPr>
                <w:rFonts w:ascii="Times New Roman" w:eastAsia="Times New Roman" w:hAnsi="Times New Roman" w:cs="Times New Roman"/>
                <w:sz w:val="20"/>
                <w:szCs w:val="20"/>
              </w:rPr>
              <w:t>Возвр</w:t>
            </w:r>
            <w:r>
              <w:rPr>
                <w:rFonts w:ascii="Times New Roman" w:eastAsia="Times New Roman" w:hAnsi="Times New Roman" w:cs="Times New Roman"/>
                <w:sz w:val="20"/>
                <w:szCs w:val="20"/>
              </w:rPr>
              <w:t>ат остатков субсидий, субвенций</w:t>
            </w:r>
            <w:r w:rsidRPr="00A21D8C">
              <w:rPr>
                <w:rFonts w:ascii="Times New Roman" w:eastAsia="Times New Roman" w:hAnsi="Times New Roman" w:cs="Times New Roman"/>
                <w:sz w:val="20"/>
                <w:szCs w:val="20"/>
              </w:rPr>
              <w:t xml:space="preserve"> и иных межбюджетных трансфертов, имеющих целевое назначение, прошлых лет из бюджетов сельских поселений</w:t>
            </w:r>
          </w:p>
        </w:tc>
      </w:tr>
    </w:tbl>
    <w:p w:rsidR="00586495" w:rsidRDefault="00586495" w:rsidP="00586495">
      <w:pPr>
        <w:spacing w:line="240" w:lineRule="auto"/>
        <w:rPr>
          <w:rFonts w:ascii="Times New Roman" w:eastAsia="Times New Roman" w:hAnsi="Times New Roman" w:cs="Times New Roman"/>
          <w:sz w:val="20"/>
          <w:szCs w:val="20"/>
        </w:rPr>
      </w:pPr>
    </w:p>
    <w:p w:rsidR="00586495" w:rsidRPr="00586495" w:rsidRDefault="00586495" w:rsidP="00586495">
      <w:pPr>
        <w:spacing w:line="240" w:lineRule="auto"/>
        <w:rPr>
          <w:rFonts w:ascii="Calibri" w:eastAsia="Calibri" w:hAnsi="Calibri" w:cs="Calibri"/>
          <w:b/>
          <w:sz w:val="20"/>
        </w:rPr>
      </w:pPr>
      <w:r w:rsidRPr="00A21D8C">
        <w:rPr>
          <w:rFonts w:ascii="Times New Roman" w:eastAsia="Times New Roman" w:hAnsi="Times New Roman" w:cs="Times New Roman"/>
          <w:sz w:val="20"/>
          <w:szCs w:val="20"/>
        </w:rPr>
        <w:t xml:space="preserve">Председатель Табачненского сельского совета                                                          </w:t>
      </w:r>
      <w:proofErr w:type="spellStart"/>
      <w:r w:rsidRPr="00A21D8C">
        <w:rPr>
          <w:rFonts w:ascii="Times New Roman" w:eastAsia="Times New Roman" w:hAnsi="Times New Roman" w:cs="Times New Roman"/>
          <w:sz w:val="20"/>
          <w:szCs w:val="20"/>
        </w:rPr>
        <w:t>И.И.Шапов</w:t>
      </w:r>
      <w:r>
        <w:rPr>
          <w:rFonts w:ascii="Times New Roman" w:eastAsia="Times New Roman" w:hAnsi="Times New Roman" w:cs="Times New Roman"/>
          <w:sz w:val="20"/>
        </w:rPr>
        <w:t>ал</w:t>
      </w:r>
      <w:proofErr w:type="spellEnd"/>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lastRenderedPageBreak/>
        <w:t xml:space="preserve">Приложение </w:t>
      </w:r>
      <w:r w:rsidRPr="00586495">
        <w:rPr>
          <w:rFonts w:ascii="Times New Roman" w:eastAsia="Segoe UI Symbol" w:hAnsi="Times New Roman" w:cs="Times New Roman"/>
          <w:color w:val="000000"/>
          <w:sz w:val="20"/>
          <w:szCs w:val="20"/>
        </w:rPr>
        <w:t>№</w:t>
      </w:r>
      <w:r w:rsidRPr="00586495">
        <w:rPr>
          <w:rFonts w:ascii="Times New Roman" w:eastAsia="Times New Roman" w:hAnsi="Times New Roman" w:cs="Times New Roman"/>
          <w:color w:val="000000"/>
          <w:sz w:val="20"/>
          <w:szCs w:val="20"/>
        </w:rPr>
        <w:t>4</w:t>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t xml:space="preserve"> к решению сессии </w:t>
      </w:r>
      <w:r w:rsidRPr="00586495">
        <w:rPr>
          <w:rFonts w:ascii="Times New Roman" w:eastAsia="Segoe UI Symbol" w:hAnsi="Times New Roman" w:cs="Times New Roman"/>
          <w:color w:val="000000"/>
          <w:sz w:val="20"/>
          <w:szCs w:val="20"/>
        </w:rPr>
        <w:t>№</w:t>
      </w:r>
      <w:r w:rsidRPr="00586495">
        <w:rPr>
          <w:rFonts w:ascii="Times New Roman" w:eastAsia="Times New Roman" w:hAnsi="Times New Roman" w:cs="Times New Roman"/>
          <w:color w:val="000000"/>
          <w:sz w:val="20"/>
          <w:szCs w:val="20"/>
        </w:rPr>
        <w:t xml:space="preserve"> 2-105 от 30 декабря 2015г.</w:t>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t xml:space="preserve">«О бюджете Табачненского сельского поселения </w:t>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Times New Roman" w:hAnsi="Times New Roman" w:cs="Times New Roman"/>
          <w:color w:val="000000"/>
          <w:sz w:val="20"/>
          <w:szCs w:val="20"/>
        </w:rPr>
        <w:t>Бахчисарайского района Республики Крым на 2016 год»</w:t>
      </w:r>
    </w:p>
    <w:p w:rsidR="00586495" w:rsidRPr="00586495" w:rsidRDefault="00586495" w:rsidP="00586495">
      <w:pPr>
        <w:spacing w:after="0" w:line="240" w:lineRule="auto"/>
        <w:ind w:left="360"/>
        <w:jc w:val="right"/>
        <w:rPr>
          <w:rFonts w:ascii="Times New Roman" w:eastAsia="Times New Roman" w:hAnsi="Times New Roman" w:cs="Times New Roman"/>
          <w:color w:val="000000"/>
          <w:sz w:val="20"/>
          <w:szCs w:val="20"/>
        </w:rPr>
      </w:pPr>
      <w:r w:rsidRPr="00586495">
        <w:rPr>
          <w:rFonts w:ascii="Times New Roman" w:eastAsia="Calibri" w:hAnsi="Times New Roman" w:cs="Times New Roman"/>
          <w:sz w:val="20"/>
          <w:szCs w:val="20"/>
        </w:rPr>
        <w:t xml:space="preserve"> (</w:t>
      </w:r>
      <w:r w:rsidRPr="00586495">
        <w:rPr>
          <w:rFonts w:ascii="Times New Roman" w:eastAsia="Times New Roman" w:hAnsi="Times New Roman" w:cs="Times New Roman"/>
          <w:sz w:val="20"/>
          <w:szCs w:val="20"/>
        </w:rPr>
        <w:t>в редакции решения ____сессии ____созыва от _______</w:t>
      </w:r>
      <w:r w:rsidRPr="00586495">
        <w:rPr>
          <w:rFonts w:ascii="Times New Roman" w:eastAsia="Segoe UI Symbol" w:hAnsi="Times New Roman" w:cs="Times New Roman"/>
          <w:sz w:val="20"/>
          <w:szCs w:val="20"/>
        </w:rPr>
        <w:t>№</w:t>
      </w:r>
      <w:r w:rsidRPr="00586495">
        <w:rPr>
          <w:rFonts w:ascii="Times New Roman" w:eastAsia="Times New Roman" w:hAnsi="Times New Roman" w:cs="Times New Roman"/>
          <w:sz w:val="20"/>
          <w:szCs w:val="20"/>
        </w:rPr>
        <w:t>___)</w:t>
      </w:r>
    </w:p>
    <w:p w:rsidR="00586495" w:rsidRPr="00586495" w:rsidRDefault="00586495" w:rsidP="00586495">
      <w:pPr>
        <w:tabs>
          <w:tab w:val="left" w:pos="1540"/>
        </w:tabs>
        <w:spacing w:after="0" w:line="240" w:lineRule="auto"/>
        <w:jc w:val="center"/>
        <w:rPr>
          <w:rFonts w:ascii="Times New Roman" w:eastAsia="Times New Roman" w:hAnsi="Times New Roman" w:cs="Times New Roman"/>
          <w:b/>
          <w:sz w:val="20"/>
          <w:szCs w:val="20"/>
        </w:rPr>
      </w:pPr>
    </w:p>
    <w:p w:rsidR="00586495" w:rsidRPr="00586495" w:rsidRDefault="00586495" w:rsidP="00586495">
      <w:pPr>
        <w:spacing w:after="0" w:line="240" w:lineRule="auto"/>
        <w:jc w:val="center"/>
        <w:rPr>
          <w:rFonts w:ascii="Times New Roman" w:eastAsia="Times New Roman" w:hAnsi="Times New Roman" w:cs="Times New Roman"/>
          <w:b/>
          <w:sz w:val="28"/>
          <w:szCs w:val="28"/>
        </w:rPr>
      </w:pPr>
      <w:r w:rsidRPr="00586495">
        <w:rPr>
          <w:rFonts w:ascii="Times New Roman" w:eastAsia="Times New Roman" w:hAnsi="Times New Roman" w:cs="Times New Roman"/>
          <w:b/>
          <w:sz w:val="28"/>
          <w:szCs w:val="28"/>
        </w:rPr>
        <w:t>ПЕРЕЧЕНЬ</w:t>
      </w:r>
    </w:p>
    <w:p w:rsidR="00586495" w:rsidRPr="00586495" w:rsidRDefault="00586495" w:rsidP="00586495">
      <w:pPr>
        <w:spacing w:after="0" w:line="240" w:lineRule="auto"/>
        <w:jc w:val="center"/>
        <w:rPr>
          <w:rFonts w:ascii="Times New Roman" w:eastAsia="Times New Roman" w:hAnsi="Times New Roman" w:cs="Times New Roman"/>
          <w:b/>
          <w:color w:val="000000"/>
          <w:spacing w:val="-2"/>
          <w:sz w:val="28"/>
          <w:szCs w:val="28"/>
        </w:rPr>
      </w:pPr>
      <w:r w:rsidRPr="00586495">
        <w:rPr>
          <w:rFonts w:ascii="Times New Roman" w:eastAsia="Times New Roman" w:hAnsi="Times New Roman" w:cs="Times New Roman"/>
          <w:b/>
          <w:spacing w:val="-2"/>
          <w:sz w:val="28"/>
          <w:szCs w:val="28"/>
        </w:rPr>
        <w:t>главных администраторов источников финансирования дефицит</w:t>
      </w:r>
      <w:r w:rsidRPr="00586495">
        <w:rPr>
          <w:rFonts w:ascii="Times New Roman" w:eastAsia="Times New Roman" w:hAnsi="Times New Roman" w:cs="Times New Roman"/>
          <w:b/>
          <w:color w:val="000000"/>
          <w:spacing w:val="-2"/>
          <w:sz w:val="28"/>
          <w:szCs w:val="28"/>
        </w:rPr>
        <w:t>а</w:t>
      </w:r>
    </w:p>
    <w:p w:rsidR="00586495" w:rsidRPr="00586495" w:rsidRDefault="00586495" w:rsidP="00586495">
      <w:pPr>
        <w:spacing w:after="0" w:line="240" w:lineRule="auto"/>
        <w:jc w:val="center"/>
        <w:rPr>
          <w:rFonts w:ascii="Times New Roman" w:eastAsia="Times New Roman" w:hAnsi="Times New Roman" w:cs="Times New Roman"/>
          <w:b/>
          <w:sz w:val="28"/>
          <w:szCs w:val="28"/>
        </w:rPr>
      </w:pPr>
      <w:r w:rsidRPr="00586495">
        <w:rPr>
          <w:rFonts w:ascii="Times New Roman" w:eastAsia="Times New Roman" w:hAnsi="Times New Roman" w:cs="Times New Roman"/>
          <w:b/>
          <w:spacing w:val="-2"/>
          <w:sz w:val="28"/>
          <w:szCs w:val="28"/>
        </w:rPr>
        <w:t xml:space="preserve"> бюджета Табачненского сельского поселения Бахчисарайского района</w:t>
      </w:r>
      <w:r w:rsidRPr="00586495">
        <w:rPr>
          <w:rFonts w:ascii="Times New Roman" w:eastAsia="Times New Roman" w:hAnsi="Times New Roman" w:cs="Times New Roman"/>
          <w:b/>
          <w:color w:val="000080"/>
          <w:spacing w:val="-2"/>
          <w:sz w:val="28"/>
          <w:szCs w:val="28"/>
        </w:rPr>
        <w:t xml:space="preserve"> </w:t>
      </w:r>
      <w:r w:rsidRPr="00586495">
        <w:rPr>
          <w:rFonts w:ascii="Times New Roman" w:eastAsia="Times New Roman" w:hAnsi="Times New Roman" w:cs="Times New Roman"/>
          <w:b/>
          <w:sz w:val="28"/>
          <w:szCs w:val="28"/>
        </w:rPr>
        <w:t>на 2016 год</w:t>
      </w:r>
    </w:p>
    <w:p w:rsidR="00586495" w:rsidRPr="00586495" w:rsidRDefault="00586495" w:rsidP="00586495">
      <w:pPr>
        <w:spacing w:after="0" w:line="240" w:lineRule="auto"/>
        <w:rPr>
          <w:rFonts w:ascii="Times New Roman" w:eastAsia="Calibri" w:hAnsi="Times New Roman" w:cs="Times New Roman"/>
          <w:sz w:val="20"/>
          <w:szCs w:val="20"/>
        </w:rPr>
      </w:pPr>
    </w:p>
    <w:tbl>
      <w:tblPr>
        <w:tblW w:w="0" w:type="auto"/>
        <w:tblInd w:w="98" w:type="dxa"/>
        <w:tblLayout w:type="fixed"/>
        <w:tblCellMar>
          <w:left w:w="10" w:type="dxa"/>
          <w:right w:w="10" w:type="dxa"/>
        </w:tblCellMar>
        <w:tblLook w:val="04A0" w:firstRow="1" w:lastRow="0" w:firstColumn="1" w:lastColumn="0" w:noHBand="0" w:noVBand="1"/>
      </w:tblPr>
      <w:tblGrid>
        <w:gridCol w:w="1711"/>
        <w:gridCol w:w="2979"/>
        <w:gridCol w:w="4783"/>
      </w:tblGrid>
      <w:tr w:rsidR="00586495" w:rsidRPr="00586495" w:rsidTr="00586495">
        <w:trPr>
          <w:cantSplit/>
        </w:trPr>
        <w:tc>
          <w:tcPr>
            <w:tcW w:w="4690" w:type="dxa"/>
            <w:gridSpan w:val="2"/>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Код бюджетной классификации</w:t>
            </w:r>
          </w:p>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Российской Федерации</w:t>
            </w:r>
          </w:p>
        </w:tc>
        <w:tc>
          <w:tcPr>
            <w:tcW w:w="47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 xml:space="preserve">Наименование главного администратора источников финансирования дефицита местного </w:t>
            </w:r>
          </w:p>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 xml:space="preserve"> бюджета</w:t>
            </w:r>
          </w:p>
        </w:tc>
      </w:tr>
      <w:tr w:rsidR="00586495" w:rsidRPr="00586495" w:rsidTr="00586495">
        <w:tc>
          <w:tcPr>
            <w:tcW w:w="1711"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главного администратора источников финансирования дефицита местного бюджета</w:t>
            </w:r>
          </w:p>
        </w:tc>
        <w:tc>
          <w:tcPr>
            <w:tcW w:w="2979"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источников финансирования дефицита</w:t>
            </w:r>
          </w:p>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 xml:space="preserve"> местного бюджета</w:t>
            </w:r>
          </w:p>
        </w:tc>
        <w:tc>
          <w:tcPr>
            <w:tcW w:w="47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495" w:rsidRPr="00586495" w:rsidRDefault="00586495" w:rsidP="00586495">
            <w:pPr>
              <w:tabs>
                <w:tab w:val="left" w:pos="1540"/>
              </w:tabs>
              <w:spacing w:after="0" w:line="240" w:lineRule="auto"/>
              <w:rPr>
                <w:rFonts w:ascii="Times New Roman" w:eastAsia="Times New Roman" w:hAnsi="Times New Roman" w:cs="Times New Roman"/>
                <w:sz w:val="20"/>
                <w:szCs w:val="20"/>
              </w:rPr>
            </w:pPr>
          </w:p>
        </w:tc>
      </w:tr>
    </w:tbl>
    <w:p w:rsidR="00586495" w:rsidRPr="00586495" w:rsidRDefault="00586495" w:rsidP="00586495">
      <w:pPr>
        <w:spacing w:after="0" w:line="240" w:lineRule="auto"/>
        <w:jc w:val="center"/>
        <w:rPr>
          <w:rFonts w:ascii="Times New Roman" w:eastAsia="Calibri" w:hAnsi="Times New Roman" w:cs="Times New Roman"/>
          <w:sz w:val="20"/>
          <w:szCs w:val="20"/>
        </w:rPr>
      </w:pPr>
    </w:p>
    <w:tbl>
      <w:tblPr>
        <w:tblW w:w="0" w:type="auto"/>
        <w:tblInd w:w="98" w:type="dxa"/>
        <w:tblCellMar>
          <w:left w:w="10" w:type="dxa"/>
          <w:right w:w="10" w:type="dxa"/>
        </w:tblCellMar>
        <w:tblLook w:val="04A0" w:firstRow="1" w:lastRow="0" w:firstColumn="1" w:lastColumn="0" w:noHBand="0" w:noVBand="1"/>
      </w:tblPr>
      <w:tblGrid>
        <w:gridCol w:w="1723"/>
        <w:gridCol w:w="2967"/>
        <w:gridCol w:w="4783"/>
      </w:tblGrid>
      <w:tr w:rsidR="00586495" w:rsidRPr="00586495" w:rsidTr="00586495">
        <w:tc>
          <w:tcPr>
            <w:tcW w:w="172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986</w:t>
            </w:r>
          </w:p>
        </w:tc>
        <w:tc>
          <w:tcPr>
            <w:tcW w:w="29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Calibri" w:hAnsi="Times New Roman" w:cs="Times New Roman"/>
                <w:sz w:val="20"/>
                <w:szCs w:val="20"/>
              </w:rPr>
            </w:pPr>
          </w:p>
        </w:tc>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b/>
                <w:sz w:val="20"/>
                <w:szCs w:val="20"/>
              </w:rPr>
              <w:t xml:space="preserve">Администрация </w:t>
            </w:r>
            <w:proofErr w:type="spellStart"/>
            <w:r w:rsidRPr="00586495">
              <w:rPr>
                <w:rFonts w:ascii="Times New Roman" w:eastAsia="Times New Roman" w:hAnsi="Times New Roman" w:cs="Times New Roman"/>
                <w:b/>
                <w:sz w:val="20"/>
                <w:szCs w:val="20"/>
              </w:rPr>
              <w:t>Табачнеского</w:t>
            </w:r>
            <w:proofErr w:type="spellEnd"/>
            <w:r w:rsidRPr="00586495">
              <w:rPr>
                <w:rFonts w:ascii="Times New Roman" w:eastAsia="Times New Roman" w:hAnsi="Times New Roman" w:cs="Times New Roman"/>
                <w:b/>
                <w:sz w:val="20"/>
                <w:szCs w:val="20"/>
              </w:rPr>
              <w:t xml:space="preserve"> сельского поселения Бахчисарайского района Республики Крым</w:t>
            </w:r>
          </w:p>
        </w:tc>
      </w:tr>
      <w:tr w:rsidR="00586495" w:rsidRPr="00586495" w:rsidTr="00586495">
        <w:tc>
          <w:tcPr>
            <w:tcW w:w="1723"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986</w:t>
            </w:r>
          </w:p>
        </w:tc>
        <w:tc>
          <w:tcPr>
            <w:tcW w:w="296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pacing w:val="-6"/>
                <w:sz w:val="20"/>
                <w:szCs w:val="20"/>
              </w:rPr>
            </w:pPr>
            <w:r w:rsidRPr="00586495">
              <w:rPr>
                <w:rFonts w:ascii="Times New Roman" w:eastAsia="Times New Roman" w:hAnsi="Times New Roman" w:cs="Times New Roman"/>
                <w:spacing w:val="-6"/>
                <w:sz w:val="20"/>
                <w:szCs w:val="20"/>
              </w:rPr>
              <w:t>01 05 02 01 10 0000 510</w:t>
            </w:r>
          </w:p>
          <w:p w:rsidR="00586495" w:rsidRPr="00586495" w:rsidRDefault="00586495" w:rsidP="00586495">
            <w:pPr>
              <w:spacing w:after="0" w:line="240" w:lineRule="auto"/>
              <w:jc w:val="center"/>
              <w:rPr>
                <w:rFonts w:ascii="Times New Roman" w:eastAsia="Times New Roman" w:hAnsi="Times New Roman" w:cs="Times New Roman"/>
                <w:sz w:val="20"/>
                <w:szCs w:val="20"/>
              </w:rPr>
            </w:pPr>
          </w:p>
        </w:tc>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Увеличение прочих остатков денежных средств бюджетов сельских поселений</w:t>
            </w:r>
          </w:p>
          <w:p w:rsidR="00586495" w:rsidRPr="00586495" w:rsidRDefault="00586495" w:rsidP="00586495">
            <w:pPr>
              <w:spacing w:after="0" w:line="240" w:lineRule="auto"/>
              <w:jc w:val="center"/>
              <w:rPr>
                <w:rFonts w:ascii="Times New Roman" w:eastAsia="Times New Roman" w:hAnsi="Times New Roman" w:cs="Times New Roman"/>
                <w:sz w:val="20"/>
                <w:szCs w:val="20"/>
              </w:rPr>
            </w:pPr>
          </w:p>
        </w:tc>
      </w:tr>
      <w:tr w:rsidR="00586495" w:rsidRPr="00586495" w:rsidTr="00586495">
        <w:tc>
          <w:tcPr>
            <w:tcW w:w="1723"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986</w:t>
            </w:r>
          </w:p>
        </w:tc>
        <w:tc>
          <w:tcPr>
            <w:tcW w:w="2967"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pacing w:val="-6"/>
                <w:sz w:val="20"/>
                <w:szCs w:val="20"/>
              </w:rPr>
            </w:pPr>
            <w:r w:rsidRPr="00586495">
              <w:rPr>
                <w:rFonts w:ascii="Times New Roman" w:eastAsia="Times New Roman" w:hAnsi="Times New Roman" w:cs="Times New Roman"/>
                <w:spacing w:val="-6"/>
                <w:sz w:val="20"/>
                <w:szCs w:val="20"/>
              </w:rPr>
              <w:t xml:space="preserve"> 01 05 02 01 10 0000 610</w:t>
            </w:r>
          </w:p>
          <w:p w:rsidR="00586495" w:rsidRPr="00586495" w:rsidRDefault="00586495" w:rsidP="00586495">
            <w:pPr>
              <w:spacing w:after="0" w:line="240" w:lineRule="auto"/>
              <w:jc w:val="center"/>
              <w:rPr>
                <w:rFonts w:ascii="Times New Roman" w:eastAsia="Times New Roman" w:hAnsi="Times New Roman" w:cs="Times New Roman"/>
                <w:sz w:val="20"/>
                <w:szCs w:val="20"/>
              </w:rPr>
            </w:pPr>
          </w:p>
        </w:tc>
        <w:tc>
          <w:tcPr>
            <w:tcW w:w="4783"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495" w:rsidRPr="00586495" w:rsidRDefault="00586495" w:rsidP="00586495">
            <w:pPr>
              <w:spacing w:after="0" w:line="240" w:lineRule="auto"/>
              <w:jc w:val="center"/>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Уменьшение прочих остатков денежных средств бюджетов сельских поселений</w:t>
            </w:r>
          </w:p>
          <w:p w:rsidR="00586495" w:rsidRPr="00586495" w:rsidRDefault="00586495" w:rsidP="00586495">
            <w:pPr>
              <w:spacing w:after="0" w:line="240" w:lineRule="auto"/>
              <w:jc w:val="center"/>
              <w:rPr>
                <w:rFonts w:ascii="Times New Roman" w:eastAsia="Times New Roman" w:hAnsi="Times New Roman" w:cs="Times New Roman"/>
                <w:sz w:val="20"/>
                <w:szCs w:val="20"/>
              </w:rPr>
            </w:pPr>
          </w:p>
        </w:tc>
      </w:tr>
    </w:tbl>
    <w:p w:rsidR="00586495" w:rsidRPr="00586495" w:rsidRDefault="00586495" w:rsidP="00586495">
      <w:pPr>
        <w:tabs>
          <w:tab w:val="left" w:pos="1540"/>
        </w:tabs>
        <w:spacing w:after="0" w:line="240" w:lineRule="auto"/>
        <w:rPr>
          <w:rFonts w:ascii="Times New Roman" w:eastAsia="Calibri" w:hAnsi="Times New Roman" w:cs="Times New Roman"/>
          <w:sz w:val="20"/>
          <w:szCs w:val="20"/>
        </w:rPr>
      </w:pPr>
    </w:p>
    <w:p w:rsidR="00586495" w:rsidRPr="00586495" w:rsidRDefault="00586495" w:rsidP="00586495">
      <w:pPr>
        <w:spacing w:after="0" w:line="240" w:lineRule="auto"/>
        <w:jc w:val="both"/>
        <w:rPr>
          <w:rFonts w:ascii="Times New Roman" w:eastAsia="Times New Roman" w:hAnsi="Times New Roman" w:cs="Times New Roman"/>
          <w:sz w:val="20"/>
          <w:szCs w:val="20"/>
        </w:rPr>
      </w:pPr>
      <w:r w:rsidRPr="00586495">
        <w:rPr>
          <w:rFonts w:ascii="Times New Roman" w:eastAsia="Times New Roman" w:hAnsi="Times New Roman" w:cs="Times New Roman"/>
          <w:sz w:val="20"/>
          <w:szCs w:val="20"/>
        </w:rPr>
        <w:t>Председатель Табачненского сельского совета                                           И.И. Шаповал</w:t>
      </w:r>
    </w:p>
    <w:p w:rsidR="000367AD" w:rsidRDefault="000367AD">
      <w:pPr>
        <w:rPr>
          <w:rFonts w:ascii="Times New Roman" w:eastAsia="Times New Roman" w:hAnsi="Times New Roman" w:cs="Times New Roman"/>
          <w:sz w:val="18"/>
        </w:rPr>
      </w:pPr>
      <w:r>
        <w:rPr>
          <w:rFonts w:ascii="Times New Roman" w:eastAsia="Times New Roman" w:hAnsi="Times New Roman" w:cs="Times New Roman"/>
          <w:sz w:val="18"/>
        </w:rPr>
        <w:br w:type="page"/>
      </w:r>
    </w:p>
    <w:p w:rsidR="000367AD" w:rsidRPr="000367AD" w:rsidRDefault="000367AD" w:rsidP="000367AD">
      <w:pPr>
        <w:spacing w:after="0" w:line="240" w:lineRule="auto"/>
        <w:jc w:val="right"/>
        <w:rPr>
          <w:rFonts w:ascii="Times New Roman" w:eastAsia="Times New Roman" w:hAnsi="Times New Roman" w:cs="Times New Roman"/>
          <w:sz w:val="18"/>
        </w:rPr>
      </w:pPr>
      <w:r w:rsidRPr="000367AD">
        <w:rPr>
          <w:rFonts w:ascii="Times New Roman" w:eastAsia="Times New Roman" w:hAnsi="Times New Roman" w:cs="Times New Roman"/>
          <w:sz w:val="18"/>
        </w:rPr>
        <w:lastRenderedPageBreak/>
        <w:t xml:space="preserve">Приложение </w:t>
      </w:r>
      <w:r w:rsidRPr="000367AD">
        <w:rPr>
          <w:rFonts w:ascii="Segoe UI Symbol" w:eastAsia="Times New Roman" w:hAnsi="Segoe UI Symbol" w:cs="Segoe UI Symbol"/>
          <w:sz w:val="18"/>
        </w:rPr>
        <w:t>№</w:t>
      </w:r>
      <w:r w:rsidRPr="000367AD">
        <w:rPr>
          <w:rFonts w:ascii="Times New Roman" w:eastAsia="Times New Roman" w:hAnsi="Times New Roman" w:cs="Times New Roman"/>
          <w:sz w:val="18"/>
        </w:rPr>
        <w:t xml:space="preserve"> 5</w:t>
      </w:r>
    </w:p>
    <w:p w:rsidR="000367AD" w:rsidRPr="000367AD" w:rsidRDefault="000367AD" w:rsidP="000367AD">
      <w:pPr>
        <w:spacing w:after="0" w:line="240" w:lineRule="auto"/>
        <w:jc w:val="right"/>
        <w:rPr>
          <w:rFonts w:ascii="Times New Roman" w:eastAsia="Times New Roman" w:hAnsi="Times New Roman" w:cs="Times New Roman"/>
          <w:sz w:val="18"/>
        </w:rPr>
      </w:pPr>
      <w:r w:rsidRPr="000367AD">
        <w:rPr>
          <w:rFonts w:ascii="Times New Roman" w:eastAsia="Times New Roman" w:hAnsi="Times New Roman" w:cs="Times New Roman"/>
          <w:sz w:val="18"/>
        </w:rPr>
        <w:t xml:space="preserve">к решению сессии </w:t>
      </w:r>
      <w:r w:rsidRPr="000367AD">
        <w:rPr>
          <w:rFonts w:ascii="Segoe UI Symbol" w:eastAsia="Times New Roman" w:hAnsi="Segoe UI Symbol" w:cs="Segoe UI Symbol"/>
          <w:sz w:val="18"/>
        </w:rPr>
        <w:t>№</w:t>
      </w:r>
      <w:r w:rsidRPr="000367AD">
        <w:rPr>
          <w:rFonts w:ascii="Times New Roman" w:eastAsia="Times New Roman" w:hAnsi="Times New Roman" w:cs="Times New Roman"/>
          <w:sz w:val="18"/>
        </w:rPr>
        <w:t xml:space="preserve"> 2-105 от 30 декабря 2015г.</w:t>
      </w:r>
    </w:p>
    <w:p w:rsidR="000367AD" w:rsidRPr="000367AD" w:rsidRDefault="000367AD" w:rsidP="000367AD">
      <w:pPr>
        <w:spacing w:after="0" w:line="240" w:lineRule="auto"/>
        <w:jc w:val="right"/>
        <w:rPr>
          <w:rFonts w:ascii="Times New Roman" w:eastAsia="Times New Roman" w:hAnsi="Times New Roman" w:cs="Times New Roman"/>
          <w:sz w:val="18"/>
        </w:rPr>
      </w:pPr>
      <w:r w:rsidRPr="000367AD">
        <w:rPr>
          <w:rFonts w:ascii="Times New Roman" w:eastAsia="Times New Roman" w:hAnsi="Times New Roman" w:cs="Times New Roman"/>
          <w:sz w:val="18"/>
        </w:rPr>
        <w:t xml:space="preserve">«О бюджете Табачненского сельского поселения </w:t>
      </w:r>
    </w:p>
    <w:p w:rsidR="000367AD" w:rsidRPr="000367AD" w:rsidRDefault="000367AD" w:rsidP="000367AD">
      <w:pPr>
        <w:spacing w:after="0" w:line="240" w:lineRule="auto"/>
        <w:jc w:val="right"/>
        <w:rPr>
          <w:rFonts w:ascii="Times New Roman" w:eastAsia="Times New Roman" w:hAnsi="Times New Roman" w:cs="Times New Roman"/>
          <w:sz w:val="18"/>
        </w:rPr>
      </w:pPr>
      <w:r w:rsidRPr="000367AD">
        <w:rPr>
          <w:rFonts w:ascii="Times New Roman" w:eastAsia="Times New Roman" w:hAnsi="Times New Roman" w:cs="Times New Roman"/>
          <w:sz w:val="18"/>
        </w:rPr>
        <w:t>Бахчисарайского района Республики Крым на 2016 год»</w:t>
      </w:r>
    </w:p>
    <w:p w:rsidR="000367AD" w:rsidRPr="000367AD" w:rsidRDefault="000367AD" w:rsidP="000367AD">
      <w:pPr>
        <w:tabs>
          <w:tab w:val="left" w:pos="1540"/>
        </w:tabs>
        <w:spacing w:after="0" w:line="240" w:lineRule="auto"/>
        <w:jc w:val="right"/>
        <w:rPr>
          <w:rFonts w:ascii="Times New Roman" w:eastAsia="Times New Roman" w:hAnsi="Times New Roman" w:cs="Times New Roman"/>
          <w:sz w:val="18"/>
        </w:rPr>
      </w:pPr>
      <w:r w:rsidRPr="000367AD">
        <w:rPr>
          <w:rFonts w:ascii="Calibri" w:eastAsia="Times New Roman" w:hAnsi="Calibri" w:cs="Calibri"/>
          <w:sz w:val="20"/>
        </w:rPr>
        <w:t xml:space="preserve"> (</w:t>
      </w:r>
      <w:r w:rsidRPr="000367AD">
        <w:rPr>
          <w:rFonts w:ascii="Times New Roman" w:eastAsia="Times New Roman" w:hAnsi="Times New Roman" w:cs="Times New Roman"/>
          <w:sz w:val="18"/>
        </w:rPr>
        <w:t>в редакции решения ____сессии ____созыва от _______</w:t>
      </w:r>
      <w:r w:rsidRPr="000367AD">
        <w:rPr>
          <w:rFonts w:ascii="Segoe UI Symbol" w:eastAsia="Times New Roman" w:hAnsi="Segoe UI Symbol" w:cs="Segoe UI Symbol"/>
          <w:sz w:val="18"/>
        </w:rPr>
        <w:t>№</w:t>
      </w:r>
      <w:r w:rsidRPr="000367AD">
        <w:rPr>
          <w:rFonts w:ascii="Times New Roman" w:eastAsia="Times New Roman" w:hAnsi="Times New Roman" w:cs="Times New Roman"/>
          <w:sz w:val="18"/>
        </w:rPr>
        <w:t>___)</w:t>
      </w:r>
    </w:p>
    <w:p w:rsidR="000367AD" w:rsidRPr="000367AD" w:rsidRDefault="000367AD" w:rsidP="000367AD">
      <w:pPr>
        <w:spacing w:after="0" w:line="240" w:lineRule="auto"/>
        <w:jc w:val="center"/>
        <w:rPr>
          <w:rFonts w:ascii="Times New Roman" w:eastAsia="Times New Roman" w:hAnsi="Times New Roman" w:cs="Times New Roman"/>
          <w:sz w:val="18"/>
        </w:rPr>
      </w:pPr>
    </w:p>
    <w:p w:rsidR="000367AD" w:rsidRPr="000367AD" w:rsidRDefault="000367AD" w:rsidP="000367AD">
      <w:pPr>
        <w:spacing w:after="0" w:line="240" w:lineRule="auto"/>
        <w:jc w:val="center"/>
        <w:rPr>
          <w:rFonts w:ascii="Times New Roman" w:eastAsia="Times New Roman" w:hAnsi="Times New Roman" w:cs="Times New Roman"/>
          <w:b/>
          <w:sz w:val="24"/>
        </w:rPr>
      </w:pPr>
      <w:r w:rsidRPr="000367AD">
        <w:rPr>
          <w:rFonts w:ascii="Times New Roman" w:eastAsia="Times New Roman" w:hAnsi="Times New Roman" w:cs="Times New Roman"/>
          <w:b/>
          <w:sz w:val="24"/>
        </w:rPr>
        <w:t>Распределение расходов бюджета Табачненского сельского поселения Бахчисарайского района Республики Крым на 2016 год по целевым статьям, группам видов расходов, разделам и подразделам распределение бюджетных ассигнований на финансовое обеспечение реализации муниципальных программ на 2016 год</w:t>
      </w:r>
    </w:p>
    <w:p w:rsidR="000367AD" w:rsidRPr="000367AD" w:rsidRDefault="000367AD" w:rsidP="000367AD">
      <w:pPr>
        <w:spacing w:after="0" w:line="240" w:lineRule="auto"/>
        <w:ind w:firstLine="8364"/>
        <w:rPr>
          <w:rFonts w:ascii="Times New Roman" w:eastAsia="Times New Roman" w:hAnsi="Times New Roman" w:cs="Times New Roman"/>
          <w:sz w:val="24"/>
        </w:rPr>
      </w:pPr>
      <w:r w:rsidRPr="000367AD">
        <w:rPr>
          <w:rFonts w:ascii="Times New Roman" w:eastAsia="Times New Roman" w:hAnsi="Times New Roman" w:cs="Times New Roman"/>
          <w:sz w:val="24"/>
        </w:rPr>
        <w:t>(</w:t>
      </w:r>
      <w:proofErr w:type="spellStart"/>
      <w:r w:rsidRPr="000367AD">
        <w:rPr>
          <w:rFonts w:ascii="Times New Roman" w:eastAsia="Times New Roman" w:hAnsi="Times New Roman" w:cs="Times New Roman"/>
          <w:sz w:val="24"/>
        </w:rPr>
        <w:t>руб</w:t>
      </w:r>
      <w:proofErr w:type="spellEnd"/>
      <w:r w:rsidRPr="000367AD">
        <w:rPr>
          <w:rFonts w:ascii="Times New Roman" w:eastAsia="Times New Roman" w:hAnsi="Times New Roman" w:cs="Times New Roman"/>
          <w:sz w:val="24"/>
        </w:rPr>
        <w:t>)</w:t>
      </w:r>
    </w:p>
    <w:tbl>
      <w:tblPr>
        <w:tblW w:w="10064" w:type="dxa"/>
        <w:tblInd w:w="250" w:type="dxa"/>
        <w:tblLayout w:type="fixed"/>
        <w:tblCellMar>
          <w:left w:w="10" w:type="dxa"/>
          <w:right w:w="10" w:type="dxa"/>
        </w:tblCellMar>
        <w:tblLook w:val="0000" w:firstRow="0" w:lastRow="0" w:firstColumn="0" w:lastColumn="0" w:noHBand="0" w:noVBand="0"/>
      </w:tblPr>
      <w:tblGrid>
        <w:gridCol w:w="4537"/>
        <w:gridCol w:w="1417"/>
        <w:gridCol w:w="993"/>
        <w:gridCol w:w="850"/>
        <w:gridCol w:w="992"/>
        <w:gridCol w:w="1275"/>
      </w:tblGrid>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Наименование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Код целевой статьи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Код группы видов расходов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Код раздела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Код подраздела</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сумма</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3B1B98">
            <w:pPr>
              <w:spacing w:after="0" w:line="259" w:lineRule="auto"/>
              <w:rPr>
                <w:rFonts w:ascii="Times New Roman" w:eastAsia="Times New Roman" w:hAnsi="Times New Roman" w:cs="Times New Roman"/>
                <w:b/>
                <w:color w:val="000000"/>
                <w:sz w:val="20"/>
                <w:szCs w:val="20"/>
              </w:rPr>
            </w:pPr>
            <w:r w:rsidRPr="000367AD">
              <w:rPr>
                <w:rFonts w:ascii="Times New Roman" w:eastAsia="Times New Roman" w:hAnsi="Times New Roman" w:cs="Times New Roman"/>
                <w:b/>
                <w:color w:val="000000"/>
                <w:sz w:val="20"/>
                <w:szCs w:val="20"/>
              </w:rPr>
              <w:t>Муниципальная программа Табачненского сельского поселения Бахчисарайского района Республики Крым "Обеспечение эффективной деятельности администрации Табачненского сельского поселения Бахчисарайского района Республики Крым на 2016 и плановый период 2017 и 2018 года"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b/>
              </w:rPr>
            </w:pPr>
            <w:r w:rsidRPr="000367AD">
              <w:rPr>
                <w:rFonts w:ascii="Times New Roman" w:eastAsia="Times New Roman" w:hAnsi="Times New Roman" w:cs="Times New Roman"/>
                <w:b/>
                <w:sz w:val="20"/>
              </w:rPr>
              <w:t>01  0 00 00000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b/>
                <w:sz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b/>
                <w:sz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b/>
              </w:rPr>
            </w:pPr>
            <w:r w:rsidRPr="000367AD">
              <w:rPr>
                <w:rFonts w:ascii="Times New Roman" w:eastAsia="Times New Roman" w:hAnsi="Times New Roman" w:cs="Times New Roman"/>
                <w:b/>
                <w:sz w:val="20"/>
              </w:rPr>
              <w:t>2 849 800,00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Основное мероприятие «Обеспечение деятельности председателя Табачненского сельского совета-главы администрации Табачненского сельского поселения Бахчисарайского района Республики Крым»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01 0 01 00000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697 207,00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Расходы на обеспечение выплат по оплате труда органов местного самоуправления в рамках мероприятий расходов «Обеспечение деятельности Председателя Табачненского сельского совета - главы администрации Табачненского сельского поселения Бахчисарайского района Республики Крым»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01 0 01 00110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697 207,00</w:t>
            </w:r>
          </w:p>
        </w:tc>
      </w:tr>
      <w:tr w:rsidR="000367AD" w:rsidRPr="000367AD" w:rsidTr="003B1B98">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Расходы на выплаты персоналу государственных(муниципальных) органов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01 0 01 00110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697 207,00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 xml:space="preserve">Функционирование Правительства Российской Федерации, высших исполнительных органов государственной власти субъектов Российской </w:t>
            </w:r>
          </w:p>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Федерации, местных администраций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2 152 593,00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Основное мероприятие «Обеспечение деятельности аппарата администрации Табачненского сельского поселения Бахчисарайского района Республики Крым»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szCs w:val="20"/>
              </w:rPr>
            </w:pPr>
            <w:r w:rsidRPr="000367AD">
              <w:rPr>
                <w:rFonts w:ascii="Times New Roman" w:eastAsia="Times New Roman" w:hAnsi="Times New Roman" w:cs="Times New Roman"/>
                <w:sz w:val="20"/>
                <w:szCs w:val="20"/>
              </w:rPr>
              <w:t>01 0 02 00000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szCs w:val="20"/>
              </w:rPr>
            </w:pPr>
            <w:r w:rsidRPr="000367AD">
              <w:rPr>
                <w:rFonts w:ascii="Times New Roman" w:eastAsia="Times New Roman" w:hAnsi="Times New Roman" w:cs="Times New Roman"/>
                <w:sz w:val="20"/>
                <w:szCs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szCs w:val="20"/>
              </w:rPr>
            </w:pPr>
            <w:r w:rsidRPr="000367AD">
              <w:rPr>
                <w:rFonts w:ascii="Times New Roman" w:eastAsia="Times New Roman" w:hAnsi="Times New Roman" w:cs="Times New Roman"/>
                <w:sz w:val="20"/>
                <w:szCs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szCs w:val="20"/>
              </w:rPr>
            </w:pPr>
            <w:r w:rsidRPr="000367AD">
              <w:rPr>
                <w:rFonts w:ascii="Times New Roman" w:eastAsia="Times New Roman" w:hAnsi="Times New Roman" w:cs="Times New Roman"/>
                <w:sz w:val="20"/>
                <w:szCs w:val="20"/>
              </w:rPr>
              <w:t>2 149 593,00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Расходы на обеспечение выплат по оплате труда работникам аппарата администрации Табачненского сельского поселения Бахчисарайского района Республики Крым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01 0 02 00110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1 582 633,00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Расходы на выплаты персоналу государственных(муниципальных) органов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01 0 02 00110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r w:rsidRPr="000367AD">
              <w:rPr>
                <w:rFonts w:ascii="Calibri" w:eastAsia="Times New Roman" w:hAnsi="Calibri" w:cs="Calibri"/>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1 582 633,00</w:t>
            </w:r>
          </w:p>
        </w:tc>
      </w:tr>
      <w:tr w:rsidR="000367AD" w:rsidRPr="000367AD" w:rsidTr="003B1B98">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Расходы на обеспечение функций администрации Табачненского сельского поселения Бахчисарайского района Республики Крым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01 0 02 00190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566 960,00</w:t>
            </w:r>
          </w:p>
        </w:tc>
      </w:tr>
      <w:tr w:rsidR="000367AD" w:rsidRPr="000367AD" w:rsidTr="003B1B98">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Основное мероприятие «Уплата иных платежей (ежегодного членского взноса»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01 0 03 00000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3 000,00</w:t>
            </w:r>
          </w:p>
        </w:tc>
      </w:tr>
      <w:tr w:rsidR="000367AD" w:rsidRPr="000367AD" w:rsidTr="003B1B98">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Уплата налогов, сборов и иных платежей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01 0 03 00190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850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3 000,00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b/>
              </w:rPr>
            </w:pPr>
            <w:r w:rsidRPr="000367AD">
              <w:rPr>
                <w:rFonts w:ascii="Times New Roman" w:eastAsia="Times New Roman" w:hAnsi="Times New Roman" w:cs="Times New Roman"/>
                <w:b/>
                <w:sz w:val="20"/>
              </w:rPr>
              <w:t>Муниципальная программа «Комплексное благоустройство территории Табачненского сельского поселения Бахчисарайского района Республики Крым на 2016 год и плановый период 2017-2019 гг.»</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b/>
              </w:rPr>
            </w:pPr>
            <w:r w:rsidRPr="000367AD">
              <w:rPr>
                <w:rFonts w:ascii="Times New Roman" w:eastAsia="Times New Roman" w:hAnsi="Times New Roman" w:cs="Times New Roman"/>
                <w:b/>
                <w:sz w:val="20"/>
              </w:rPr>
              <w:t>02 0  00 00000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b/>
              </w:rPr>
            </w:pPr>
            <w:r w:rsidRPr="000367AD">
              <w:rPr>
                <w:rFonts w:ascii="Times New Roman" w:eastAsia="Times New Roman" w:hAnsi="Times New Roman" w:cs="Times New Roman"/>
                <w:b/>
                <w:sz w:val="20"/>
              </w:rPr>
              <w:t>630 000,00</w:t>
            </w:r>
          </w:p>
        </w:tc>
      </w:tr>
      <w:tr w:rsidR="000367AD" w:rsidRPr="000367AD" w:rsidTr="003B1B98">
        <w:trPr>
          <w:trHeight w:val="380"/>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lastRenderedPageBreak/>
              <w:t>Расходы на обеспечение деятельности Муниципального унитарного предприятия в рамках мероприятий «Уборка территории, ликвидации стихийных свалок»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02 0 01 00000</w:t>
            </w:r>
          </w:p>
          <w:p w:rsidR="000367AD" w:rsidRPr="000367AD" w:rsidRDefault="000367AD" w:rsidP="000367AD">
            <w:pPr>
              <w:spacing w:after="0" w:line="240" w:lineRule="auto"/>
              <w:rPr>
                <w:rFonts w:ascii="Calibri" w:eastAsia="Times New Roman" w:hAnsi="Calibri"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220 000,00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Прочая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02 0 01 21300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220 000,00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Расходы на обеспечение деятельности в рамках мероприятий «Озеленение территории Табачненского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02 0 02 00000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40 000,00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Прочая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02 0 02 21300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 xml:space="preserve">240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40 000,00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Расходы на обеспечение деятельности в рамках мероприятий «Организация уличного освещения»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02 0 03 00000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rPr>
            </w:pPr>
            <w:r w:rsidRPr="000367AD">
              <w:rPr>
                <w:rFonts w:ascii="Times New Roman" w:eastAsia="Times New Roman" w:hAnsi="Times New Roman" w:cs="Times New Roman"/>
                <w:sz w:val="20"/>
              </w:rPr>
              <w:t>140 000,00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Прочая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02 0 03 21300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140 000,00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Расходы на обеспечение деятельности в рамках мероприятий «по содержанию памятника «Обелиска славы», расположенного на территории Табачненского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02 0 04 00000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rPr>
            </w:pPr>
            <w:r w:rsidRPr="000367AD">
              <w:rPr>
                <w:rFonts w:ascii="Times New Roman" w:eastAsia="Times New Roman" w:hAnsi="Times New Roman" w:cs="Times New Roman"/>
                <w:sz w:val="20"/>
              </w:rPr>
              <w:t>20 000,00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Прочая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02 0 04 21300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20 000,00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Расходы на обеспечение деятельности в рамках мероприятий прочее благоустройство «Установка урн ж/б на территории Табачненского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02 0 05 00000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rPr>
            </w:pPr>
            <w:r w:rsidRPr="000367AD">
              <w:rPr>
                <w:rFonts w:ascii="Times New Roman" w:eastAsia="Times New Roman" w:hAnsi="Times New Roman" w:cs="Times New Roman"/>
              </w:rPr>
              <w:t>12 000,00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Прочая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02 0 05 21300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rPr>
            </w:pPr>
            <w:r w:rsidRPr="000367AD">
              <w:rPr>
                <w:rFonts w:ascii="Times New Roman" w:eastAsia="Times New Roman" w:hAnsi="Times New Roman" w:cs="Times New Roman"/>
              </w:rPr>
              <w:t>12 000,00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 xml:space="preserve"> Расходы на обеспечение деятельности в рамках мероприятий «Со финансирование реализация общественно- значимого некоммерческого проекта на территории Табачненского сельского поселения по объекту детская площадка, комбинированная с зоной отдыха </w:t>
            </w:r>
            <w:proofErr w:type="spellStart"/>
            <w:r w:rsidRPr="000367AD">
              <w:rPr>
                <w:rFonts w:ascii="Times New Roman" w:eastAsia="Times New Roman" w:hAnsi="Times New Roman" w:cs="Times New Roman"/>
                <w:sz w:val="20"/>
              </w:rPr>
              <w:t>с.Табачное</w:t>
            </w:r>
            <w:proofErr w:type="spellEnd"/>
            <w:r w:rsidRPr="000367AD">
              <w:rPr>
                <w:rFonts w:ascii="Times New Roman" w:eastAsia="Times New Roman" w:hAnsi="Times New Roman" w:cs="Times New Roman"/>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02 0 06 00000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rPr>
            </w:pPr>
            <w:r w:rsidRPr="000367AD">
              <w:rPr>
                <w:rFonts w:ascii="Times New Roman" w:eastAsia="Times New Roman" w:hAnsi="Times New Roman" w:cs="Times New Roman"/>
                <w:sz w:val="20"/>
              </w:rPr>
              <w:t>198 000,00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Прочая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02 0 06 21300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198 000,00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b/>
              </w:rPr>
            </w:pPr>
            <w:r w:rsidRPr="000367AD">
              <w:rPr>
                <w:rFonts w:ascii="Times New Roman" w:eastAsia="Times New Roman" w:hAnsi="Times New Roman" w:cs="Times New Roman"/>
                <w:b/>
              </w:rPr>
              <w:t>Итого бюджетные ассигнования на финансовое обеспечение реализации муниципальных программ: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b/>
                <w:sz w:val="20"/>
              </w:rPr>
            </w:pPr>
            <w:r w:rsidRPr="000367AD">
              <w:rPr>
                <w:rFonts w:ascii="Times New Roman" w:eastAsia="Times New Roman" w:hAnsi="Times New Roman" w:cs="Times New Roman"/>
                <w:b/>
                <w:sz w:val="20"/>
              </w:rPr>
              <w:t>3 479 800,00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b/>
              </w:rPr>
            </w:pPr>
            <w:r w:rsidRPr="000367AD">
              <w:rPr>
                <w:rFonts w:ascii="Times New Roman" w:eastAsia="Times New Roman" w:hAnsi="Times New Roman" w:cs="Times New Roman"/>
                <w:b/>
              </w:rPr>
              <w:t>Непрограммные расходы на обеспечение деятельности муниципального образования Табачненского сельское поселение Бахчисарайского района Республики Крым</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b/>
              </w:rPr>
            </w:pPr>
            <w:r w:rsidRPr="000367AD">
              <w:rPr>
                <w:rFonts w:ascii="Times New Roman" w:eastAsia="Times New Roman" w:hAnsi="Times New Roman" w:cs="Times New Roman"/>
                <w:b/>
                <w:sz w:val="20"/>
              </w:rPr>
              <w:t>70 0 00 00000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rPr>
                <w:rFonts w:ascii="Times New Roman" w:eastAsia="Times New Roman" w:hAnsi="Times New Roman" w:cs="Times New Roman"/>
                <w:sz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b/>
              </w:rPr>
            </w:pPr>
            <w:r w:rsidRPr="000367AD">
              <w:rPr>
                <w:rFonts w:ascii="Times New Roman" w:eastAsia="Times New Roman" w:hAnsi="Times New Roman" w:cs="Times New Roman"/>
                <w:b/>
                <w:sz w:val="20"/>
              </w:rPr>
              <w:t>433 160,00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b/>
              </w:rPr>
            </w:pPr>
            <w:proofErr w:type="spellStart"/>
            <w:r w:rsidRPr="000367AD">
              <w:rPr>
                <w:rFonts w:ascii="Times New Roman" w:eastAsia="Times New Roman" w:hAnsi="Times New Roman" w:cs="Times New Roman"/>
                <w:b/>
                <w:sz w:val="20"/>
              </w:rPr>
              <w:t>Непргораммные</w:t>
            </w:r>
            <w:proofErr w:type="spellEnd"/>
            <w:r w:rsidRPr="000367AD">
              <w:rPr>
                <w:rFonts w:ascii="Times New Roman" w:eastAsia="Times New Roman" w:hAnsi="Times New Roman" w:cs="Times New Roman"/>
                <w:b/>
                <w:sz w:val="20"/>
              </w:rPr>
              <w:t xml:space="preserve"> расходы на организацию досуга и обеспечения жителей поселения проведение мероприятий в области культуры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rPr>
            </w:pPr>
            <w:r w:rsidRPr="000367AD">
              <w:rPr>
                <w:rFonts w:ascii="Times New Roman" w:eastAsia="Times New Roman" w:hAnsi="Times New Roman" w:cs="Times New Roman"/>
                <w:sz w:val="20"/>
              </w:rPr>
              <w:t>71 0 00 00000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150 000,00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Прочая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rPr>
            </w:pPr>
            <w:r w:rsidRPr="000367AD">
              <w:rPr>
                <w:rFonts w:ascii="Times New Roman" w:eastAsia="Times New Roman" w:hAnsi="Times New Roman" w:cs="Times New Roman"/>
                <w:sz w:val="20"/>
              </w:rPr>
              <w:t>71 0 00 21520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150 000,00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b/>
                <w:sz w:val="20"/>
              </w:rPr>
            </w:pPr>
            <w:r w:rsidRPr="000367AD">
              <w:rPr>
                <w:rFonts w:ascii="Times New Roman" w:eastAsia="Times New Roman" w:hAnsi="Times New Roman" w:cs="Times New Roman"/>
                <w:b/>
                <w:sz w:val="20"/>
              </w:rPr>
              <w:t>Непрограммные расходы на передачу полномочий контрольно-счетного органа поселения по осуществлению финансового контроля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szCs w:val="20"/>
              </w:rPr>
            </w:pPr>
            <w:r w:rsidRPr="000367AD">
              <w:rPr>
                <w:rFonts w:ascii="Times New Roman" w:eastAsia="Times New Roman" w:hAnsi="Times New Roman" w:cs="Times New Roman"/>
                <w:sz w:val="20"/>
                <w:szCs w:val="20"/>
              </w:rPr>
              <w:t>76 0 00 00000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116 000,00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b/>
                <w:sz w:val="20"/>
              </w:rPr>
            </w:pPr>
            <w:r w:rsidRPr="000367AD">
              <w:rPr>
                <w:rFonts w:ascii="Times New Roman" w:eastAsia="Times New Roman" w:hAnsi="Times New Roman" w:cs="Times New Roman"/>
                <w:sz w:val="20"/>
              </w:rPr>
              <w:t>Иные 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szCs w:val="20"/>
              </w:rPr>
            </w:pPr>
            <w:r w:rsidRPr="000367AD">
              <w:rPr>
                <w:rFonts w:ascii="Times New Roman" w:eastAsia="Times New Roman" w:hAnsi="Times New Roman" w:cs="Times New Roman"/>
                <w:sz w:val="20"/>
                <w:szCs w:val="20"/>
              </w:rPr>
              <w:t>76 0 00 80503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szCs w:val="20"/>
              </w:rPr>
            </w:pPr>
            <w:r w:rsidRPr="000367AD">
              <w:rPr>
                <w:rFonts w:ascii="Times New Roman" w:eastAsia="Times New Roman" w:hAnsi="Times New Roman" w:cs="Times New Roman"/>
                <w:sz w:val="20"/>
                <w:szCs w:val="20"/>
              </w:rPr>
              <w:t>540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116 000,00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b/>
              </w:rPr>
            </w:pPr>
            <w:r w:rsidRPr="000367AD">
              <w:rPr>
                <w:rFonts w:ascii="Times New Roman" w:eastAsia="Times New Roman" w:hAnsi="Times New Roman" w:cs="Times New Roman"/>
                <w:b/>
                <w:sz w:val="20"/>
              </w:rPr>
              <w:t xml:space="preserve">Непрограммные расходы на осуществление </w:t>
            </w:r>
            <w:r w:rsidRPr="000367AD">
              <w:rPr>
                <w:rFonts w:ascii="Times New Roman" w:eastAsia="Times New Roman" w:hAnsi="Times New Roman" w:cs="Times New Roman"/>
                <w:b/>
                <w:sz w:val="20"/>
              </w:rPr>
              <w:lastRenderedPageBreak/>
              <w:t>полномочий по первичному воинскому учету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lastRenderedPageBreak/>
              <w:t>78 0 00 00000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167 160,00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lastRenderedPageBreak/>
              <w:t>Расходы на осуществление полномочий по первичному воинскому учету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78 0 00 51180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167 160,00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szCs w:val="20"/>
              </w:rPr>
            </w:pPr>
            <w:r w:rsidRPr="000367AD">
              <w:rPr>
                <w:rFonts w:ascii="Times New Roman" w:eastAsia="Times New Roman" w:hAnsi="Times New Roman" w:cs="Times New Roman"/>
                <w:sz w:val="20"/>
                <w:szCs w:val="20"/>
              </w:rPr>
              <w:t>Расходы на выплату персоналу государственных (муниципальных) органов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78 0 00 51180</w:t>
            </w:r>
          </w:p>
          <w:p w:rsidR="000367AD" w:rsidRPr="000367AD" w:rsidRDefault="000367AD" w:rsidP="000367AD">
            <w:pPr>
              <w:spacing w:after="0" w:line="240" w:lineRule="auto"/>
              <w:rPr>
                <w:rFonts w:ascii="Calibri" w:eastAsia="Times New Roman" w:hAnsi="Calibri"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149 361,00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Прочая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sz w:val="20"/>
              </w:rPr>
            </w:pPr>
            <w:r w:rsidRPr="000367AD">
              <w:rPr>
                <w:rFonts w:ascii="Times New Roman" w:eastAsia="Times New Roman" w:hAnsi="Times New Roman" w:cs="Times New Roman"/>
                <w:sz w:val="20"/>
              </w:rPr>
              <w:t>78 0 00 51180</w:t>
            </w:r>
          </w:p>
          <w:p w:rsidR="000367AD" w:rsidRPr="000367AD" w:rsidRDefault="000367AD" w:rsidP="000367AD">
            <w:pPr>
              <w:spacing w:after="0" w:line="240" w:lineRule="auto"/>
              <w:rPr>
                <w:rFonts w:ascii="Calibri" w:eastAsia="Times New Roman" w:hAnsi="Calibri"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sz w:val="20"/>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sz w:val="20"/>
              </w:rPr>
            </w:pPr>
            <w:r w:rsidRPr="000367AD">
              <w:rPr>
                <w:rFonts w:ascii="Times New Roman" w:eastAsia="Times New Roman" w:hAnsi="Times New Roman" w:cs="Times New Roman"/>
                <w:sz w:val="20"/>
              </w:rPr>
              <w:t>03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sz w:val="20"/>
              </w:rPr>
              <w:t>17 799,00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Times New Roman" w:eastAsia="Times New Roman" w:hAnsi="Times New Roman" w:cs="Times New Roman"/>
                <w:b/>
              </w:rPr>
            </w:pPr>
            <w:r w:rsidRPr="000367AD">
              <w:rPr>
                <w:rFonts w:ascii="Times New Roman" w:eastAsia="Times New Roman" w:hAnsi="Times New Roman" w:cs="Times New Roman"/>
                <w:b/>
              </w:rPr>
              <w:t>Итого непрограммные расходы: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Times New Roman" w:eastAsia="Times New Roman" w:hAnsi="Times New Roman" w:cs="Times New Roman"/>
                <w:b/>
              </w:rPr>
            </w:pPr>
            <w:r w:rsidRPr="000367AD">
              <w:rPr>
                <w:rFonts w:ascii="Times New Roman" w:eastAsia="Times New Roman" w:hAnsi="Times New Roman" w:cs="Times New Roman"/>
                <w:b/>
              </w:rPr>
              <w:t>433 160,00</w:t>
            </w:r>
          </w:p>
        </w:tc>
      </w:tr>
      <w:tr w:rsidR="000367AD" w:rsidRPr="000367AD" w:rsidTr="003B1B98">
        <w:trPr>
          <w:trHeight w:val="1"/>
        </w:trPr>
        <w:tc>
          <w:tcPr>
            <w:tcW w:w="4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Times New Roman"/>
              </w:rPr>
            </w:pPr>
            <w:r w:rsidRPr="000367AD">
              <w:rPr>
                <w:rFonts w:ascii="Times New Roman" w:eastAsia="Times New Roman" w:hAnsi="Times New Roman" w:cs="Times New Roman"/>
                <w:b/>
              </w:rPr>
              <w:t>Всего расходов: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rPr>
                <w:rFonts w:ascii="Calibri" w:eastAsia="Times New Roman"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367AD" w:rsidRPr="000367AD" w:rsidRDefault="000367AD" w:rsidP="000367AD">
            <w:pPr>
              <w:spacing w:after="0" w:line="240" w:lineRule="auto"/>
              <w:jc w:val="center"/>
              <w:rPr>
                <w:rFonts w:ascii="Times New Roman" w:eastAsia="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7AD" w:rsidRPr="000367AD" w:rsidRDefault="000367AD" w:rsidP="000367AD">
            <w:pPr>
              <w:spacing w:after="0" w:line="240" w:lineRule="auto"/>
              <w:jc w:val="center"/>
              <w:rPr>
                <w:rFonts w:ascii="Calibri" w:eastAsia="Times New Roman" w:hAnsi="Calibri" w:cs="Times New Roman"/>
              </w:rPr>
            </w:pPr>
            <w:r w:rsidRPr="000367AD">
              <w:rPr>
                <w:rFonts w:ascii="Times New Roman" w:eastAsia="Times New Roman" w:hAnsi="Times New Roman" w:cs="Times New Roman"/>
                <w:b/>
              </w:rPr>
              <w:t>3 912 960,00</w:t>
            </w:r>
          </w:p>
        </w:tc>
      </w:tr>
    </w:tbl>
    <w:p w:rsidR="000367AD" w:rsidRPr="000367AD" w:rsidRDefault="000367AD" w:rsidP="000367AD">
      <w:pPr>
        <w:spacing w:after="0" w:line="240" w:lineRule="auto"/>
        <w:rPr>
          <w:rFonts w:ascii="Times New Roman" w:eastAsia="Times New Roman" w:hAnsi="Times New Roman" w:cs="Times New Roman"/>
          <w:sz w:val="20"/>
        </w:rPr>
      </w:pPr>
    </w:p>
    <w:p w:rsidR="000367AD" w:rsidRPr="000367AD" w:rsidRDefault="000367AD" w:rsidP="000367AD">
      <w:pPr>
        <w:spacing w:after="0" w:line="240" w:lineRule="auto"/>
        <w:rPr>
          <w:rFonts w:ascii="Times New Roman" w:eastAsia="Times New Roman" w:hAnsi="Times New Roman" w:cs="Times New Roman"/>
        </w:rPr>
      </w:pPr>
      <w:r w:rsidRPr="000367AD">
        <w:rPr>
          <w:rFonts w:ascii="Times New Roman" w:eastAsia="Times New Roman" w:hAnsi="Times New Roman" w:cs="Times New Roman"/>
        </w:rPr>
        <w:t>Председатель Табачненского</w:t>
      </w:r>
    </w:p>
    <w:p w:rsidR="000367AD" w:rsidRPr="000367AD" w:rsidRDefault="000367AD" w:rsidP="000367AD">
      <w:pPr>
        <w:spacing w:after="0" w:line="240" w:lineRule="auto"/>
        <w:rPr>
          <w:rFonts w:ascii="Times New Roman" w:eastAsia="Times New Roman" w:hAnsi="Times New Roman" w:cs="Times New Roman"/>
        </w:rPr>
      </w:pPr>
      <w:r w:rsidRPr="000367AD">
        <w:rPr>
          <w:rFonts w:ascii="Times New Roman" w:eastAsia="Times New Roman" w:hAnsi="Times New Roman" w:cs="Times New Roman"/>
        </w:rPr>
        <w:t xml:space="preserve">сельского совета                                                                                       </w:t>
      </w:r>
      <w:proofErr w:type="spellStart"/>
      <w:r w:rsidRPr="000367AD">
        <w:rPr>
          <w:rFonts w:ascii="Times New Roman" w:eastAsia="Times New Roman" w:hAnsi="Times New Roman" w:cs="Times New Roman"/>
        </w:rPr>
        <w:t>И.И.Шаповал</w:t>
      </w:r>
      <w:proofErr w:type="spellEnd"/>
    </w:p>
    <w:p w:rsidR="003B1B98" w:rsidRDefault="003B1B98">
      <w:pPr>
        <w:rPr>
          <w:rFonts w:ascii="Times New Roman" w:eastAsia="Times New Roman" w:hAnsi="Times New Roman" w:cs="Times New Roman"/>
          <w:sz w:val="18"/>
        </w:rPr>
      </w:pPr>
      <w:r>
        <w:rPr>
          <w:rFonts w:ascii="Times New Roman" w:eastAsia="Times New Roman" w:hAnsi="Times New Roman" w:cs="Times New Roman"/>
          <w:sz w:val="18"/>
        </w:rPr>
        <w:br w:type="page"/>
      </w:r>
    </w:p>
    <w:p w:rsidR="00610966" w:rsidRDefault="00610966" w:rsidP="003B1B98">
      <w:pPr>
        <w:spacing w:after="0" w:line="240" w:lineRule="auto"/>
        <w:jc w:val="right"/>
        <w:rPr>
          <w:rFonts w:ascii="Times New Roman" w:eastAsia="Times New Roman" w:hAnsi="Times New Roman" w:cs="Times New Roman"/>
          <w:sz w:val="18"/>
        </w:rPr>
        <w:sectPr w:rsidR="00610966" w:rsidSect="00B5733D">
          <w:pgSz w:w="11906" w:h="16838"/>
          <w:pgMar w:top="1134" w:right="567" w:bottom="1134" w:left="1134" w:header="709" w:footer="709" w:gutter="0"/>
          <w:cols w:space="708"/>
          <w:docGrid w:linePitch="360"/>
        </w:sectPr>
      </w:pPr>
    </w:p>
    <w:p w:rsidR="003B1B98" w:rsidRPr="00B5733D" w:rsidRDefault="003B1B98" w:rsidP="00610966">
      <w:pPr>
        <w:spacing w:after="0" w:line="240" w:lineRule="auto"/>
        <w:jc w:val="right"/>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lastRenderedPageBreak/>
        <w:t>Приложение № 6</w:t>
      </w:r>
    </w:p>
    <w:p w:rsidR="003B1B98" w:rsidRPr="00B5733D" w:rsidRDefault="003B1B98" w:rsidP="00610966">
      <w:pPr>
        <w:spacing w:after="0" w:line="240" w:lineRule="auto"/>
        <w:jc w:val="right"/>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к решению сессии № 2-105 от 30 декабря 2015г.</w:t>
      </w:r>
    </w:p>
    <w:p w:rsidR="003B1B98" w:rsidRPr="00B5733D" w:rsidRDefault="003B1B98" w:rsidP="00610966">
      <w:pPr>
        <w:spacing w:after="0" w:line="240" w:lineRule="auto"/>
        <w:jc w:val="right"/>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 xml:space="preserve">«О бюджете Табачненского сельского поселения </w:t>
      </w:r>
    </w:p>
    <w:p w:rsidR="003B1B98" w:rsidRPr="00B5733D" w:rsidRDefault="003B1B98" w:rsidP="00610966">
      <w:pPr>
        <w:spacing w:after="0" w:line="240" w:lineRule="auto"/>
        <w:jc w:val="right"/>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Бахчисарайского района Республики Крым на 2016 год»</w:t>
      </w:r>
    </w:p>
    <w:p w:rsidR="003B1B98" w:rsidRPr="00B5733D" w:rsidRDefault="003B1B98" w:rsidP="00610966">
      <w:pPr>
        <w:tabs>
          <w:tab w:val="left" w:pos="1540"/>
        </w:tabs>
        <w:spacing w:after="0" w:line="240" w:lineRule="auto"/>
        <w:jc w:val="right"/>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(в редакции решения ____сессии ____созыва от _______№___)</w:t>
      </w:r>
    </w:p>
    <w:p w:rsidR="003B1B98" w:rsidRPr="00B5733D" w:rsidRDefault="003B1B98" w:rsidP="00610966">
      <w:pPr>
        <w:spacing w:after="0" w:line="240" w:lineRule="auto"/>
        <w:jc w:val="center"/>
        <w:rPr>
          <w:rFonts w:ascii="Times New Roman" w:eastAsia="Times New Roman" w:hAnsi="Times New Roman" w:cs="Times New Roman"/>
          <w:sz w:val="20"/>
          <w:szCs w:val="20"/>
        </w:rPr>
      </w:pPr>
    </w:p>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Ведомственная структура Табачненского сельского поселения Бахчисарайского района Республики Крым на 2016 год</w:t>
      </w:r>
    </w:p>
    <w:p w:rsidR="003B1B98" w:rsidRPr="00B5733D" w:rsidRDefault="003B1B98" w:rsidP="00610966">
      <w:pPr>
        <w:spacing w:after="0" w:line="240" w:lineRule="auto"/>
        <w:ind w:firstLine="8222"/>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 xml:space="preserve"> (</w:t>
      </w:r>
      <w:proofErr w:type="spellStart"/>
      <w:r w:rsidRPr="00B5733D">
        <w:rPr>
          <w:rFonts w:ascii="Times New Roman" w:eastAsia="Times New Roman" w:hAnsi="Times New Roman" w:cs="Times New Roman"/>
          <w:sz w:val="20"/>
          <w:szCs w:val="20"/>
        </w:rPr>
        <w:t>руб</w:t>
      </w:r>
      <w:proofErr w:type="spellEnd"/>
      <w:r w:rsidRPr="00B5733D">
        <w:rPr>
          <w:rFonts w:ascii="Times New Roman" w:eastAsia="Times New Roman" w:hAnsi="Times New Roman" w:cs="Times New Roman"/>
          <w:sz w:val="20"/>
          <w:szCs w:val="20"/>
        </w:rPr>
        <w:t>)</w:t>
      </w:r>
    </w:p>
    <w:tbl>
      <w:tblPr>
        <w:tblW w:w="10064" w:type="dxa"/>
        <w:tblInd w:w="250" w:type="dxa"/>
        <w:tblLayout w:type="fixed"/>
        <w:tblCellMar>
          <w:left w:w="10" w:type="dxa"/>
          <w:right w:w="10" w:type="dxa"/>
        </w:tblCellMar>
        <w:tblLook w:val="0000" w:firstRow="0" w:lastRow="0" w:firstColumn="0" w:lastColumn="0" w:noHBand="0" w:noVBand="0"/>
      </w:tblPr>
      <w:tblGrid>
        <w:gridCol w:w="3544"/>
        <w:gridCol w:w="850"/>
        <w:gridCol w:w="709"/>
        <w:gridCol w:w="567"/>
        <w:gridCol w:w="1418"/>
        <w:gridCol w:w="708"/>
        <w:gridCol w:w="2268"/>
      </w:tblGrid>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Наименование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РЗ</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ПР</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ЦСР</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ВР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сумма</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rPr>
                <w:rFonts w:ascii="Times New Roman" w:eastAsia="Times New Roman" w:hAnsi="Times New Roman" w:cs="Times New Roman"/>
                <w:b/>
                <w:color w:val="000000"/>
                <w:sz w:val="20"/>
                <w:szCs w:val="20"/>
              </w:rPr>
            </w:pPr>
            <w:r w:rsidRPr="00B5733D">
              <w:rPr>
                <w:rFonts w:ascii="Times New Roman" w:eastAsia="Times New Roman" w:hAnsi="Times New Roman" w:cs="Times New Roman"/>
                <w:b/>
                <w:color w:val="000000"/>
                <w:sz w:val="20"/>
                <w:szCs w:val="20"/>
              </w:rPr>
              <w:t>Администрация Табачненского сельского поселения Бахчисарайского района Республики Крым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p>
          <w:p w:rsidR="003B1B98" w:rsidRPr="00B5733D" w:rsidRDefault="003B1B98" w:rsidP="00610966">
            <w:pPr>
              <w:spacing w:after="160" w:line="259"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tabs>
                <w:tab w:val="left" w:pos="180"/>
                <w:tab w:val="center" w:pos="344"/>
              </w:tabs>
              <w:spacing w:after="0" w:line="240" w:lineRule="auto"/>
              <w:rPr>
                <w:rFonts w:ascii="Times New Roman" w:eastAsia="Times New Roman" w:hAnsi="Times New Roman" w:cs="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3 912 960,00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rPr>
                <w:rFonts w:ascii="Times New Roman" w:eastAsia="Times New Roman" w:hAnsi="Times New Roman" w:cs="Times New Roman"/>
                <w:b/>
                <w:color w:val="000000"/>
                <w:sz w:val="20"/>
                <w:szCs w:val="20"/>
              </w:rPr>
            </w:pPr>
            <w:r w:rsidRPr="00B5733D">
              <w:rPr>
                <w:rFonts w:ascii="Times New Roman" w:eastAsia="Times New Roman" w:hAnsi="Times New Roman" w:cs="Times New Roman"/>
                <w:b/>
                <w:color w:val="000000"/>
                <w:sz w:val="20"/>
                <w:szCs w:val="20"/>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2 965 800,00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rPr>
                <w:rFonts w:ascii="Times New Roman" w:eastAsia="Times New Roman" w:hAnsi="Times New Roman" w:cs="Times New Roman"/>
                <w:b/>
                <w:color w:val="000000"/>
                <w:sz w:val="20"/>
                <w:szCs w:val="20"/>
              </w:rPr>
            </w:pPr>
            <w:r w:rsidRPr="00B5733D">
              <w:rPr>
                <w:rFonts w:ascii="Times New Roman" w:eastAsia="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697 207,00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59" w:lineRule="auto"/>
              <w:rPr>
                <w:rFonts w:ascii="Times New Roman" w:eastAsia="Times New Roman" w:hAnsi="Times New Roman" w:cs="Times New Roman"/>
                <w:b/>
                <w:color w:val="000000"/>
                <w:sz w:val="20"/>
                <w:szCs w:val="20"/>
              </w:rPr>
            </w:pPr>
            <w:r w:rsidRPr="00B5733D">
              <w:rPr>
                <w:rFonts w:ascii="Times New Roman" w:eastAsia="Times New Roman" w:hAnsi="Times New Roman" w:cs="Times New Roman"/>
                <w:b/>
                <w:color w:val="000000"/>
                <w:sz w:val="20"/>
                <w:szCs w:val="20"/>
              </w:rPr>
              <w:t>Муниципальная программа Табачненского сельского поселения Бахчисарайского района Республики Крым "Обеспечение эффективной деятельности администрации Табачненского сельского поселения Бахчисарайского района Республики Крым на 2016 и плановый период 2017 и 2018 года"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01  0 00 00000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697 207,00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Основное мероприятие «Обеспечение деятельности председателя Табачненского сельского совета-главы администрации Табачненского сельского поселения Бахчисарайского района Республики Крым»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01 0 01 00000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697 207,00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обеспечение выплат по оплате труда органов местного самоуправления в рамках мероприятий расходов «Обеспечение деятельности Председателя Табачненского сельского совета - главы администрации Табачненского сельского поселения Бахчисарайского района Республики Крым»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01 0 01 00110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697 207,00</w:t>
            </w:r>
          </w:p>
        </w:tc>
      </w:tr>
      <w:tr w:rsidR="003B1B98" w:rsidRPr="00B5733D" w:rsidTr="00B5733D">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выплаты персоналу государственных(муниципальных) органов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01 0 01 00110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120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697 207,00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w:t>
            </w:r>
          </w:p>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2 152 593,00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b/>
                <w:color w:val="000000"/>
                <w:sz w:val="20"/>
                <w:szCs w:val="20"/>
              </w:rPr>
              <w:t xml:space="preserve">Муниципальная программа Табачненского сельского поселения Бахчисарайского района Республики Крым "Обеспечение эффективной деятельности администрации Табачненского </w:t>
            </w:r>
            <w:r w:rsidRPr="00B5733D">
              <w:rPr>
                <w:rFonts w:ascii="Times New Roman" w:eastAsia="Times New Roman" w:hAnsi="Times New Roman" w:cs="Times New Roman"/>
                <w:b/>
                <w:color w:val="000000"/>
                <w:sz w:val="20"/>
                <w:szCs w:val="20"/>
              </w:rPr>
              <w:lastRenderedPageBreak/>
              <w:t>сельского поселения Бахчисарайского района Республики Крым на 2016 и плановый период 2017 и 2018 года"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lastRenderedPageBreak/>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2 152 593,00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lastRenderedPageBreak/>
              <w:t>Основное мероприятие «Обеспечение деятельности аппарата администрации Табачненского сельского поселения Бахчисарайского района Республики Крым»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01 0 02 00000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2 149 593,00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обеспечение выплат по оплате труда работникам аппарата администрации Табачненского сельского поселения Бахчисарайского района Республики Крым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01 0 02 00110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1 582 633,00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выплаты персоналу государственных(муниципальных) органов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01 0 02 00110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120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1 582 633,00</w:t>
            </w:r>
          </w:p>
        </w:tc>
      </w:tr>
      <w:tr w:rsidR="003B1B98" w:rsidRPr="00B5733D" w:rsidTr="00B5733D">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обеспечение функций администрации Табачненского сельского поселения Бахчисарайского района Республики Крым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01 0 02 00190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566 960,00</w:t>
            </w:r>
          </w:p>
        </w:tc>
      </w:tr>
      <w:tr w:rsidR="003B1B98" w:rsidRPr="00B5733D" w:rsidTr="00B5733D">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Основное мероприятие «Уплата иных платежей (ежегодного членского взноса»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01 0 03 00000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3 000,00</w:t>
            </w:r>
          </w:p>
        </w:tc>
      </w:tr>
      <w:tr w:rsidR="003B1B98" w:rsidRPr="00B5733D" w:rsidTr="00B5733D">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Уплата налогов, сборов и иных платежей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01 0 03 00190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850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3 000,00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Муниципальная программа «Комплексное благоустройство территории Табачненского сельского поселения Бахчисарайского района Республики Крым на 2016 год и плановый период 2017-2019 гг.»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02 0  00 00000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630 000,00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обеспечение деятельности Муниципального унитарного предприятия в рамках мероприятий «Уборка территории, ликвидации стихийных свалок»</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02 0 01 00000</w:t>
            </w:r>
          </w:p>
          <w:p w:rsidR="003B1B98" w:rsidRPr="00B5733D" w:rsidRDefault="003B1B98" w:rsidP="00610966">
            <w:pPr>
              <w:spacing w:after="0" w:line="240" w:lineRule="auto"/>
              <w:rPr>
                <w:rFonts w:ascii="Times New Roman" w:eastAsia="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220 000,00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02 0 01 21300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220 000,00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обеспечение деятельности в рамках мероприятий «Озеленение территории Табачненского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02 0 02 00000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40 000,00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02 0 02 21300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 xml:space="preserve">240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40 000,00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обеспечение деятельности в рамках мероприятий «Организация уличного освещения»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02 0 03 00000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140 000,00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02 0 03 21300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140 000,00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обеспечение деятельности в рамках мероприятий «по содержанию памятника «Обелиска славы», расположенного на территории Табачненского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02 0 04 00000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 xml:space="preserve">Прочая закупка товаров, работ и услуг для обеспечения государственных </w:t>
            </w:r>
            <w:r w:rsidRPr="00B5733D">
              <w:rPr>
                <w:rFonts w:ascii="Times New Roman" w:eastAsia="Times New Roman" w:hAnsi="Times New Roman" w:cs="Times New Roman"/>
                <w:sz w:val="20"/>
                <w:szCs w:val="20"/>
              </w:rPr>
              <w:lastRenderedPageBreak/>
              <w:t>(муниципальных) нужд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lastRenderedPageBreak/>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02 0 04 21300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lastRenderedPageBreak/>
              <w:t>Расходы на обеспечение деятельности в рамках мероприятий прочее благоустройство «Установка урн ж/б на территории Табачненского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02 0 05 00000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12 000,00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02 0 05 21300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12 000,00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 xml:space="preserve"> Расходы на обеспечение деятельности в рамках мероприятий «Со финансирование реализация общественно- значимого некоммерческого проекта на территории Табачненского сельского поселения по объекту детская площадка, комбинированная с зоной отдыха </w:t>
            </w:r>
            <w:proofErr w:type="spellStart"/>
            <w:r w:rsidRPr="00B5733D">
              <w:rPr>
                <w:rFonts w:ascii="Times New Roman" w:eastAsia="Times New Roman" w:hAnsi="Times New Roman" w:cs="Times New Roman"/>
                <w:sz w:val="20"/>
                <w:szCs w:val="20"/>
              </w:rPr>
              <w:t>с.Табачное</w:t>
            </w:r>
            <w:proofErr w:type="spellEnd"/>
            <w:r w:rsidRPr="00B5733D">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02 0 06 00000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198 000,00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02 0 06 21300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198 000,00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Итого бюджетные ассигнования на финансовое обеспечение реализации муниципальных программ: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3 479 800,00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Непрограммные расходы на обеспечение деятельности муниципального образования Табачненского сельское поселение Бахчисарайского района Республики Крым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70 0 00 00000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433 160,00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proofErr w:type="spellStart"/>
            <w:r w:rsidRPr="00B5733D">
              <w:rPr>
                <w:rFonts w:ascii="Times New Roman" w:eastAsia="Times New Roman" w:hAnsi="Times New Roman" w:cs="Times New Roman"/>
                <w:b/>
                <w:sz w:val="20"/>
                <w:szCs w:val="20"/>
              </w:rPr>
              <w:t>Непргораммные</w:t>
            </w:r>
            <w:proofErr w:type="spellEnd"/>
            <w:r w:rsidRPr="00B5733D">
              <w:rPr>
                <w:rFonts w:ascii="Times New Roman" w:eastAsia="Times New Roman" w:hAnsi="Times New Roman" w:cs="Times New Roman"/>
                <w:b/>
                <w:sz w:val="20"/>
                <w:szCs w:val="20"/>
              </w:rPr>
              <w:t xml:space="preserve"> расходы на организацию досуга и обеспечения жителей поселения проведение мероприятий в области культуры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71 0 00 00000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150 000,00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71 0 00 21520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150 000,00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sz w:val="20"/>
                <w:szCs w:val="20"/>
              </w:rPr>
              <w:t>Непрограммные расходы на передачу полномочий контрольно-счетного органа поселения по осуществлению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76 0 00 00000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116 000,00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sz w:val="20"/>
                <w:szCs w:val="20"/>
              </w:rPr>
              <w:t>Иные 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76 0 00 80503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540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116 000,00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Непрограммные расходы на осуществление полномочий по первичному воинскому учету на территориях, где отсутствуют военные комиссариаты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78 0 00 00000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167 160,00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осуществление полномочий по первичному воинскому учету на территориях, где отсутствуют комиссариаты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78 0 00 51180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167 160,00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Расходы на выплату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78 0 00 51180</w:t>
            </w:r>
          </w:p>
          <w:p w:rsidR="003B1B98" w:rsidRPr="00B5733D" w:rsidRDefault="003B1B98" w:rsidP="00610966">
            <w:pPr>
              <w:spacing w:after="0" w:line="240" w:lineRule="auto"/>
              <w:rPr>
                <w:rFonts w:ascii="Times New Roman" w:eastAsia="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120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149 361,00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03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78 0 00 51180</w:t>
            </w:r>
          </w:p>
          <w:p w:rsidR="003B1B98" w:rsidRPr="00B5733D" w:rsidRDefault="003B1B98" w:rsidP="00610966">
            <w:pPr>
              <w:spacing w:after="0" w:line="240" w:lineRule="auto"/>
              <w:rPr>
                <w:rFonts w:ascii="Times New Roman" w:eastAsia="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240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17 799,00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Итого непрограммные расходы:</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160" w:line="259"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sz w:val="20"/>
                <w:szCs w:val="20"/>
              </w:rPr>
              <w:t>986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rPr>
                <w:rFonts w:ascii="Times New Roman" w:eastAsia="Times New Roman" w:hAnsi="Times New Roman" w:cs="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b/>
                <w:sz w:val="20"/>
                <w:szCs w:val="20"/>
              </w:rPr>
            </w:pPr>
            <w:r w:rsidRPr="00B5733D">
              <w:rPr>
                <w:rFonts w:ascii="Times New Roman" w:eastAsia="Times New Roman" w:hAnsi="Times New Roman" w:cs="Times New Roman"/>
                <w:b/>
                <w:sz w:val="20"/>
                <w:szCs w:val="20"/>
              </w:rPr>
              <w:t>433 160,00</w:t>
            </w:r>
          </w:p>
        </w:tc>
      </w:tr>
      <w:tr w:rsidR="003B1B98" w:rsidRPr="00B5733D" w:rsidTr="00B5733D">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r w:rsidRPr="00B5733D">
              <w:rPr>
                <w:rFonts w:ascii="Times New Roman" w:eastAsia="Times New Roman" w:hAnsi="Times New Roman" w:cs="Times New Roman"/>
                <w:b/>
                <w:sz w:val="20"/>
                <w:szCs w:val="20"/>
              </w:rPr>
              <w:t>Всего расходов: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3B1B98" w:rsidRPr="00B5733D" w:rsidRDefault="003B1B98" w:rsidP="00610966">
            <w:pPr>
              <w:spacing w:after="0" w:line="240" w:lineRule="auto"/>
              <w:jc w:val="center"/>
              <w:rPr>
                <w:rFonts w:ascii="Times New Roman" w:eastAsia="Times New Roman" w:hAnsi="Times New Roman" w:cs="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B5733D" w:rsidRDefault="003B1B98" w:rsidP="00610966">
            <w:pPr>
              <w:spacing w:after="0" w:line="240" w:lineRule="auto"/>
              <w:jc w:val="center"/>
              <w:rPr>
                <w:rFonts w:ascii="Times New Roman" w:eastAsia="Times New Roman" w:hAnsi="Times New Roman" w:cs="Times New Roman"/>
                <w:sz w:val="20"/>
                <w:szCs w:val="20"/>
              </w:rPr>
            </w:pPr>
            <w:r w:rsidRPr="00B5733D">
              <w:rPr>
                <w:rFonts w:ascii="Times New Roman" w:eastAsia="Times New Roman" w:hAnsi="Times New Roman" w:cs="Times New Roman"/>
                <w:b/>
                <w:sz w:val="20"/>
                <w:szCs w:val="20"/>
              </w:rPr>
              <w:t>3 912 960,00</w:t>
            </w:r>
          </w:p>
        </w:tc>
      </w:tr>
    </w:tbl>
    <w:p w:rsidR="003B1B98" w:rsidRPr="00B5733D" w:rsidRDefault="003B1B98" w:rsidP="00610966">
      <w:pPr>
        <w:spacing w:after="0" w:line="240" w:lineRule="auto"/>
        <w:rPr>
          <w:rFonts w:ascii="Times New Roman" w:eastAsia="Times New Roman" w:hAnsi="Times New Roman" w:cs="Times New Roman"/>
          <w:sz w:val="20"/>
          <w:szCs w:val="20"/>
        </w:rPr>
      </w:pPr>
    </w:p>
    <w:p w:rsidR="003B1B98" w:rsidRPr="00B5733D" w:rsidRDefault="00B5733D" w:rsidP="00B573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Председатель Табачненского </w:t>
      </w:r>
      <w:r w:rsidR="003B1B98" w:rsidRPr="00B5733D">
        <w:rPr>
          <w:rFonts w:ascii="Times New Roman" w:eastAsia="Times New Roman" w:hAnsi="Times New Roman" w:cs="Times New Roman"/>
          <w:sz w:val="20"/>
          <w:szCs w:val="20"/>
        </w:rPr>
        <w:t xml:space="preserve">сельского совета                                                                                                    </w:t>
      </w:r>
      <w:proofErr w:type="spellStart"/>
      <w:r w:rsidR="003B1B98" w:rsidRPr="00B5733D">
        <w:rPr>
          <w:rFonts w:ascii="Times New Roman" w:eastAsia="Times New Roman" w:hAnsi="Times New Roman" w:cs="Times New Roman"/>
          <w:sz w:val="20"/>
          <w:szCs w:val="20"/>
        </w:rPr>
        <w:t>И.И.Шаповал</w:t>
      </w:r>
      <w:proofErr w:type="spellEnd"/>
    </w:p>
    <w:p w:rsidR="00610966" w:rsidRDefault="00610966" w:rsidP="00FA3446">
      <w:pPr>
        <w:spacing w:after="0" w:line="240" w:lineRule="auto"/>
        <w:ind w:left="360"/>
        <w:jc w:val="right"/>
        <w:rPr>
          <w:rFonts w:ascii="Times New Roman" w:eastAsia="Times New Roman" w:hAnsi="Times New Roman" w:cs="Times New Roman"/>
          <w:color w:val="000000"/>
          <w:sz w:val="18"/>
        </w:rPr>
        <w:sectPr w:rsidR="00610966" w:rsidSect="00B5733D">
          <w:pgSz w:w="11906" w:h="16838"/>
          <w:pgMar w:top="1134" w:right="567" w:bottom="1134" w:left="1134" w:header="709" w:footer="709" w:gutter="0"/>
          <w:cols w:space="708"/>
          <w:docGrid w:linePitch="360"/>
        </w:sectPr>
      </w:pPr>
    </w:p>
    <w:p w:rsidR="003B1B98" w:rsidRPr="003B1B98" w:rsidRDefault="003B1B98" w:rsidP="00FA3446">
      <w:pPr>
        <w:spacing w:after="0" w:line="240" w:lineRule="auto"/>
        <w:ind w:left="360"/>
        <w:jc w:val="right"/>
        <w:rPr>
          <w:rFonts w:ascii="Times New Roman" w:eastAsia="Times New Roman" w:hAnsi="Times New Roman" w:cs="Times New Roman"/>
          <w:color w:val="000000"/>
          <w:sz w:val="18"/>
        </w:rPr>
      </w:pPr>
      <w:r w:rsidRPr="003B1B98">
        <w:rPr>
          <w:rFonts w:ascii="Times New Roman" w:eastAsia="Times New Roman" w:hAnsi="Times New Roman" w:cs="Times New Roman"/>
          <w:color w:val="000000"/>
          <w:sz w:val="18"/>
        </w:rPr>
        <w:lastRenderedPageBreak/>
        <w:t xml:space="preserve">Приложение </w:t>
      </w:r>
      <w:r w:rsidRPr="003B1B98">
        <w:rPr>
          <w:rFonts w:ascii="Segoe UI Symbol" w:eastAsia="Segoe UI Symbol" w:hAnsi="Segoe UI Symbol" w:cs="Segoe UI Symbol"/>
          <w:color w:val="000000"/>
          <w:sz w:val="18"/>
        </w:rPr>
        <w:t>№</w:t>
      </w:r>
      <w:r>
        <w:rPr>
          <w:rFonts w:ascii="Times New Roman" w:eastAsia="Times New Roman" w:hAnsi="Times New Roman" w:cs="Times New Roman"/>
          <w:color w:val="000000"/>
          <w:sz w:val="18"/>
        </w:rPr>
        <w:t xml:space="preserve"> </w:t>
      </w:r>
      <w:r w:rsidRPr="003B1B98">
        <w:rPr>
          <w:rFonts w:ascii="Times New Roman" w:eastAsia="Times New Roman" w:hAnsi="Times New Roman" w:cs="Times New Roman"/>
          <w:color w:val="000000"/>
          <w:sz w:val="18"/>
        </w:rPr>
        <w:t>7</w:t>
      </w:r>
    </w:p>
    <w:p w:rsidR="003B1B98" w:rsidRPr="003B1B98" w:rsidRDefault="003B1B98" w:rsidP="00FA3446">
      <w:pPr>
        <w:spacing w:after="0" w:line="240" w:lineRule="auto"/>
        <w:ind w:left="360"/>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 решению сессии </w:t>
      </w:r>
      <w:r w:rsidRPr="003B1B98">
        <w:rPr>
          <w:rFonts w:ascii="Segoe UI Symbol" w:eastAsia="Segoe UI Symbol" w:hAnsi="Segoe UI Symbol" w:cs="Segoe UI Symbol"/>
          <w:color w:val="000000"/>
          <w:sz w:val="18"/>
        </w:rPr>
        <w:t>№</w:t>
      </w:r>
      <w:r>
        <w:rPr>
          <w:rFonts w:ascii="Times New Roman" w:eastAsia="Times New Roman" w:hAnsi="Times New Roman" w:cs="Times New Roman"/>
          <w:color w:val="000000"/>
          <w:sz w:val="18"/>
        </w:rPr>
        <w:t xml:space="preserve"> 2-105 от </w:t>
      </w:r>
      <w:r w:rsidRPr="003B1B98">
        <w:rPr>
          <w:rFonts w:ascii="Times New Roman" w:eastAsia="Times New Roman" w:hAnsi="Times New Roman" w:cs="Times New Roman"/>
          <w:color w:val="000000"/>
          <w:sz w:val="18"/>
        </w:rPr>
        <w:t>30 декабря 2015г.</w:t>
      </w:r>
    </w:p>
    <w:p w:rsidR="003B1B98" w:rsidRPr="003B1B98" w:rsidRDefault="003B1B98" w:rsidP="00FA3446">
      <w:pPr>
        <w:spacing w:after="0" w:line="240" w:lineRule="auto"/>
        <w:ind w:left="360"/>
        <w:jc w:val="right"/>
        <w:rPr>
          <w:rFonts w:ascii="Times New Roman" w:eastAsia="Times New Roman" w:hAnsi="Times New Roman" w:cs="Times New Roman"/>
          <w:color w:val="000000"/>
          <w:sz w:val="18"/>
        </w:rPr>
      </w:pPr>
      <w:r w:rsidRPr="003B1B98">
        <w:rPr>
          <w:rFonts w:ascii="Times New Roman" w:eastAsia="Times New Roman" w:hAnsi="Times New Roman" w:cs="Times New Roman"/>
          <w:color w:val="000000"/>
          <w:sz w:val="18"/>
        </w:rPr>
        <w:t>«О бюджете Табачненского сельского поселения</w:t>
      </w:r>
    </w:p>
    <w:p w:rsidR="003B1B98" w:rsidRPr="003B1B98" w:rsidRDefault="003B1B98" w:rsidP="00FA3446">
      <w:pPr>
        <w:spacing w:after="0" w:line="240" w:lineRule="auto"/>
        <w:jc w:val="right"/>
        <w:rPr>
          <w:rFonts w:ascii="Times New Roman" w:eastAsia="Times New Roman" w:hAnsi="Times New Roman" w:cs="Times New Roman"/>
          <w:color w:val="000000"/>
          <w:sz w:val="18"/>
        </w:rPr>
      </w:pPr>
      <w:r w:rsidRPr="003B1B98">
        <w:rPr>
          <w:rFonts w:ascii="Times New Roman" w:eastAsia="Times New Roman" w:hAnsi="Times New Roman" w:cs="Times New Roman"/>
          <w:color w:val="000000"/>
          <w:sz w:val="18"/>
        </w:rPr>
        <w:t>Бахчисарайского района Республики Крым на 2016 год»</w:t>
      </w:r>
    </w:p>
    <w:p w:rsidR="003B1B98" w:rsidRPr="003B1B98" w:rsidRDefault="003B1B98" w:rsidP="00FA3446">
      <w:pPr>
        <w:tabs>
          <w:tab w:val="left" w:pos="1540"/>
        </w:tabs>
        <w:spacing w:after="0" w:line="240" w:lineRule="auto"/>
        <w:jc w:val="right"/>
        <w:rPr>
          <w:rFonts w:ascii="Times New Roman" w:eastAsia="Times New Roman" w:hAnsi="Times New Roman" w:cs="Times New Roman"/>
          <w:sz w:val="18"/>
        </w:rPr>
      </w:pPr>
      <w:r w:rsidRPr="003B1B98">
        <w:rPr>
          <w:rFonts w:ascii="Calibri" w:eastAsia="Times New Roman" w:hAnsi="Calibri" w:cs="Calibri"/>
          <w:sz w:val="20"/>
        </w:rPr>
        <w:t>(</w:t>
      </w:r>
      <w:r w:rsidRPr="003B1B98">
        <w:rPr>
          <w:rFonts w:ascii="Times New Roman" w:eastAsia="Times New Roman" w:hAnsi="Times New Roman" w:cs="Times New Roman"/>
          <w:sz w:val="18"/>
        </w:rPr>
        <w:t>в редакции решения ____сессии ____созыва от _______</w:t>
      </w:r>
      <w:r w:rsidRPr="003B1B98">
        <w:rPr>
          <w:rFonts w:ascii="Segoe UI Symbol" w:eastAsia="Times New Roman" w:hAnsi="Segoe UI Symbol" w:cs="Segoe UI Symbol"/>
          <w:sz w:val="18"/>
        </w:rPr>
        <w:t>№</w:t>
      </w:r>
      <w:r w:rsidRPr="003B1B98">
        <w:rPr>
          <w:rFonts w:ascii="Times New Roman" w:eastAsia="Times New Roman" w:hAnsi="Times New Roman" w:cs="Times New Roman"/>
          <w:sz w:val="18"/>
        </w:rPr>
        <w:t>___)</w:t>
      </w:r>
    </w:p>
    <w:p w:rsidR="003B1B98" w:rsidRPr="003B1B98" w:rsidRDefault="003B1B98" w:rsidP="00FA3446">
      <w:pPr>
        <w:spacing w:after="0" w:line="240" w:lineRule="auto"/>
        <w:jc w:val="right"/>
        <w:rPr>
          <w:rFonts w:ascii="Times New Roman" w:eastAsia="Times New Roman" w:hAnsi="Times New Roman" w:cs="Times New Roman"/>
          <w:color w:val="000000"/>
          <w:sz w:val="18"/>
        </w:rPr>
      </w:pPr>
    </w:p>
    <w:p w:rsidR="003B1B98" w:rsidRPr="003B1B98" w:rsidRDefault="003B1B98" w:rsidP="003B1B98">
      <w:pPr>
        <w:spacing w:after="0" w:line="240" w:lineRule="auto"/>
        <w:jc w:val="both"/>
        <w:rPr>
          <w:rFonts w:ascii="Times New Roman" w:eastAsia="Times New Roman" w:hAnsi="Times New Roman" w:cs="Times New Roman"/>
          <w:color w:val="000000"/>
          <w:sz w:val="18"/>
        </w:rPr>
      </w:pPr>
      <w:r w:rsidRPr="003B1B98">
        <w:rPr>
          <w:rFonts w:ascii="Times New Roman" w:eastAsia="Times New Roman" w:hAnsi="Times New Roman" w:cs="Times New Roman"/>
          <w:color w:val="000000"/>
          <w:sz w:val="18"/>
        </w:rPr>
        <w:t xml:space="preserve"> </w:t>
      </w:r>
    </w:p>
    <w:tbl>
      <w:tblPr>
        <w:tblW w:w="0" w:type="auto"/>
        <w:tblInd w:w="98" w:type="dxa"/>
        <w:tblCellMar>
          <w:left w:w="10" w:type="dxa"/>
          <w:right w:w="10" w:type="dxa"/>
        </w:tblCellMar>
        <w:tblLook w:val="0000" w:firstRow="0" w:lastRow="0" w:firstColumn="0" w:lastColumn="0" w:noHBand="0" w:noVBand="0"/>
      </w:tblPr>
      <w:tblGrid>
        <w:gridCol w:w="3215"/>
        <w:gridCol w:w="4141"/>
        <w:gridCol w:w="2117"/>
      </w:tblGrid>
      <w:tr w:rsidR="003B1B98" w:rsidRPr="003B1B98" w:rsidTr="003B1B98">
        <w:tc>
          <w:tcPr>
            <w:tcW w:w="9473"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1B98" w:rsidRPr="003B1B98" w:rsidRDefault="003B1B98" w:rsidP="003B1B98">
            <w:pPr>
              <w:jc w:val="center"/>
              <w:rPr>
                <w:rFonts w:ascii="Calibri" w:eastAsia="Times New Roman" w:hAnsi="Calibri" w:cs="Times New Roman"/>
              </w:rPr>
            </w:pPr>
            <w:r w:rsidRPr="003B1B98">
              <w:rPr>
                <w:rFonts w:ascii="Times New Roman" w:eastAsia="Times New Roman" w:hAnsi="Times New Roman" w:cs="Times New Roman"/>
                <w:b/>
              </w:rPr>
              <w:t>Источники ф</w:t>
            </w:r>
            <w:r w:rsidR="00FA3446">
              <w:rPr>
                <w:rFonts w:ascii="Times New Roman" w:eastAsia="Times New Roman" w:hAnsi="Times New Roman" w:cs="Times New Roman"/>
                <w:b/>
              </w:rPr>
              <w:t xml:space="preserve">инансирования дефицита бюджета </w:t>
            </w:r>
            <w:r w:rsidRPr="003B1B98">
              <w:rPr>
                <w:rFonts w:ascii="Times New Roman" w:eastAsia="Times New Roman" w:hAnsi="Times New Roman" w:cs="Times New Roman"/>
                <w:b/>
              </w:rPr>
              <w:t>Табачненского сельского поселения Бахчисарайского района Республики Крым на 2016 год</w:t>
            </w:r>
          </w:p>
        </w:tc>
      </w:tr>
      <w:tr w:rsidR="003B1B98" w:rsidRPr="003B1B98" w:rsidTr="003B1B98">
        <w:tc>
          <w:tcPr>
            <w:tcW w:w="9473"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3B1B98" w:rsidRPr="003B1B98" w:rsidRDefault="003B1B98" w:rsidP="003B1B98">
            <w:pPr>
              <w:spacing w:after="0" w:line="240" w:lineRule="auto"/>
              <w:jc w:val="right"/>
              <w:rPr>
                <w:rFonts w:ascii="Calibri" w:eastAsia="Times New Roman" w:hAnsi="Calibri" w:cs="Times New Roman"/>
              </w:rPr>
            </w:pPr>
            <w:r w:rsidRPr="003B1B98">
              <w:rPr>
                <w:rFonts w:ascii="Times New Roman" w:eastAsia="Times New Roman" w:hAnsi="Times New Roman" w:cs="Times New Roman"/>
                <w:sz w:val="18"/>
              </w:rPr>
              <w:t>(рублей)</w:t>
            </w:r>
          </w:p>
        </w:tc>
      </w:tr>
      <w:tr w:rsidR="003B1B98" w:rsidRPr="003B1B98" w:rsidTr="003B1B98">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b/>
                <w:sz w:val="20"/>
              </w:rPr>
              <w:t>Код бюджетной классификации</w:t>
            </w:r>
          </w:p>
        </w:tc>
        <w:tc>
          <w:tcPr>
            <w:tcW w:w="4141"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b/>
                <w:sz w:val="24"/>
              </w:rPr>
              <w:t>Наименование</w:t>
            </w:r>
          </w:p>
        </w:tc>
        <w:tc>
          <w:tcPr>
            <w:tcW w:w="21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b/>
                <w:sz w:val="24"/>
              </w:rPr>
              <w:t>Сумма</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tabs>
                <w:tab w:val="left" w:pos="765"/>
              </w:tabs>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4"/>
              </w:rPr>
              <w:t>1</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4"/>
              </w:rPr>
              <w:t>2</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4"/>
              </w:rPr>
              <w:t>3</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rPr>
                <w:rFonts w:ascii="Calibri" w:eastAsia="Calibri" w:hAnsi="Calibri" w:cs="Calibri"/>
              </w:rPr>
            </w:pP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Times New Roman" w:eastAsia="Times New Roman" w:hAnsi="Times New Roman" w:cs="Times New Roman"/>
                <w:sz w:val="20"/>
              </w:rPr>
            </w:pPr>
            <w:r w:rsidRPr="003B1B98">
              <w:rPr>
                <w:rFonts w:ascii="Times New Roman" w:eastAsia="Times New Roman" w:hAnsi="Times New Roman" w:cs="Times New Roman"/>
                <w:sz w:val="20"/>
              </w:rPr>
              <w:t>ИСТОЧНИКИ</w:t>
            </w:r>
          </w:p>
          <w:p w:rsidR="003B1B98" w:rsidRPr="003B1B98" w:rsidRDefault="003B1B98" w:rsidP="003B1B98">
            <w:pPr>
              <w:spacing w:after="0" w:line="240" w:lineRule="auto"/>
              <w:jc w:val="center"/>
              <w:rPr>
                <w:rFonts w:ascii="Times New Roman" w:eastAsia="Times New Roman" w:hAnsi="Times New Roman" w:cs="Times New Roman"/>
                <w:sz w:val="20"/>
              </w:rPr>
            </w:pPr>
            <w:r w:rsidRPr="003B1B98">
              <w:rPr>
                <w:rFonts w:ascii="Times New Roman" w:eastAsia="Times New Roman" w:hAnsi="Times New Roman" w:cs="Times New Roman"/>
                <w:sz w:val="20"/>
              </w:rPr>
              <w:t>ФИНАНСИРОВАНИЯ</w:t>
            </w:r>
          </w:p>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ДЕФИЦИТА</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FA3446">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Times New Roman" w:eastAsia="Times New Roman" w:hAnsi="Times New Roman" w:cs="Times New Roman"/>
                <w:sz w:val="20"/>
              </w:rPr>
            </w:pPr>
            <w:r w:rsidRPr="003B1B98">
              <w:rPr>
                <w:rFonts w:ascii="Times New Roman" w:eastAsia="Times New Roman" w:hAnsi="Times New Roman" w:cs="Times New Roman"/>
                <w:sz w:val="20"/>
              </w:rPr>
              <w:t>000 01 00 00 00 00 0000 000</w:t>
            </w:r>
          </w:p>
          <w:p w:rsidR="003B1B98" w:rsidRPr="003B1B98" w:rsidRDefault="003B1B98" w:rsidP="003B1B98">
            <w:pPr>
              <w:spacing w:after="0" w:line="240" w:lineRule="auto"/>
              <w:jc w:val="center"/>
              <w:rPr>
                <w:rFonts w:ascii="Calibri" w:eastAsia="Times New Roman" w:hAnsi="Calibri" w:cs="Times New Roman"/>
              </w:rPr>
            </w:pP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b/>
                <w:sz w:val="20"/>
              </w:rPr>
              <w:t>ИСТОЧНИКИ ВНУТРЕННЕГО ФИНАНСИРОВАНИЯ ДЕФИЦИТОВ БЮДЖЕТОВ</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Calibri" w:hAnsi="Calibri" w:cs="Calibri"/>
              </w:rPr>
            </w:pP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в том числе:</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Calibri" w:hAnsi="Calibri" w:cs="Calibri"/>
              </w:rPr>
            </w:pP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FA3446" w:rsidP="003B1B98">
            <w:pPr>
              <w:tabs>
                <w:tab w:val="left" w:pos="525"/>
                <w:tab w:val="center" w:pos="1576"/>
              </w:tabs>
              <w:spacing w:after="0" w:line="240" w:lineRule="auto"/>
              <w:jc w:val="center"/>
              <w:rPr>
                <w:rFonts w:ascii="Calibri" w:eastAsia="Times New Roman" w:hAnsi="Calibri" w:cs="Times New Roman"/>
              </w:rPr>
            </w:pPr>
            <w:r>
              <w:rPr>
                <w:rFonts w:ascii="Times New Roman" w:eastAsia="Times New Roman" w:hAnsi="Times New Roman" w:cs="Times New Roman"/>
                <w:sz w:val="20"/>
              </w:rPr>
              <w:t xml:space="preserve">000 </w:t>
            </w:r>
            <w:r w:rsidR="003B1B98" w:rsidRPr="003B1B98">
              <w:rPr>
                <w:rFonts w:ascii="Times New Roman" w:eastAsia="Times New Roman" w:hAnsi="Times New Roman" w:cs="Times New Roman"/>
                <w:sz w:val="20"/>
              </w:rPr>
              <w:t>01 05 00 00 00 0000 000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b/>
                <w:sz w:val="20"/>
              </w:rPr>
              <w:t>Изменение остатков средств на счетах по учету средств бюджетов</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tabs>
                <w:tab w:val="left" w:pos="525"/>
                <w:tab w:val="center" w:pos="1576"/>
              </w:tabs>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000 01 05 00 00 00 0000 500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Увеличение остатков средств бюджетов</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3 912 960,00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tabs>
                <w:tab w:val="left" w:pos="270"/>
                <w:tab w:val="center" w:pos="1576"/>
              </w:tabs>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000 01 05 02 00 00 0000 500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Увеличение прочих остатков средств бюджетов</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3 912 960,00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FA3446" w:rsidP="003B1B98">
            <w:pPr>
              <w:tabs>
                <w:tab w:val="left" w:pos="495"/>
                <w:tab w:val="center" w:pos="1576"/>
              </w:tabs>
              <w:spacing w:after="0" w:line="240" w:lineRule="auto"/>
              <w:jc w:val="center"/>
              <w:rPr>
                <w:rFonts w:ascii="Calibri" w:eastAsia="Times New Roman" w:hAnsi="Calibri" w:cs="Times New Roman"/>
              </w:rPr>
            </w:pPr>
            <w:r>
              <w:rPr>
                <w:rFonts w:ascii="Times New Roman" w:eastAsia="Times New Roman" w:hAnsi="Times New Roman" w:cs="Times New Roman"/>
                <w:sz w:val="20"/>
              </w:rPr>
              <w:t xml:space="preserve">000 </w:t>
            </w:r>
            <w:r w:rsidR="003B1B98" w:rsidRPr="003B1B98">
              <w:rPr>
                <w:rFonts w:ascii="Times New Roman" w:eastAsia="Times New Roman" w:hAnsi="Times New Roman" w:cs="Times New Roman"/>
                <w:sz w:val="20"/>
              </w:rPr>
              <w:t>01 05 02 01 00 0000 510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Увеличение прочих остатков денежных средств бюджетов</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3 912 960,00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FA3446" w:rsidP="003B1B98">
            <w:pPr>
              <w:tabs>
                <w:tab w:val="left" w:pos="465"/>
                <w:tab w:val="center" w:pos="1576"/>
              </w:tabs>
              <w:spacing w:after="0" w:line="240" w:lineRule="auto"/>
              <w:jc w:val="center"/>
              <w:rPr>
                <w:rFonts w:ascii="Calibri" w:eastAsia="Times New Roman" w:hAnsi="Calibri" w:cs="Times New Roman"/>
              </w:rPr>
            </w:pPr>
            <w:r>
              <w:rPr>
                <w:rFonts w:ascii="Times New Roman" w:eastAsia="Times New Roman" w:hAnsi="Times New Roman" w:cs="Times New Roman"/>
                <w:sz w:val="20"/>
              </w:rPr>
              <w:t xml:space="preserve">000 </w:t>
            </w:r>
            <w:r w:rsidR="003B1B98" w:rsidRPr="003B1B98">
              <w:rPr>
                <w:rFonts w:ascii="Times New Roman" w:eastAsia="Times New Roman" w:hAnsi="Times New Roman" w:cs="Times New Roman"/>
                <w:sz w:val="20"/>
              </w:rPr>
              <w:t>01 05 02 01 10 0000 510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Увеличение прочих остатков денежных средств бюджетов сельских поселений</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3 912 960,00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FA3446" w:rsidP="003B1B98">
            <w:pPr>
              <w:tabs>
                <w:tab w:val="left" w:pos="495"/>
                <w:tab w:val="center" w:pos="1576"/>
              </w:tabs>
              <w:spacing w:after="0" w:line="240" w:lineRule="auto"/>
              <w:jc w:val="center"/>
              <w:rPr>
                <w:rFonts w:ascii="Calibri" w:eastAsia="Times New Roman" w:hAnsi="Calibri" w:cs="Times New Roman"/>
              </w:rPr>
            </w:pPr>
            <w:r>
              <w:rPr>
                <w:rFonts w:ascii="Times New Roman" w:eastAsia="Times New Roman" w:hAnsi="Times New Roman" w:cs="Times New Roman"/>
                <w:sz w:val="20"/>
              </w:rPr>
              <w:t xml:space="preserve">000 </w:t>
            </w:r>
            <w:r w:rsidR="003B1B98" w:rsidRPr="003B1B98">
              <w:rPr>
                <w:rFonts w:ascii="Times New Roman" w:eastAsia="Times New Roman" w:hAnsi="Times New Roman" w:cs="Times New Roman"/>
                <w:sz w:val="20"/>
              </w:rPr>
              <w:t>01 05 00 00 00 0000 600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Уменьшение остатков средств бюджетов</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3 912 960,00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000 01 05 02 00 00 0000 600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Уменьшение прочих остатков средств бюджетов</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3 912 960,00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000 01 05 02 01 00 0000 610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Уменьшен</w:t>
            </w:r>
            <w:bookmarkStart w:id="0" w:name="_GoBack"/>
            <w:bookmarkEnd w:id="0"/>
            <w:r w:rsidRPr="003B1B98">
              <w:rPr>
                <w:rFonts w:ascii="Times New Roman" w:eastAsia="Times New Roman" w:hAnsi="Times New Roman" w:cs="Times New Roman"/>
                <w:sz w:val="20"/>
              </w:rPr>
              <w:t>ие прочих остатков денежных средств бюджетов</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3 912 960,00</w:t>
            </w:r>
          </w:p>
        </w:tc>
      </w:tr>
      <w:tr w:rsidR="003B1B98" w:rsidRPr="003B1B98" w:rsidTr="003B1B98">
        <w:tc>
          <w:tcPr>
            <w:tcW w:w="3215"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000 01 05 02 01 10 0000 610</w:t>
            </w:r>
          </w:p>
        </w:tc>
        <w:tc>
          <w:tcPr>
            <w:tcW w:w="4141"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Уменьшение прочих остатков денежных средств бюджетов сельских поселений</w:t>
            </w:r>
          </w:p>
        </w:tc>
        <w:tc>
          <w:tcPr>
            <w:tcW w:w="21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B1B98" w:rsidRPr="003B1B98" w:rsidRDefault="003B1B98" w:rsidP="003B1B98">
            <w:pPr>
              <w:spacing w:after="0" w:line="240" w:lineRule="auto"/>
              <w:jc w:val="center"/>
              <w:rPr>
                <w:rFonts w:ascii="Calibri" w:eastAsia="Times New Roman" w:hAnsi="Calibri" w:cs="Times New Roman"/>
              </w:rPr>
            </w:pPr>
            <w:r w:rsidRPr="003B1B98">
              <w:rPr>
                <w:rFonts w:ascii="Times New Roman" w:eastAsia="Times New Roman" w:hAnsi="Times New Roman" w:cs="Times New Roman"/>
                <w:sz w:val="20"/>
              </w:rPr>
              <w:t>3 912 960,00</w:t>
            </w:r>
          </w:p>
        </w:tc>
      </w:tr>
    </w:tbl>
    <w:p w:rsidR="003B1B98" w:rsidRPr="00FA3446" w:rsidRDefault="003B1B98" w:rsidP="00FA3446">
      <w:pPr>
        <w:tabs>
          <w:tab w:val="left" w:pos="1540"/>
          <w:tab w:val="left" w:pos="2130"/>
          <w:tab w:val="center" w:pos="4677"/>
        </w:tabs>
        <w:spacing w:after="0" w:line="240" w:lineRule="auto"/>
        <w:rPr>
          <w:rFonts w:ascii="Times New Roman" w:eastAsia="Times New Roman" w:hAnsi="Times New Roman" w:cs="Times New Roman"/>
          <w:sz w:val="18"/>
        </w:rPr>
      </w:pPr>
    </w:p>
    <w:p w:rsidR="003B1B98" w:rsidRPr="003B1B98" w:rsidRDefault="003B1B98" w:rsidP="003B1B98">
      <w:pPr>
        <w:spacing w:after="0" w:line="240" w:lineRule="auto"/>
        <w:jc w:val="both"/>
        <w:rPr>
          <w:rFonts w:ascii="Times New Roman" w:eastAsia="Times New Roman" w:hAnsi="Times New Roman" w:cs="Times New Roman"/>
          <w:sz w:val="24"/>
        </w:rPr>
      </w:pPr>
      <w:r w:rsidRPr="003B1B98">
        <w:rPr>
          <w:rFonts w:ascii="Times New Roman" w:eastAsia="Times New Roman" w:hAnsi="Times New Roman" w:cs="Times New Roman"/>
          <w:sz w:val="24"/>
        </w:rPr>
        <w:t>Председатель Табачненского</w:t>
      </w:r>
    </w:p>
    <w:p w:rsidR="00FA3446" w:rsidRDefault="003B1B98" w:rsidP="00FA3446">
      <w:pPr>
        <w:spacing w:after="0" w:line="240" w:lineRule="auto"/>
        <w:jc w:val="both"/>
        <w:rPr>
          <w:rFonts w:ascii="Times New Roman" w:eastAsia="Times New Roman" w:hAnsi="Times New Roman" w:cs="Times New Roman"/>
          <w:sz w:val="24"/>
        </w:rPr>
      </w:pPr>
      <w:r w:rsidRPr="003B1B98">
        <w:rPr>
          <w:rFonts w:ascii="Times New Roman" w:eastAsia="Times New Roman" w:hAnsi="Times New Roman" w:cs="Times New Roman"/>
          <w:sz w:val="24"/>
        </w:rPr>
        <w:t xml:space="preserve">сельского совета                                             </w:t>
      </w:r>
      <w:r w:rsidR="00FA3446">
        <w:rPr>
          <w:rFonts w:ascii="Times New Roman" w:eastAsia="Times New Roman" w:hAnsi="Times New Roman" w:cs="Times New Roman"/>
          <w:sz w:val="24"/>
        </w:rPr>
        <w:t xml:space="preserve">                            </w:t>
      </w:r>
      <w:r w:rsidRPr="003B1B98">
        <w:rPr>
          <w:rFonts w:ascii="Times New Roman" w:eastAsia="Times New Roman" w:hAnsi="Times New Roman" w:cs="Times New Roman"/>
          <w:sz w:val="24"/>
        </w:rPr>
        <w:t xml:space="preserve">        </w:t>
      </w:r>
      <w:r w:rsidR="00FA3446">
        <w:rPr>
          <w:rFonts w:ascii="Times New Roman" w:eastAsia="Times New Roman" w:hAnsi="Times New Roman" w:cs="Times New Roman"/>
          <w:sz w:val="24"/>
        </w:rPr>
        <w:t xml:space="preserve">                    </w:t>
      </w:r>
      <w:proofErr w:type="spellStart"/>
      <w:r w:rsidR="00FA3446">
        <w:rPr>
          <w:rFonts w:ascii="Times New Roman" w:eastAsia="Times New Roman" w:hAnsi="Times New Roman" w:cs="Times New Roman"/>
          <w:sz w:val="24"/>
        </w:rPr>
        <w:t>И.И.Шаповал</w:t>
      </w:r>
      <w:proofErr w:type="spellEnd"/>
    </w:p>
    <w:p w:rsidR="00FA3446" w:rsidRDefault="00FA3446" w:rsidP="00FA3446">
      <w:pPr>
        <w:rPr>
          <w:rFonts w:ascii="Times New Roman" w:eastAsia="Times New Roman" w:hAnsi="Times New Roman" w:cs="Times New Roman"/>
          <w:sz w:val="24"/>
        </w:rPr>
      </w:pPr>
    </w:p>
    <w:p w:rsidR="00FA3446" w:rsidRDefault="00FA3446" w:rsidP="00FA3446">
      <w:pPr>
        <w:spacing w:after="0" w:line="240" w:lineRule="auto"/>
        <w:rPr>
          <w:rFonts w:ascii="Times New Roman" w:eastAsia="Times New Roman" w:hAnsi="Times New Roman" w:cs="Times New Roman"/>
          <w:sz w:val="24"/>
          <w:szCs w:val="24"/>
        </w:rPr>
        <w:sectPr w:rsidR="00FA3446" w:rsidSect="00B5733D">
          <w:pgSz w:w="11906" w:h="16838"/>
          <w:pgMar w:top="1134" w:right="567" w:bottom="1134" w:left="1134" w:header="709" w:footer="709" w:gutter="0"/>
          <w:cols w:space="708"/>
          <w:docGrid w:linePitch="360"/>
        </w:sectPr>
      </w:pPr>
    </w:p>
    <w:tbl>
      <w:tblPr>
        <w:tblW w:w="14033" w:type="dxa"/>
        <w:tblInd w:w="108" w:type="dxa"/>
        <w:tblLook w:val="04A0" w:firstRow="1" w:lastRow="0" w:firstColumn="1" w:lastColumn="0" w:noHBand="0" w:noVBand="1"/>
      </w:tblPr>
      <w:tblGrid>
        <w:gridCol w:w="1707"/>
        <w:gridCol w:w="2140"/>
        <w:gridCol w:w="4517"/>
        <w:gridCol w:w="1842"/>
        <w:gridCol w:w="3827"/>
      </w:tblGrid>
      <w:tr w:rsidR="00FA3446" w:rsidRPr="00FA3446" w:rsidTr="006935B3">
        <w:trPr>
          <w:gridAfter w:val="1"/>
          <w:wAfter w:w="3827" w:type="dxa"/>
          <w:trHeight w:val="1305"/>
        </w:trPr>
        <w:tc>
          <w:tcPr>
            <w:tcW w:w="1707" w:type="dxa"/>
            <w:tcBorders>
              <w:top w:val="nil"/>
              <w:left w:val="nil"/>
              <w:bottom w:val="nil"/>
              <w:right w:val="nil"/>
            </w:tcBorders>
            <w:shd w:val="clear" w:color="auto" w:fill="auto"/>
            <w:noWrap/>
            <w:hideMark/>
          </w:tcPr>
          <w:p w:rsidR="00FA3446" w:rsidRPr="00FA3446" w:rsidRDefault="00FA3446" w:rsidP="00FA3446">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hideMark/>
          </w:tcPr>
          <w:p w:rsidR="00FA3446" w:rsidRPr="00FA3446" w:rsidRDefault="00FA3446" w:rsidP="00FA3446">
            <w:pPr>
              <w:spacing w:after="0" w:line="240" w:lineRule="auto"/>
              <w:rPr>
                <w:rFonts w:ascii="Times New Roman" w:eastAsia="Times New Roman" w:hAnsi="Times New Roman" w:cs="Times New Roman"/>
                <w:sz w:val="20"/>
                <w:szCs w:val="20"/>
              </w:rPr>
            </w:pPr>
          </w:p>
        </w:tc>
        <w:tc>
          <w:tcPr>
            <w:tcW w:w="6359" w:type="dxa"/>
            <w:gridSpan w:val="2"/>
            <w:tcBorders>
              <w:top w:val="nil"/>
              <w:left w:val="nil"/>
              <w:bottom w:val="nil"/>
              <w:right w:val="nil"/>
            </w:tcBorders>
            <w:shd w:val="clear" w:color="auto" w:fill="auto"/>
            <w:hideMark/>
          </w:tcPr>
          <w:p w:rsidR="00FA3446" w:rsidRDefault="00FA3446" w:rsidP="00FA344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 8</w:t>
            </w:r>
          </w:p>
          <w:p w:rsidR="00FA3446" w:rsidRDefault="00FA3446" w:rsidP="00FA3446">
            <w:pPr>
              <w:spacing w:after="0" w:line="240" w:lineRule="auto"/>
              <w:jc w:val="right"/>
              <w:rPr>
                <w:rFonts w:ascii="Times New Roman" w:eastAsia="Times New Roman" w:hAnsi="Times New Roman" w:cs="Times New Roman"/>
                <w:sz w:val="16"/>
                <w:szCs w:val="16"/>
              </w:rPr>
            </w:pPr>
            <w:r w:rsidRPr="00FA3446">
              <w:rPr>
                <w:rFonts w:ascii="Times New Roman" w:eastAsia="Times New Roman" w:hAnsi="Times New Roman" w:cs="Times New Roman"/>
                <w:sz w:val="16"/>
                <w:szCs w:val="16"/>
              </w:rPr>
              <w:t>к решению сессии</w:t>
            </w:r>
            <w:r>
              <w:rPr>
                <w:rFonts w:ascii="Times New Roman" w:eastAsia="Times New Roman" w:hAnsi="Times New Roman" w:cs="Times New Roman"/>
                <w:sz w:val="16"/>
                <w:szCs w:val="16"/>
              </w:rPr>
              <w:t xml:space="preserve"> № 2-105 от 30 декабря 2015г. </w:t>
            </w:r>
          </w:p>
          <w:p w:rsidR="00FA3446" w:rsidRDefault="00FA3446" w:rsidP="00FA3446">
            <w:pPr>
              <w:spacing w:after="0" w:line="240" w:lineRule="auto"/>
              <w:jc w:val="right"/>
              <w:rPr>
                <w:rFonts w:ascii="Times New Roman" w:eastAsia="Times New Roman" w:hAnsi="Times New Roman" w:cs="Times New Roman"/>
                <w:sz w:val="16"/>
                <w:szCs w:val="16"/>
              </w:rPr>
            </w:pPr>
            <w:r w:rsidRPr="00FA3446">
              <w:rPr>
                <w:rFonts w:ascii="Times New Roman" w:eastAsia="Times New Roman" w:hAnsi="Times New Roman" w:cs="Times New Roman"/>
                <w:sz w:val="16"/>
                <w:szCs w:val="16"/>
              </w:rPr>
              <w:t>«О бюджете Таб</w:t>
            </w:r>
            <w:r>
              <w:rPr>
                <w:rFonts w:ascii="Times New Roman" w:eastAsia="Times New Roman" w:hAnsi="Times New Roman" w:cs="Times New Roman"/>
                <w:sz w:val="16"/>
                <w:szCs w:val="16"/>
              </w:rPr>
              <w:t xml:space="preserve">ачненского сельского поселения </w:t>
            </w:r>
          </w:p>
          <w:p w:rsidR="00FA3446" w:rsidRDefault="00FA3446" w:rsidP="00FA3446">
            <w:pPr>
              <w:spacing w:after="0" w:line="240" w:lineRule="auto"/>
              <w:jc w:val="right"/>
              <w:rPr>
                <w:rFonts w:ascii="Times New Roman" w:eastAsia="Times New Roman" w:hAnsi="Times New Roman" w:cs="Times New Roman"/>
                <w:sz w:val="16"/>
                <w:szCs w:val="16"/>
              </w:rPr>
            </w:pPr>
            <w:r w:rsidRPr="00FA3446">
              <w:rPr>
                <w:rFonts w:ascii="Times New Roman" w:eastAsia="Times New Roman" w:hAnsi="Times New Roman" w:cs="Times New Roman"/>
                <w:sz w:val="16"/>
                <w:szCs w:val="16"/>
              </w:rPr>
              <w:t>Бахчисарайского района Республики Крым на 2016 год</w:t>
            </w:r>
          </w:p>
          <w:p w:rsidR="00FA3446" w:rsidRPr="00FA3446" w:rsidRDefault="00FA3446" w:rsidP="00FA3446">
            <w:pPr>
              <w:spacing w:after="0" w:line="240" w:lineRule="auto"/>
              <w:jc w:val="right"/>
              <w:rPr>
                <w:rFonts w:ascii="Times New Roman" w:eastAsia="Times New Roman" w:hAnsi="Times New Roman" w:cs="Times New Roman"/>
                <w:sz w:val="16"/>
                <w:szCs w:val="16"/>
              </w:rPr>
            </w:pPr>
            <w:r w:rsidRPr="00FA3446">
              <w:rPr>
                <w:rFonts w:ascii="Times New Roman" w:eastAsia="Times New Roman" w:hAnsi="Times New Roman" w:cs="Times New Roman"/>
                <w:sz w:val="16"/>
                <w:szCs w:val="16"/>
              </w:rPr>
              <w:t xml:space="preserve"> (в редакции решения ____сессии ____созыва от _______№___)</w:t>
            </w:r>
          </w:p>
        </w:tc>
      </w:tr>
      <w:tr w:rsidR="00FA3446" w:rsidRPr="00FA3446" w:rsidTr="006935B3">
        <w:trPr>
          <w:gridAfter w:val="1"/>
          <w:wAfter w:w="3827" w:type="dxa"/>
          <w:trHeight w:val="195"/>
        </w:trPr>
        <w:tc>
          <w:tcPr>
            <w:tcW w:w="10206" w:type="dxa"/>
            <w:gridSpan w:val="4"/>
            <w:tcBorders>
              <w:top w:val="nil"/>
              <w:left w:val="nil"/>
              <w:bottom w:val="nil"/>
              <w:right w:val="nil"/>
            </w:tcBorders>
            <w:shd w:val="clear" w:color="auto" w:fill="auto"/>
            <w:hideMark/>
          </w:tcPr>
          <w:p w:rsidR="00FA3446" w:rsidRPr="00FA3446" w:rsidRDefault="00FA3446" w:rsidP="00FA3446">
            <w:pPr>
              <w:spacing w:after="0" w:line="240" w:lineRule="auto"/>
              <w:rPr>
                <w:rFonts w:ascii="Times New Roman" w:eastAsia="Times New Roman" w:hAnsi="Times New Roman" w:cs="Times New Roman"/>
                <w:sz w:val="16"/>
                <w:szCs w:val="16"/>
              </w:rPr>
            </w:pPr>
          </w:p>
        </w:tc>
      </w:tr>
      <w:tr w:rsidR="00FA3446" w:rsidRPr="00FA3446" w:rsidTr="006935B3">
        <w:trPr>
          <w:gridAfter w:val="1"/>
          <w:wAfter w:w="3827" w:type="dxa"/>
          <w:trHeight w:val="30"/>
        </w:trPr>
        <w:tc>
          <w:tcPr>
            <w:tcW w:w="10206" w:type="dxa"/>
            <w:gridSpan w:val="4"/>
            <w:tcBorders>
              <w:top w:val="nil"/>
              <w:left w:val="nil"/>
              <w:bottom w:val="nil"/>
              <w:right w:val="nil"/>
            </w:tcBorders>
            <w:shd w:val="clear" w:color="auto" w:fill="auto"/>
            <w:hideMark/>
          </w:tcPr>
          <w:p w:rsidR="00FA3446" w:rsidRPr="00FA3446" w:rsidRDefault="00FA3446" w:rsidP="00FA3446">
            <w:pPr>
              <w:spacing w:after="0" w:line="240" w:lineRule="auto"/>
              <w:jc w:val="right"/>
              <w:rPr>
                <w:rFonts w:ascii="Times New Roman" w:eastAsia="Times New Roman" w:hAnsi="Times New Roman" w:cs="Times New Roman"/>
                <w:sz w:val="20"/>
                <w:szCs w:val="20"/>
              </w:rPr>
            </w:pPr>
          </w:p>
        </w:tc>
      </w:tr>
      <w:tr w:rsidR="00FA3446" w:rsidRPr="00FA3446" w:rsidTr="006935B3">
        <w:trPr>
          <w:gridAfter w:val="1"/>
          <w:wAfter w:w="3827" w:type="dxa"/>
          <w:trHeight w:val="315"/>
        </w:trPr>
        <w:tc>
          <w:tcPr>
            <w:tcW w:w="10206" w:type="dxa"/>
            <w:gridSpan w:val="4"/>
            <w:vMerge w:val="restart"/>
            <w:tcBorders>
              <w:top w:val="nil"/>
              <w:left w:val="nil"/>
              <w:bottom w:val="nil"/>
              <w:right w:val="nil"/>
            </w:tcBorders>
            <w:shd w:val="clear" w:color="auto" w:fill="auto"/>
            <w:hideMark/>
          </w:tcPr>
          <w:p w:rsidR="00FA3446" w:rsidRPr="00FA3446" w:rsidRDefault="00FA3446" w:rsidP="00FA3446">
            <w:pPr>
              <w:spacing w:after="0" w:line="240" w:lineRule="auto"/>
              <w:jc w:val="center"/>
              <w:rPr>
                <w:rFonts w:ascii="Times New Roman" w:eastAsia="Times New Roman" w:hAnsi="Times New Roman" w:cs="Times New Roman"/>
                <w:b/>
                <w:bCs/>
                <w:sz w:val="24"/>
                <w:szCs w:val="24"/>
              </w:rPr>
            </w:pPr>
            <w:r w:rsidRPr="00FA3446">
              <w:rPr>
                <w:rFonts w:ascii="Times New Roman" w:eastAsia="Times New Roman" w:hAnsi="Times New Roman" w:cs="Times New Roman"/>
                <w:b/>
                <w:bCs/>
                <w:sz w:val="24"/>
                <w:szCs w:val="24"/>
              </w:rPr>
              <w:t>Объем межбюджетных трансфертов</w:t>
            </w:r>
            <w:r>
              <w:rPr>
                <w:rFonts w:ascii="Times New Roman" w:eastAsia="Times New Roman" w:hAnsi="Times New Roman" w:cs="Times New Roman"/>
                <w:b/>
                <w:bCs/>
                <w:sz w:val="24"/>
                <w:szCs w:val="24"/>
              </w:rPr>
              <w:t>,</w:t>
            </w:r>
            <w:r w:rsidRPr="00FA3446">
              <w:rPr>
                <w:rFonts w:ascii="Times New Roman" w:eastAsia="Times New Roman" w:hAnsi="Times New Roman" w:cs="Times New Roman"/>
                <w:b/>
                <w:bCs/>
                <w:sz w:val="24"/>
                <w:szCs w:val="24"/>
              </w:rPr>
              <w:t xml:space="preserve"> передаваемых бюджету Табачненского сельского поселения Бахчисарайского района Республики Крым из других бюджетов бюджетной системы Российской Фед</w:t>
            </w:r>
            <w:r>
              <w:rPr>
                <w:rFonts w:ascii="Times New Roman" w:eastAsia="Times New Roman" w:hAnsi="Times New Roman" w:cs="Times New Roman"/>
                <w:b/>
                <w:bCs/>
                <w:sz w:val="24"/>
                <w:szCs w:val="24"/>
              </w:rPr>
              <w:t>е</w:t>
            </w:r>
            <w:r w:rsidRPr="00FA3446">
              <w:rPr>
                <w:rFonts w:ascii="Times New Roman" w:eastAsia="Times New Roman" w:hAnsi="Times New Roman" w:cs="Times New Roman"/>
                <w:b/>
                <w:bCs/>
                <w:sz w:val="24"/>
                <w:szCs w:val="24"/>
              </w:rPr>
              <w:t xml:space="preserve">рации на 2016 год </w:t>
            </w:r>
          </w:p>
        </w:tc>
      </w:tr>
      <w:tr w:rsidR="00FA3446" w:rsidRPr="00FA3446" w:rsidTr="006935B3">
        <w:trPr>
          <w:gridAfter w:val="1"/>
          <w:wAfter w:w="3827" w:type="dxa"/>
          <w:trHeight w:val="585"/>
        </w:trPr>
        <w:tc>
          <w:tcPr>
            <w:tcW w:w="10206" w:type="dxa"/>
            <w:gridSpan w:val="4"/>
            <w:vMerge/>
            <w:tcBorders>
              <w:top w:val="nil"/>
              <w:left w:val="nil"/>
              <w:bottom w:val="nil"/>
              <w:right w:val="nil"/>
            </w:tcBorders>
            <w:vAlign w:val="center"/>
            <w:hideMark/>
          </w:tcPr>
          <w:p w:rsidR="00FA3446" w:rsidRPr="00FA3446" w:rsidRDefault="00FA3446" w:rsidP="00FA3446">
            <w:pPr>
              <w:spacing w:after="0" w:line="240" w:lineRule="auto"/>
              <w:rPr>
                <w:rFonts w:ascii="Times New Roman" w:eastAsia="Times New Roman" w:hAnsi="Times New Roman" w:cs="Times New Roman"/>
                <w:b/>
                <w:bCs/>
                <w:sz w:val="24"/>
                <w:szCs w:val="24"/>
              </w:rPr>
            </w:pPr>
          </w:p>
        </w:tc>
      </w:tr>
      <w:tr w:rsidR="00FA3446" w:rsidRPr="00FA3446" w:rsidTr="006935B3">
        <w:trPr>
          <w:gridAfter w:val="1"/>
          <w:wAfter w:w="3827" w:type="dxa"/>
          <w:trHeight w:val="240"/>
        </w:trPr>
        <w:tc>
          <w:tcPr>
            <w:tcW w:w="1707" w:type="dxa"/>
            <w:tcBorders>
              <w:top w:val="nil"/>
              <w:left w:val="nil"/>
              <w:bottom w:val="nil"/>
              <w:right w:val="nil"/>
            </w:tcBorders>
            <w:shd w:val="clear" w:color="auto" w:fill="auto"/>
            <w:noWrap/>
            <w:hideMark/>
          </w:tcPr>
          <w:p w:rsidR="00FA3446" w:rsidRPr="00FA3446" w:rsidRDefault="00FA3446" w:rsidP="00FA3446">
            <w:pPr>
              <w:spacing w:after="0" w:line="240" w:lineRule="auto"/>
              <w:jc w:val="center"/>
              <w:rPr>
                <w:rFonts w:ascii="Times New Roman" w:eastAsia="Times New Roman" w:hAnsi="Times New Roman" w:cs="Times New Roman"/>
                <w:b/>
                <w:bCs/>
                <w:sz w:val="24"/>
                <w:szCs w:val="24"/>
              </w:rPr>
            </w:pPr>
          </w:p>
        </w:tc>
        <w:tc>
          <w:tcPr>
            <w:tcW w:w="2140" w:type="dxa"/>
            <w:tcBorders>
              <w:top w:val="nil"/>
              <w:left w:val="nil"/>
              <w:bottom w:val="nil"/>
              <w:right w:val="nil"/>
            </w:tcBorders>
            <w:shd w:val="clear" w:color="auto" w:fill="auto"/>
            <w:noWrap/>
            <w:hideMark/>
          </w:tcPr>
          <w:p w:rsidR="00FA3446" w:rsidRPr="00FA3446" w:rsidRDefault="00FA3446" w:rsidP="00FA3446">
            <w:pPr>
              <w:spacing w:after="0" w:line="240" w:lineRule="auto"/>
              <w:jc w:val="center"/>
              <w:rPr>
                <w:rFonts w:ascii="Times New Roman" w:eastAsia="Times New Roman" w:hAnsi="Times New Roman" w:cs="Times New Roman"/>
                <w:sz w:val="20"/>
                <w:szCs w:val="20"/>
              </w:rPr>
            </w:pPr>
          </w:p>
        </w:tc>
        <w:tc>
          <w:tcPr>
            <w:tcW w:w="4517" w:type="dxa"/>
            <w:tcBorders>
              <w:top w:val="nil"/>
              <w:left w:val="nil"/>
              <w:bottom w:val="nil"/>
              <w:right w:val="nil"/>
            </w:tcBorders>
            <w:shd w:val="clear" w:color="auto" w:fill="auto"/>
            <w:hideMark/>
          </w:tcPr>
          <w:p w:rsidR="00FA3446" w:rsidRPr="00FA3446" w:rsidRDefault="00FA3446" w:rsidP="00FA3446">
            <w:pPr>
              <w:spacing w:after="0" w:line="240" w:lineRule="auto"/>
              <w:jc w:val="center"/>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3446" w:rsidRPr="00FA3446" w:rsidRDefault="00FA3446" w:rsidP="00FA3446">
            <w:pPr>
              <w:spacing w:after="0" w:line="240" w:lineRule="auto"/>
              <w:rPr>
                <w:rFonts w:ascii="Times New Roman" w:eastAsia="Times New Roman" w:hAnsi="Times New Roman" w:cs="Times New Roman"/>
                <w:sz w:val="20"/>
                <w:szCs w:val="20"/>
              </w:rPr>
            </w:pPr>
            <w:r w:rsidRPr="00FA3446">
              <w:rPr>
                <w:rFonts w:ascii="Times New Roman" w:eastAsia="Times New Roman" w:hAnsi="Times New Roman" w:cs="Times New Roman"/>
                <w:sz w:val="20"/>
                <w:szCs w:val="20"/>
              </w:rPr>
              <w:t> </w:t>
            </w:r>
          </w:p>
        </w:tc>
      </w:tr>
      <w:tr w:rsidR="00FA3446" w:rsidRPr="00FA3446" w:rsidTr="006935B3">
        <w:trPr>
          <w:gridAfter w:val="1"/>
          <w:wAfter w:w="3827" w:type="dxa"/>
          <w:trHeight w:val="420"/>
        </w:trPr>
        <w:tc>
          <w:tcPr>
            <w:tcW w:w="3847" w:type="dxa"/>
            <w:gridSpan w:val="2"/>
            <w:vMerge w:val="restart"/>
            <w:tcBorders>
              <w:top w:val="single" w:sz="8" w:space="0" w:color="000000"/>
              <w:left w:val="single" w:sz="8" w:space="0" w:color="000000"/>
              <w:bottom w:val="nil"/>
              <w:right w:val="single" w:sz="4" w:space="0" w:color="000000"/>
            </w:tcBorders>
            <w:shd w:val="clear" w:color="auto" w:fill="auto"/>
            <w:vAlign w:val="center"/>
            <w:hideMark/>
          </w:tcPr>
          <w:p w:rsidR="00FA3446" w:rsidRPr="00FA3446" w:rsidRDefault="00FA3446" w:rsidP="00FA3446">
            <w:pPr>
              <w:spacing w:after="0" w:line="240" w:lineRule="auto"/>
              <w:jc w:val="center"/>
              <w:rPr>
                <w:rFonts w:ascii="Times New Roman" w:eastAsia="Times New Roman" w:hAnsi="Times New Roman" w:cs="Times New Roman"/>
                <w:b/>
                <w:bCs/>
                <w:sz w:val="24"/>
                <w:szCs w:val="24"/>
              </w:rPr>
            </w:pPr>
            <w:r w:rsidRPr="00FA3446">
              <w:rPr>
                <w:rFonts w:ascii="Times New Roman" w:eastAsia="Times New Roman" w:hAnsi="Times New Roman" w:cs="Times New Roman"/>
                <w:b/>
                <w:bCs/>
                <w:sz w:val="24"/>
                <w:szCs w:val="24"/>
              </w:rPr>
              <w:t>Код бюджетной</w:t>
            </w:r>
            <w:r w:rsidRPr="00FA3446">
              <w:rPr>
                <w:rFonts w:ascii="Times New Roman" w:eastAsia="Times New Roman" w:hAnsi="Times New Roman" w:cs="Times New Roman"/>
                <w:b/>
                <w:bCs/>
                <w:sz w:val="24"/>
                <w:szCs w:val="24"/>
              </w:rPr>
              <w:br/>
              <w:t>классификации</w:t>
            </w:r>
            <w:r w:rsidRPr="00FA3446">
              <w:rPr>
                <w:rFonts w:ascii="Times New Roman" w:eastAsia="Times New Roman" w:hAnsi="Times New Roman" w:cs="Times New Roman"/>
                <w:b/>
                <w:bCs/>
                <w:sz w:val="24"/>
                <w:szCs w:val="24"/>
              </w:rPr>
              <w:br/>
              <w:t>Российской Федерации</w:t>
            </w:r>
          </w:p>
        </w:tc>
        <w:tc>
          <w:tcPr>
            <w:tcW w:w="4517" w:type="dxa"/>
            <w:vMerge w:val="restart"/>
            <w:tcBorders>
              <w:top w:val="single" w:sz="8" w:space="0" w:color="000000"/>
              <w:left w:val="single" w:sz="4" w:space="0" w:color="000000"/>
              <w:bottom w:val="single" w:sz="8" w:space="0" w:color="000000"/>
              <w:right w:val="nil"/>
            </w:tcBorders>
            <w:shd w:val="clear" w:color="auto" w:fill="auto"/>
            <w:vAlign w:val="center"/>
            <w:hideMark/>
          </w:tcPr>
          <w:p w:rsidR="00FA3446" w:rsidRPr="00FA3446" w:rsidRDefault="00FA3446" w:rsidP="00FA3446">
            <w:pPr>
              <w:spacing w:after="0" w:line="240" w:lineRule="auto"/>
              <w:jc w:val="center"/>
              <w:rPr>
                <w:rFonts w:ascii="Times New Roman" w:eastAsia="Times New Roman" w:hAnsi="Times New Roman" w:cs="Times New Roman"/>
                <w:b/>
                <w:bCs/>
                <w:sz w:val="24"/>
                <w:szCs w:val="24"/>
              </w:rPr>
            </w:pPr>
            <w:r w:rsidRPr="00FA3446">
              <w:rPr>
                <w:rFonts w:ascii="Times New Roman" w:eastAsia="Times New Roman" w:hAnsi="Times New Roman" w:cs="Times New Roman"/>
                <w:b/>
                <w:bCs/>
                <w:sz w:val="24"/>
                <w:szCs w:val="24"/>
              </w:rPr>
              <w:t xml:space="preserve">Наименование доходов </w:t>
            </w:r>
          </w:p>
        </w:tc>
        <w:tc>
          <w:tcPr>
            <w:tcW w:w="1842" w:type="dxa"/>
            <w:vMerge w:val="restart"/>
            <w:tcBorders>
              <w:top w:val="nil"/>
              <w:left w:val="single" w:sz="4" w:space="0" w:color="auto"/>
              <w:bottom w:val="single" w:sz="4" w:space="0" w:color="auto"/>
              <w:right w:val="single" w:sz="4" w:space="0" w:color="auto"/>
            </w:tcBorders>
            <w:shd w:val="clear" w:color="FFFFCC" w:fill="FFFFFF"/>
            <w:vAlign w:val="center"/>
            <w:hideMark/>
          </w:tcPr>
          <w:p w:rsidR="00FA3446" w:rsidRDefault="00FA3446" w:rsidP="00FA344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Сумма</w:t>
            </w:r>
          </w:p>
          <w:p w:rsidR="00FA3446" w:rsidRPr="00FA3446" w:rsidRDefault="00FA3446" w:rsidP="00FA3446">
            <w:pPr>
              <w:spacing w:after="0" w:line="240" w:lineRule="auto"/>
              <w:jc w:val="center"/>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0"/>
                <w:szCs w:val="20"/>
              </w:rPr>
              <w:t>( руб.)</w:t>
            </w:r>
          </w:p>
        </w:tc>
      </w:tr>
      <w:tr w:rsidR="00FA3446" w:rsidRPr="00FA3446" w:rsidTr="006935B3">
        <w:trPr>
          <w:gridAfter w:val="1"/>
          <w:wAfter w:w="3827" w:type="dxa"/>
          <w:trHeight w:val="630"/>
        </w:trPr>
        <w:tc>
          <w:tcPr>
            <w:tcW w:w="3847" w:type="dxa"/>
            <w:gridSpan w:val="2"/>
            <w:vMerge/>
            <w:tcBorders>
              <w:top w:val="single" w:sz="8" w:space="0" w:color="000000"/>
              <w:left w:val="single" w:sz="8" w:space="0" w:color="000000"/>
              <w:bottom w:val="nil"/>
              <w:right w:val="single" w:sz="4" w:space="0" w:color="000000"/>
            </w:tcBorders>
            <w:vAlign w:val="center"/>
            <w:hideMark/>
          </w:tcPr>
          <w:p w:rsidR="00FA3446" w:rsidRPr="00FA3446" w:rsidRDefault="00FA3446" w:rsidP="00FA3446">
            <w:pPr>
              <w:spacing w:after="0" w:line="240" w:lineRule="auto"/>
              <w:rPr>
                <w:rFonts w:ascii="Times New Roman" w:eastAsia="Times New Roman" w:hAnsi="Times New Roman" w:cs="Times New Roman"/>
                <w:b/>
                <w:bCs/>
                <w:sz w:val="24"/>
                <w:szCs w:val="24"/>
              </w:rPr>
            </w:pPr>
          </w:p>
        </w:tc>
        <w:tc>
          <w:tcPr>
            <w:tcW w:w="4517" w:type="dxa"/>
            <w:vMerge/>
            <w:tcBorders>
              <w:top w:val="single" w:sz="8" w:space="0" w:color="000000"/>
              <w:left w:val="single" w:sz="4" w:space="0" w:color="000000"/>
              <w:bottom w:val="single" w:sz="8" w:space="0" w:color="000000"/>
              <w:right w:val="nil"/>
            </w:tcBorders>
            <w:vAlign w:val="center"/>
            <w:hideMark/>
          </w:tcPr>
          <w:p w:rsidR="00FA3446" w:rsidRPr="00FA3446" w:rsidRDefault="00FA3446" w:rsidP="00FA3446">
            <w:pPr>
              <w:spacing w:after="0" w:line="240" w:lineRule="auto"/>
              <w:rPr>
                <w:rFonts w:ascii="Times New Roman" w:eastAsia="Times New Roman" w:hAnsi="Times New Roman" w:cs="Times New Roman"/>
                <w:b/>
                <w:bCs/>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FA3446" w:rsidRPr="00FA3446" w:rsidRDefault="00FA3446" w:rsidP="00FA3446">
            <w:pPr>
              <w:spacing w:after="0" w:line="240" w:lineRule="auto"/>
              <w:rPr>
                <w:rFonts w:ascii="Times New Roman" w:eastAsia="Times New Roman" w:hAnsi="Times New Roman" w:cs="Times New Roman"/>
                <w:b/>
                <w:bCs/>
                <w:sz w:val="28"/>
                <w:szCs w:val="28"/>
              </w:rPr>
            </w:pPr>
          </w:p>
        </w:tc>
      </w:tr>
      <w:tr w:rsidR="00FA3446" w:rsidRPr="00FA3446" w:rsidTr="006935B3">
        <w:trPr>
          <w:gridAfter w:val="1"/>
          <w:wAfter w:w="3827" w:type="dxa"/>
          <w:trHeight w:val="1245"/>
        </w:trPr>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446" w:rsidRPr="00FA3446" w:rsidRDefault="00FA3446" w:rsidP="00FA344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Код адми</w:t>
            </w:r>
            <w:r w:rsidRPr="00FA3446">
              <w:rPr>
                <w:rFonts w:ascii="Times New Roman" w:eastAsia="Times New Roman" w:hAnsi="Times New Roman" w:cs="Times New Roman"/>
                <w:b/>
                <w:bCs/>
                <w:sz w:val="20"/>
                <w:szCs w:val="20"/>
              </w:rPr>
              <w:t>нистратора доходов</w:t>
            </w:r>
          </w:p>
        </w:tc>
        <w:tc>
          <w:tcPr>
            <w:tcW w:w="2140" w:type="dxa"/>
            <w:tcBorders>
              <w:top w:val="single" w:sz="4" w:space="0" w:color="000000"/>
              <w:left w:val="nil"/>
              <w:bottom w:val="single" w:sz="4" w:space="0" w:color="000000"/>
              <w:right w:val="single" w:sz="4" w:space="0" w:color="000000"/>
            </w:tcBorders>
            <w:shd w:val="clear" w:color="auto" w:fill="auto"/>
            <w:vAlign w:val="center"/>
            <w:hideMark/>
          </w:tcPr>
          <w:p w:rsidR="00FA3446" w:rsidRPr="00FA3446" w:rsidRDefault="00FA3446" w:rsidP="00FA3446">
            <w:pPr>
              <w:spacing w:after="0" w:line="240" w:lineRule="auto"/>
              <w:jc w:val="center"/>
              <w:rPr>
                <w:rFonts w:ascii="Times New Roman" w:eastAsia="Times New Roman" w:hAnsi="Times New Roman" w:cs="Times New Roman"/>
                <w:b/>
                <w:bCs/>
                <w:sz w:val="24"/>
                <w:szCs w:val="24"/>
              </w:rPr>
            </w:pPr>
            <w:r w:rsidRPr="00FA3446">
              <w:rPr>
                <w:rFonts w:ascii="Times New Roman" w:eastAsia="Times New Roman" w:hAnsi="Times New Roman" w:cs="Times New Roman"/>
                <w:b/>
                <w:bCs/>
                <w:sz w:val="24"/>
                <w:szCs w:val="24"/>
              </w:rPr>
              <w:t>Код доходов бюджета</w:t>
            </w:r>
          </w:p>
        </w:tc>
        <w:tc>
          <w:tcPr>
            <w:tcW w:w="4517" w:type="dxa"/>
            <w:vMerge/>
            <w:tcBorders>
              <w:top w:val="single" w:sz="8" w:space="0" w:color="000000"/>
              <w:left w:val="single" w:sz="4" w:space="0" w:color="000000"/>
              <w:bottom w:val="single" w:sz="8" w:space="0" w:color="000000"/>
              <w:right w:val="nil"/>
            </w:tcBorders>
            <w:vAlign w:val="center"/>
            <w:hideMark/>
          </w:tcPr>
          <w:p w:rsidR="00FA3446" w:rsidRPr="00FA3446" w:rsidRDefault="00FA3446" w:rsidP="00FA3446">
            <w:pPr>
              <w:spacing w:after="0" w:line="240" w:lineRule="auto"/>
              <w:rPr>
                <w:rFonts w:ascii="Times New Roman" w:eastAsia="Times New Roman" w:hAnsi="Times New Roman" w:cs="Times New Roman"/>
                <w:b/>
                <w:bCs/>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FA3446" w:rsidRPr="00FA3446" w:rsidRDefault="00FA3446" w:rsidP="00FA3446">
            <w:pPr>
              <w:spacing w:after="0" w:line="240" w:lineRule="auto"/>
              <w:rPr>
                <w:rFonts w:ascii="Times New Roman" w:eastAsia="Times New Roman" w:hAnsi="Times New Roman" w:cs="Times New Roman"/>
                <w:b/>
                <w:bCs/>
                <w:sz w:val="28"/>
                <w:szCs w:val="28"/>
              </w:rPr>
            </w:pPr>
          </w:p>
        </w:tc>
      </w:tr>
      <w:tr w:rsidR="00FA3446" w:rsidRPr="00FA3446" w:rsidTr="006935B3">
        <w:trPr>
          <w:gridAfter w:val="1"/>
          <w:wAfter w:w="3827" w:type="dxa"/>
          <w:trHeight w:val="315"/>
        </w:trPr>
        <w:tc>
          <w:tcPr>
            <w:tcW w:w="1707" w:type="dxa"/>
            <w:tcBorders>
              <w:top w:val="nil"/>
              <w:left w:val="single" w:sz="4" w:space="0" w:color="000000"/>
              <w:bottom w:val="single" w:sz="8" w:space="0" w:color="000000"/>
              <w:right w:val="single" w:sz="4" w:space="0" w:color="000000"/>
            </w:tcBorders>
            <w:shd w:val="clear" w:color="auto" w:fill="auto"/>
            <w:noWrap/>
            <w:hideMark/>
          </w:tcPr>
          <w:p w:rsidR="00FA3446" w:rsidRPr="00FA3446" w:rsidRDefault="00FA3446" w:rsidP="00FA3446">
            <w:pPr>
              <w:spacing w:after="0" w:line="240" w:lineRule="auto"/>
              <w:jc w:val="center"/>
              <w:rPr>
                <w:rFonts w:ascii="Times New Roman" w:eastAsia="Times New Roman" w:hAnsi="Times New Roman" w:cs="Times New Roman"/>
                <w:b/>
                <w:bCs/>
              </w:rPr>
            </w:pPr>
            <w:r w:rsidRPr="00FA3446">
              <w:rPr>
                <w:rFonts w:ascii="Times New Roman" w:eastAsia="Times New Roman" w:hAnsi="Times New Roman" w:cs="Times New Roman"/>
                <w:b/>
                <w:bCs/>
              </w:rPr>
              <w:t>1</w:t>
            </w:r>
          </w:p>
        </w:tc>
        <w:tc>
          <w:tcPr>
            <w:tcW w:w="2140" w:type="dxa"/>
            <w:tcBorders>
              <w:top w:val="nil"/>
              <w:left w:val="nil"/>
              <w:bottom w:val="single" w:sz="8" w:space="0" w:color="000000"/>
              <w:right w:val="single" w:sz="4" w:space="0" w:color="000000"/>
            </w:tcBorders>
            <w:shd w:val="clear" w:color="auto" w:fill="auto"/>
            <w:noWrap/>
            <w:hideMark/>
          </w:tcPr>
          <w:p w:rsidR="00FA3446" w:rsidRPr="00FA3446" w:rsidRDefault="00FA3446" w:rsidP="00FA3446">
            <w:pPr>
              <w:spacing w:after="0" w:line="240" w:lineRule="auto"/>
              <w:jc w:val="center"/>
              <w:rPr>
                <w:rFonts w:ascii="Times New Roman" w:eastAsia="Times New Roman" w:hAnsi="Times New Roman" w:cs="Times New Roman"/>
                <w:b/>
                <w:bCs/>
              </w:rPr>
            </w:pPr>
            <w:r w:rsidRPr="00FA3446">
              <w:rPr>
                <w:rFonts w:ascii="Times New Roman" w:eastAsia="Times New Roman" w:hAnsi="Times New Roman" w:cs="Times New Roman"/>
                <w:b/>
                <w:bCs/>
              </w:rPr>
              <w:t>2</w:t>
            </w:r>
          </w:p>
        </w:tc>
        <w:tc>
          <w:tcPr>
            <w:tcW w:w="4517" w:type="dxa"/>
            <w:tcBorders>
              <w:top w:val="nil"/>
              <w:left w:val="nil"/>
              <w:bottom w:val="single" w:sz="8" w:space="0" w:color="000000"/>
              <w:right w:val="nil"/>
            </w:tcBorders>
            <w:shd w:val="clear" w:color="auto" w:fill="auto"/>
            <w:hideMark/>
          </w:tcPr>
          <w:p w:rsidR="00FA3446" w:rsidRPr="00FA3446" w:rsidRDefault="00FA3446" w:rsidP="00FA3446">
            <w:pPr>
              <w:spacing w:after="0" w:line="240" w:lineRule="auto"/>
              <w:jc w:val="center"/>
              <w:rPr>
                <w:rFonts w:ascii="Times New Roman" w:eastAsia="Times New Roman" w:hAnsi="Times New Roman" w:cs="Times New Roman"/>
                <w:b/>
                <w:bCs/>
              </w:rPr>
            </w:pPr>
            <w:r w:rsidRPr="00FA3446">
              <w:rPr>
                <w:rFonts w:ascii="Times New Roman" w:eastAsia="Times New Roman" w:hAnsi="Times New Roman" w:cs="Times New Roman"/>
                <w:b/>
                <w:bCs/>
              </w:rPr>
              <w:t>3</w:t>
            </w:r>
          </w:p>
        </w:tc>
        <w:tc>
          <w:tcPr>
            <w:tcW w:w="1842" w:type="dxa"/>
            <w:tcBorders>
              <w:top w:val="nil"/>
              <w:left w:val="single" w:sz="4" w:space="0" w:color="auto"/>
              <w:bottom w:val="single" w:sz="4" w:space="0" w:color="auto"/>
              <w:right w:val="single" w:sz="4" w:space="0" w:color="auto"/>
            </w:tcBorders>
            <w:shd w:val="clear" w:color="auto" w:fill="auto"/>
            <w:hideMark/>
          </w:tcPr>
          <w:p w:rsidR="00FA3446" w:rsidRPr="00FA3446" w:rsidRDefault="00FA3446" w:rsidP="00FA3446">
            <w:pPr>
              <w:spacing w:after="0" w:line="240" w:lineRule="auto"/>
              <w:jc w:val="center"/>
              <w:rPr>
                <w:rFonts w:ascii="Times New Roman" w:eastAsia="Times New Roman" w:hAnsi="Times New Roman" w:cs="Times New Roman"/>
                <w:b/>
                <w:bCs/>
                <w:sz w:val="18"/>
                <w:szCs w:val="18"/>
              </w:rPr>
            </w:pPr>
            <w:r w:rsidRPr="00FA3446">
              <w:rPr>
                <w:rFonts w:ascii="Times New Roman" w:eastAsia="Times New Roman" w:hAnsi="Times New Roman" w:cs="Times New Roman"/>
                <w:b/>
                <w:bCs/>
                <w:sz w:val="18"/>
                <w:szCs w:val="18"/>
              </w:rPr>
              <w:t>4</w:t>
            </w:r>
          </w:p>
        </w:tc>
      </w:tr>
      <w:tr w:rsidR="00FA3446" w:rsidRPr="00FA3446" w:rsidTr="006935B3">
        <w:trPr>
          <w:gridAfter w:val="1"/>
          <w:wAfter w:w="3827" w:type="dxa"/>
          <w:trHeight w:val="570"/>
        </w:trPr>
        <w:tc>
          <w:tcPr>
            <w:tcW w:w="1707" w:type="dxa"/>
            <w:tcBorders>
              <w:top w:val="nil"/>
              <w:left w:val="single" w:sz="4" w:space="0" w:color="000000"/>
              <w:bottom w:val="single" w:sz="4" w:space="0" w:color="000000"/>
              <w:right w:val="single" w:sz="4" w:space="0" w:color="000000"/>
            </w:tcBorders>
            <w:shd w:val="clear" w:color="FFFFCC" w:fill="FFFFFF"/>
            <w:vAlign w:val="center"/>
            <w:hideMark/>
          </w:tcPr>
          <w:p w:rsidR="00FA3446" w:rsidRPr="00FA3446" w:rsidRDefault="00FA3446" w:rsidP="00FA3446">
            <w:pPr>
              <w:spacing w:after="0" w:line="240" w:lineRule="auto"/>
              <w:jc w:val="center"/>
              <w:rPr>
                <w:rFonts w:ascii="Times New Roman" w:eastAsia="Times New Roman" w:hAnsi="Times New Roman" w:cs="Times New Roman"/>
                <w:color w:val="000000"/>
                <w:sz w:val="20"/>
                <w:szCs w:val="20"/>
              </w:rPr>
            </w:pPr>
            <w:r w:rsidRPr="00FA3446">
              <w:rPr>
                <w:rFonts w:ascii="Times New Roman" w:eastAsia="Times New Roman" w:hAnsi="Times New Roman" w:cs="Times New Roman"/>
                <w:color w:val="000000"/>
                <w:sz w:val="20"/>
                <w:szCs w:val="20"/>
              </w:rPr>
              <w:t>986</w:t>
            </w:r>
          </w:p>
        </w:tc>
        <w:tc>
          <w:tcPr>
            <w:tcW w:w="2140" w:type="dxa"/>
            <w:tcBorders>
              <w:top w:val="nil"/>
              <w:left w:val="nil"/>
              <w:bottom w:val="single" w:sz="4" w:space="0" w:color="auto"/>
              <w:right w:val="nil"/>
            </w:tcBorders>
            <w:shd w:val="clear" w:color="auto" w:fill="auto"/>
            <w:noWrap/>
            <w:vAlign w:val="bottom"/>
            <w:hideMark/>
          </w:tcPr>
          <w:p w:rsidR="00FA3446" w:rsidRPr="00FA3446" w:rsidRDefault="00FA3446" w:rsidP="00FA3446">
            <w:pPr>
              <w:spacing w:after="0" w:line="240" w:lineRule="auto"/>
              <w:rPr>
                <w:rFonts w:ascii="Times New Roman" w:eastAsia="Times New Roman" w:hAnsi="Times New Roman" w:cs="Times New Roman"/>
                <w:color w:val="000000"/>
                <w:sz w:val="20"/>
                <w:szCs w:val="20"/>
              </w:rPr>
            </w:pPr>
            <w:r w:rsidRPr="00FA3446">
              <w:rPr>
                <w:rFonts w:ascii="Times New Roman" w:eastAsia="Times New Roman" w:hAnsi="Times New Roman" w:cs="Times New Roman"/>
                <w:color w:val="000000"/>
                <w:sz w:val="20"/>
                <w:szCs w:val="20"/>
              </w:rPr>
              <w:t>2 02 01001 10 0000 151</w:t>
            </w:r>
          </w:p>
        </w:tc>
        <w:tc>
          <w:tcPr>
            <w:tcW w:w="4517" w:type="dxa"/>
            <w:tcBorders>
              <w:top w:val="nil"/>
              <w:left w:val="single" w:sz="4" w:space="0" w:color="000000"/>
              <w:bottom w:val="single" w:sz="4" w:space="0" w:color="auto"/>
              <w:right w:val="single" w:sz="4" w:space="0" w:color="auto"/>
            </w:tcBorders>
            <w:shd w:val="clear" w:color="auto" w:fill="auto"/>
            <w:hideMark/>
          </w:tcPr>
          <w:p w:rsidR="00FA3446" w:rsidRPr="00FA3446" w:rsidRDefault="00FA3446" w:rsidP="00FA3446">
            <w:pPr>
              <w:spacing w:after="0" w:line="240" w:lineRule="auto"/>
              <w:jc w:val="both"/>
              <w:rPr>
                <w:rFonts w:ascii="Times New Roman" w:eastAsia="Times New Roman" w:hAnsi="Times New Roman" w:cs="Times New Roman"/>
              </w:rPr>
            </w:pPr>
            <w:r w:rsidRPr="00FA3446">
              <w:rPr>
                <w:rFonts w:ascii="Times New Roman" w:eastAsia="Times New Roman" w:hAnsi="Times New Roman" w:cs="Times New Roman"/>
              </w:rPr>
              <w:t>Дотации бюджетам сельских поселений на выравнивание бюджетной обеспеченности</w:t>
            </w:r>
          </w:p>
        </w:tc>
        <w:tc>
          <w:tcPr>
            <w:tcW w:w="1842" w:type="dxa"/>
            <w:tcBorders>
              <w:top w:val="nil"/>
              <w:left w:val="nil"/>
              <w:bottom w:val="single" w:sz="4" w:space="0" w:color="auto"/>
              <w:right w:val="single" w:sz="4" w:space="0" w:color="auto"/>
            </w:tcBorders>
            <w:shd w:val="clear" w:color="FFFFCC" w:fill="FFFFFF"/>
            <w:noWrap/>
            <w:vAlign w:val="bottom"/>
            <w:hideMark/>
          </w:tcPr>
          <w:p w:rsidR="00FA3446" w:rsidRPr="00FA3446" w:rsidRDefault="00FA3446" w:rsidP="00FA3446">
            <w:pPr>
              <w:spacing w:after="0" w:line="240" w:lineRule="auto"/>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8"/>
                <w:szCs w:val="28"/>
              </w:rPr>
              <w:t>1106032,00</w:t>
            </w:r>
          </w:p>
        </w:tc>
      </w:tr>
      <w:tr w:rsidR="00FA3446" w:rsidRPr="00FA3446" w:rsidTr="006935B3">
        <w:trPr>
          <w:gridAfter w:val="1"/>
          <w:wAfter w:w="3827" w:type="dxa"/>
          <w:trHeight w:val="570"/>
        </w:trPr>
        <w:tc>
          <w:tcPr>
            <w:tcW w:w="1707" w:type="dxa"/>
            <w:tcBorders>
              <w:top w:val="nil"/>
              <w:left w:val="single" w:sz="4" w:space="0" w:color="000000"/>
              <w:bottom w:val="single" w:sz="4" w:space="0" w:color="000000"/>
              <w:right w:val="nil"/>
            </w:tcBorders>
            <w:shd w:val="clear" w:color="FFFFCC" w:fill="FFFFFF"/>
            <w:vAlign w:val="center"/>
            <w:hideMark/>
          </w:tcPr>
          <w:p w:rsidR="00FA3446" w:rsidRPr="00FA3446" w:rsidRDefault="00FA3446" w:rsidP="00FA3446">
            <w:pPr>
              <w:spacing w:after="0" w:line="240" w:lineRule="auto"/>
              <w:jc w:val="center"/>
              <w:rPr>
                <w:rFonts w:ascii="Times New Roman" w:eastAsia="Times New Roman" w:hAnsi="Times New Roman" w:cs="Times New Roman"/>
                <w:color w:val="000000"/>
                <w:sz w:val="20"/>
                <w:szCs w:val="20"/>
              </w:rPr>
            </w:pPr>
            <w:r w:rsidRPr="00FA3446">
              <w:rPr>
                <w:rFonts w:ascii="Times New Roman" w:eastAsia="Times New Roman" w:hAnsi="Times New Roman" w:cs="Times New Roman"/>
                <w:color w:val="000000"/>
                <w:sz w:val="20"/>
                <w:szCs w:val="20"/>
              </w:rPr>
              <w:t>986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A3446" w:rsidRPr="00FA3446" w:rsidRDefault="00FA3446" w:rsidP="00FA3446">
            <w:pPr>
              <w:spacing w:after="0" w:line="240" w:lineRule="auto"/>
              <w:rPr>
                <w:rFonts w:ascii="Times New Roman" w:eastAsia="Times New Roman" w:hAnsi="Times New Roman" w:cs="Times New Roman"/>
                <w:color w:val="000000"/>
                <w:sz w:val="20"/>
                <w:szCs w:val="20"/>
              </w:rPr>
            </w:pPr>
            <w:r w:rsidRPr="00FA3446">
              <w:rPr>
                <w:rFonts w:ascii="Times New Roman" w:eastAsia="Times New Roman" w:hAnsi="Times New Roman" w:cs="Times New Roman"/>
                <w:color w:val="000000"/>
                <w:sz w:val="20"/>
                <w:szCs w:val="20"/>
              </w:rPr>
              <w:t>2 02 01001 10 1000 151</w:t>
            </w:r>
          </w:p>
        </w:tc>
        <w:tc>
          <w:tcPr>
            <w:tcW w:w="4517" w:type="dxa"/>
            <w:tcBorders>
              <w:top w:val="nil"/>
              <w:left w:val="nil"/>
              <w:bottom w:val="nil"/>
              <w:right w:val="nil"/>
            </w:tcBorders>
            <w:shd w:val="clear" w:color="auto" w:fill="auto"/>
            <w:vAlign w:val="bottom"/>
            <w:hideMark/>
          </w:tcPr>
          <w:p w:rsidR="00FA3446" w:rsidRPr="00FA3446" w:rsidRDefault="00FA3446" w:rsidP="00FA3446">
            <w:pPr>
              <w:spacing w:after="0" w:line="240" w:lineRule="auto"/>
              <w:rPr>
                <w:rFonts w:ascii="Times New Roman" w:eastAsia="Times New Roman" w:hAnsi="Times New Roman" w:cs="Times New Roman"/>
                <w:color w:val="000000"/>
                <w:sz w:val="21"/>
                <w:szCs w:val="21"/>
              </w:rPr>
            </w:pPr>
            <w:r w:rsidRPr="00FA3446">
              <w:rPr>
                <w:rFonts w:ascii="Times New Roman" w:eastAsia="Times New Roman" w:hAnsi="Times New Roman" w:cs="Times New Roman"/>
                <w:color w:val="000000"/>
                <w:sz w:val="21"/>
                <w:szCs w:val="21"/>
              </w:rPr>
              <w:t>Дотации бюджетам сельских поселений на выравнивание бюджетной обеспеченности (из бюджета Бахчисарайского района)</w:t>
            </w:r>
          </w:p>
        </w:tc>
        <w:tc>
          <w:tcPr>
            <w:tcW w:w="1842" w:type="dxa"/>
            <w:tcBorders>
              <w:top w:val="nil"/>
              <w:left w:val="single" w:sz="4" w:space="0" w:color="auto"/>
              <w:bottom w:val="single" w:sz="4" w:space="0" w:color="auto"/>
              <w:right w:val="single" w:sz="4" w:space="0" w:color="auto"/>
            </w:tcBorders>
            <w:shd w:val="clear" w:color="FFFFCC" w:fill="FFFFFF"/>
            <w:noWrap/>
            <w:vAlign w:val="bottom"/>
            <w:hideMark/>
          </w:tcPr>
          <w:p w:rsidR="00FA3446" w:rsidRPr="00FA3446" w:rsidRDefault="00FA3446" w:rsidP="00FA3446">
            <w:pPr>
              <w:spacing w:after="0" w:line="240" w:lineRule="auto"/>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8"/>
                <w:szCs w:val="28"/>
              </w:rPr>
              <w:t>433700,00</w:t>
            </w:r>
          </w:p>
        </w:tc>
      </w:tr>
      <w:tr w:rsidR="00FA3446" w:rsidRPr="00FA3446" w:rsidTr="006935B3">
        <w:trPr>
          <w:gridAfter w:val="1"/>
          <w:wAfter w:w="3827" w:type="dxa"/>
          <w:trHeight w:val="645"/>
        </w:trPr>
        <w:tc>
          <w:tcPr>
            <w:tcW w:w="1707" w:type="dxa"/>
            <w:tcBorders>
              <w:top w:val="nil"/>
              <w:left w:val="single" w:sz="4" w:space="0" w:color="000000"/>
              <w:bottom w:val="single" w:sz="4" w:space="0" w:color="000000"/>
              <w:right w:val="nil"/>
            </w:tcBorders>
            <w:shd w:val="clear" w:color="FFFFCC" w:fill="FFFFFF"/>
            <w:vAlign w:val="center"/>
            <w:hideMark/>
          </w:tcPr>
          <w:p w:rsidR="00FA3446" w:rsidRPr="00FA3446" w:rsidRDefault="00FA3446" w:rsidP="00FA3446">
            <w:pPr>
              <w:spacing w:after="0" w:line="240" w:lineRule="auto"/>
              <w:jc w:val="center"/>
              <w:rPr>
                <w:rFonts w:ascii="Times New Roman" w:eastAsia="Times New Roman" w:hAnsi="Times New Roman" w:cs="Times New Roman"/>
                <w:color w:val="000000"/>
                <w:sz w:val="20"/>
                <w:szCs w:val="20"/>
              </w:rPr>
            </w:pPr>
            <w:r w:rsidRPr="00FA3446">
              <w:rPr>
                <w:rFonts w:ascii="Times New Roman" w:eastAsia="Times New Roman" w:hAnsi="Times New Roman" w:cs="Times New Roman"/>
                <w:color w:val="000000"/>
                <w:sz w:val="20"/>
                <w:szCs w:val="20"/>
              </w:rPr>
              <w:t>986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A3446" w:rsidRPr="00FA3446" w:rsidRDefault="00FA3446" w:rsidP="00FA3446">
            <w:pPr>
              <w:spacing w:after="0" w:line="240" w:lineRule="auto"/>
              <w:rPr>
                <w:rFonts w:ascii="Times New Roman" w:eastAsia="Times New Roman" w:hAnsi="Times New Roman" w:cs="Times New Roman"/>
                <w:sz w:val="20"/>
                <w:szCs w:val="20"/>
              </w:rPr>
            </w:pPr>
            <w:r w:rsidRPr="00FA3446">
              <w:rPr>
                <w:rFonts w:ascii="Times New Roman" w:eastAsia="Times New Roman" w:hAnsi="Times New Roman" w:cs="Times New Roman"/>
                <w:sz w:val="20"/>
                <w:szCs w:val="20"/>
              </w:rPr>
              <w:t>2 02 01003 10 0000 151</w:t>
            </w:r>
          </w:p>
        </w:tc>
        <w:tc>
          <w:tcPr>
            <w:tcW w:w="4517" w:type="dxa"/>
            <w:tcBorders>
              <w:top w:val="single" w:sz="4" w:space="0" w:color="000000"/>
              <w:left w:val="nil"/>
              <w:bottom w:val="single" w:sz="4" w:space="0" w:color="000000"/>
              <w:right w:val="nil"/>
            </w:tcBorders>
            <w:shd w:val="clear" w:color="auto" w:fill="auto"/>
            <w:vAlign w:val="bottom"/>
            <w:hideMark/>
          </w:tcPr>
          <w:p w:rsidR="00FA3446" w:rsidRPr="00FA3446" w:rsidRDefault="00FA3446" w:rsidP="00FA3446">
            <w:pPr>
              <w:spacing w:after="0" w:line="240" w:lineRule="auto"/>
              <w:jc w:val="both"/>
              <w:rPr>
                <w:rFonts w:ascii="Times New Roman" w:eastAsia="Times New Roman" w:hAnsi="Times New Roman" w:cs="Times New Roman"/>
                <w:sz w:val="23"/>
                <w:szCs w:val="23"/>
              </w:rPr>
            </w:pPr>
            <w:r w:rsidRPr="00FA3446">
              <w:rPr>
                <w:rFonts w:ascii="Times New Roman" w:eastAsia="Times New Roman" w:hAnsi="Times New Roman" w:cs="Times New Roman"/>
                <w:sz w:val="23"/>
                <w:szCs w:val="23"/>
              </w:rPr>
              <w:t>Дотации бюджетам сельских поселений на поддержку мер по обеспечению сбалансированности бюджетов</w:t>
            </w:r>
          </w:p>
        </w:tc>
        <w:tc>
          <w:tcPr>
            <w:tcW w:w="1842" w:type="dxa"/>
            <w:tcBorders>
              <w:top w:val="nil"/>
              <w:left w:val="single" w:sz="4" w:space="0" w:color="auto"/>
              <w:bottom w:val="single" w:sz="4" w:space="0" w:color="auto"/>
              <w:right w:val="single" w:sz="4" w:space="0" w:color="auto"/>
            </w:tcBorders>
            <w:shd w:val="clear" w:color="FFFFCC" w:fill="FFFFFF"/>
            <w:noWrap/>
            <w:vAlign w:val="bottom"/>
            <w:hideMark/>
          </w:tcPr>
          <w:p w:rsidR="00FA3446" w:rsidRPr="00FA3446" w:rsidRDefault="00FA3446" w:rsidP="00FA3446">
            <w:pPr>
              <w:spacing w:after="0" w:line="240" w:lineRule="auto"/>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8"/>
                <w:szCs w:val="28"/>
              </w:rPr>
              <w:t>1473372,00</w:t>
            </w:r>
          </w:p>
        </w:tc>
      </w:tr>
      <w:tr w:rsidR="00FA3446" w:rsidRPr="00FA3446" w:rsidTr="006935B3">
        <w:trPr>
          <w:gridAfter w:val="1"/>
          <w:wAfter w:w="3827" w:type="dxa"/>
          <w:trHeight w:val="705"/>
        </w:trPr>
        <w:tc>
          <w:tcPr>
            <w:tcW w:w="1707" w:type="dxa"/>
            <w:tcBorders>
              <w:top w:val="nil"/>
              <w:left w:val="single" w:sz="4" w:space="0" w:color="000000"/>
              <w:bottom w:val="single" w:sz="4" w:space="0" w:color="000000"/>
              <w:right w:val="single" w:sz="4" w:space="0" w:color="000000"/>
            </w:tcBorders>
            <w:shd w:val="clear" w:color="FFFFCC" w:fill="FFFFFF"/>
            <w:vAlign w:val="center"/>
            <w:hideMark/>
          </w:tcPr>
          <w:p w:rsidR="00FA3446" w:rsidRPr="00FA3446" w:rsidRDefault="00FA3446" w:rsidP="00FA3446">
            <w:pPr>
              <w:spacing w:after="0" w:line="240" w:lineRule="auto"/>
              <w:jc w:val="center"/>
              <w:rPr>
                <w:rFonts w:ascii="Times New Roman" w:eastAsia="Times New Roman" w:hAnsi="Times New Roman" w:cs="Times New Roman"/>
                <w:color w:val="000000"/>
                <w:sz w:val="20"/>
                <w:szCs w:val="20"/>
              </w:rPr>
            </w:pPr>
            <w:r w:rsidRPr="00FA3446">
              <w:rPr>
                <w:rFonts w:ascii="Times New Roman" w:eastAsia="Times New Roman" w:hAnsi="Times New Roman" w:cs="Times New Roman"/>
                <w:color w:val="000000"/>
                <w:sz w:val="20"/>
                <w:szCs w:val="20"/>
              </w:rPr>
              <w:t>986</w:t>
            </w:r>
          </w:p>
        </w:tc>
        <w:tc>
          <w:tcPr>
            <w:tcW w:w="2140" w:type="dxa"/>
            <w:tcBorders>
              <w:top w:val="nil"/>
              <w:left w:val="nil"/>
              <w:bottom w:val="single" w:sz="4" w:space="0" w:color="000000"/>
              <w:right w:val="single" w:sz="4" w:space="0" w:color="000000"/>
            </w:tcBorders>
            <w:shd w:val="clear" w:color="auto" w:fill="auto"/>
            <w:vAlign w:val="center"/>
            <w:hideMark/>
          </w:tcPr>
          <w:p w:rsidR="00FA3446" w:rsidRPr="00FA3446" w:rsidRDefault="00FA3446" w:rsidP="00FA3446">
            <w:pPr>
              <w:spacing w:after="0" w:line="240" w:lineRule="auto"/>
              <w:rPr>
                <w:rFonts w:ascii="Times New Roman" w:eastAsia="Times New Roman" w:hAnsi="Times New Roman" w:cs="Times New Roman"/>
                <w:sz w:val="20"/>
                <w:szCs w:val="20"/>
              </w:rPr>
            </w:pPr>
            <w:r w:rsidRPr="00FA3446">
              <w:rPr>
                <w:rFonts w:ascii="Times New Roman" w:eastAsia="Times New Roman" w:hAnsi="Times New Roman" w:cs="Times New Roman"/>
                <w:sz w:val="20"/>
                <w:szCs w:val="20"/>
              </w:rPr>
              <w:t>2 02 03015 10 0000 151</w:t>
            </w:r>
          </w:p>
        </w:tc>
        <w:tc>
          <w:tcPr>
            <w:tcW w:w="4517" w:type="dxa"/>
            <w:tcBorders>
              <w:top w:val="nil"/>
              <w:left w:val="nil"/>
              <w:bottom w:val="nil"/>
              <w:right w:val="nil"/>
            </w:tcBorders>
            <w:shd w:val="clear" w:color="auto" w:fill="auto"/>
            <w:vAlign w:val="center"/>
            <w:hideMark/>
          </w:tcPr>
          <w:p w:rsidR="00FA3446" w:rsidRPr="00FA3446" w:rsidRDefault="00FA3446" w:rsidP="00FA3446">
            <w:pPr>
              <w:spacing w:after="0" w:line="240" w:lineRule="auto"/>
              <w:jc w:val="both"/>
              <w:rPr>
                <w:rFonts w:ascii="Times New Roman" w:eastAsia="Times New Roman" w:hAnsi="Times New Roman" w:cs="Times New Roman"/>
              </w:rPr>
            </w:pPr>
            <w:r w:rsidRPr="00FA3446">
              <w:rPr>
                <w:rFonts w:ascii="Times New Roman" w:eastAsia="Times New Roman" w:hAnsi="Times New Roman" w:cs="Times New Roman"/>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nil"/>
              <w:left w:val="single" w:sz="4" w:space="0" w:color="auto"/>
              <w:bottom w:val="single" w:sz="4" w:space="0" w:color="auto"/>
              <w:right w:val="single" w:sz="4" w:space="0" w:color="auto"/>
            </w:tcBorders>
            <w:shd w:val="clear" w:color="FFFFCC" w:fill="FFFFFF"/>
            <w:noWrap/>
            <w:vAlign w:val="bottom"/>
            <w:hideMark/>
          </w:tcPr>
          <w:p w:rsidR="00FA3446" w:rsidRPr="00FA3446" w:rsidRDefault="00FA3446" w:rsidP="00FA3446">
            <w:pPr>
              <w:spacing w:after="0" w:line="240" w:lineRule="auto"/>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8"/>
                <w:szCs w:val="28"/>
              </w:rPr>
              <w:t>167160,00</w:t>
            </w:r>
          </w:p>
        </w:tc>
      </w:tr>
      <w:tr w:rsidR="00FA3446" w:rsidRPr="00FA3446" w:rsidTr="006935B3">
        <w:trPr>
          <w:gridAfter w:val="1"/>
          <w:wAfter w:w="3827" w:type="dxa"/>
          <w:trHeight w:val="480"/>
        </w:trPr>
        <w:tc>
          <w:tcPr>
            <w:tcW w:w="3847" w:type="dxa"/>
            <w:gridSpan w:val="2"/>
            <w:tcBorders>
              <w:top w:val="single" w:sz="4" w:space="0" w:color="000000"/>
              <w:left w:val="single" w:sz="4" w:space="0" w:color="000000"/>
              <w:bottom w:val="single" w:sz="4" w:space="0" w:color="000000"/>
              <w:right w:val="single" w:sz="4" w:space="0" w:color="000000"/>
            </w:tcBorders>
            <w:shd w:val="clear" w:color="CCFFFF" w:fill="CCFFFF"/>
            <w:noWrap/>
            <w:hideMark/>
          </w:tcPr>
          <w:p w:rsidR="00FA3446" w:rsidRPr="00FA3446" w:rsidRDefault="00FA3446" w:rsidP="00FA3446">
            <w:pPr>
              <w:spacing w:after="0" w:line="240" w:lineRule="auto"/>
              <w:jc w:val="center"/>
              <w:rPr>
                <w:rFonts w:ascii="Times New Roman" w:eastAsia="Times New Roman" w:hAnsi="Times New Roman" w:cs="Times New Roman"/>
                <w:b/>
                <w:bCs/>
                <w:sz w:val="20"/>
                <w:szCs w:val="20"/>
              </w:rPr>
            </w:pPr>
            <w:r w:rsidRPr="00FA3446">
              <w:rPr>
                <w:rFonts w:ascii="Times New Roman" w:eastAsia="Times New Roman" w:hAnsi="Times New Roman" w:cs="Times New Roman"/>
                <w:b/>
                <w:bCs/>
                <w:sz w:val="20"/>
                <w:szCs w:val="20"/>
              </w:rPr>
              <w:t> </w:t>
            </w:r>
          </w:p>
        </w:tc>
        <w:tc>
          <w:tcPr>
            <w:tcW w:w="4517" w:type="dxa"/>
            <w:tcBorders>
              <w:top w:val="single" w:sz="4" w:space="0" w:color="000000"/>
              <w:left w:val="nil"/>
              <w:bottom w:val="single" w:sz="8" w:space="0" w:color="000000"/>
              <w:right w:val="nil"/>
            </w:tcBorders>
            <w:shd w:val="clear" w:color="CCFFFF" w:fill="CCFFFF"/>
            <w:vAlign w:val="center"/>
            <w:hideMark/>
          </w:tcPr>
          <w:p w:rsidR="00FA3446" w:rsidRPr="00FA3446" w:rsidRDefault="00FA3446" w:rsidP="00FA3446">
            <w:pPr>
              <w:spacing w:after="0" w:line="240" w:lineRule="auto"/>
              <w:jc w:val="center"/>
              <w:rPr>
                <w:rFonts w:ascii="Times New Roman" w:eastAsia="Times New Roman" w:hAnsi="Times New Roman" w:cs="Times New Roman"/>
                <w:b/>
                <w:bCs/>
                <w:color w:val="000000"/>
                <w:sz w:val="24"/>
                <w:szCs w:val="24"/>
              </w:rPr>
            </w:pPr>
            <w:r w:rsidRPr="00FA3446">
              <w:rPr>
                <w:rFonts w:ascii="Times New Roman" w:eastAsia="Times New Roman" w:hAnsi="Times New Roman" w:cs="Times New Roman"/>
                <w:b/>
                <w:bCs/>
                <w:color w:val="000000"/>
                <w:sz w:val="24"/>
                <w:szCs w:val="24"/>
              </w:rPr>
              <w:t>ВСЕГО ДОХОДОВ</w:t>
            </w:r>
          </w:p>
        </w:tc>
        <w:tc>
          <w:tcPr>
            <w:tcW w:w="1842" w:type="dxa"/>
            <w:tcBorders>
              <w:top w:val="nil"/>
              <w:left w:val="single" w:sz="4" w:space="0" w:color="auto"/>
              <w:bottom w:val="single" w:sz="4" w:space="0" w:color="auto"/>
              <w:right w:val="single" w:sz="4" w:space="0" w:color="auto"/>
            </w:tcBorders>
            <w:shd w:val="clear" w:color="CCFFFF" w:fill="CCFFFF"/>
            <w:noWrap/>
            <w:vAlign w:val="bottom"/>
            <w:hideMark/>
          </w:tcPr>
          <w:p w:rsidR="00FA3446" w:rsidRPr="00FA3446" w:rsidRDefault="00FA3446" w:rsidP="00FA3446">
            <w:pPr>
              <w:spacing w:after="0" w:line="240" w:lineRule="auto"/>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8"/>
                <w:szCs w:val="28"/>
              </w:rPr>
              <w:t>3180264,00</w:t>
            </w:r>
          </w:p>
        </w:tc>
      </w:tr>
      <w:tr w:rsidR="00FA3446" w:rsidRPr="00FA3446" w:rsidTr="006935B3">
        <w:trPr>
          <w:gridAfter w:val="1"/>
          <w:wAfter w:w="3827" w:type="dxa"/>
          <w:trHeight w:val="675"/>
        </w:trPr>
        <w:tc>
          <w:tcPr>
            <w:tcW w:w="1707" w:type="dxa"/>
            <w:tcBorders>
              <w:top w:val="nil"/>
              <w:left w:val="nil"/>
              <w:bottom w:val="nil"/>
              <w:right w:val="nil"/>
            </w:tcBorders>
            <w:shd w:val="clear" w:color="auto" w:fill="auto"/>
            <w:noWrap/>
            <w:hideMark/>
          </w:tcPr>
          <w:p w:rsidR="00FA3446" w:rsidRDefault="00FA3446" w:rsidP="00FA3446">
            <w:pPr>
              <w:spacing w:after="0" w:line="240" w:lineRule="auto"/>
              <w:rPr>
                <w:rFonts w:ascii="Times New Roman" w:eastAsia="Times New Roman" w:hAnsi="Times New Roman" w:cs="Times New Roman"/>
                <w:b/>
                <w:bCs/>
                <w:sz w:val="28"/>
                <w:szCs w:val="28"/>
              </w:rPr>
            </w:pPr>
          </w:p>
          <w:p w:rsidR="00E2534E" w:rsidRPr="00FA3446" w:rsidRDefault="00E2534E" w:rsidP="00FA3446">
            <w:pPr>
              <w:spacing w:after="0" w:line="240" w:lineRule="auto"/>
              <w:rPr>
                <w:rFonts w:ascii="Times New Roman" w:eastAsia="Times New Roman" w:hAnsi="Times New Roman" w:cs="Times New Roman"/>
                <w:b/>
                <w:bCs/>
                <w:sz w:val="28"/>
                <w:szCs w:val="28"/>
              </w:rPr>
            </w:pPr>
          </w:p>
        </w:tc>
        <w:tc>
          <w:tcPr>
            <w:tcW w:w="6657" w:type="dxa"/>
            <w:gridSpan w:val="2"/>
            <w:tcBorders>
              <w:top w:val="nil"/>
              <w:left w:val="nil"/>
              <w:bottom w:val="nil"/>
              <w:right w:val="nil"/>
            </w:tcBorders>
            <w:shd w:val="clear" w:color="auto" w:fill="auto"/>
            <w:noWrap/>
            <w:vAlign w:val="bottom"/>
            <w:hideMark/>
          </w:tcPr>
          <w:p w:rsidR="00FA3446" w:rsidRDefault="00FA3446" w:rsidP="00FA3446">
            <w:pPr>
              <w:spacing w:after="0" w:line="240" w:lineRule="auto"/>
              <w:rPr>
                <w:rFonts w:ascii="Times New Roman" w:eastAsia="Times New Roman" w:hAnsi="Times New Roman" w:cs="Times New Roman"/>
                <w:b/>
                <w:bCs/>
                <w:sz w:val="20"/>
                <w:szCs w:val="20"/>
              </w:rPr>
            </w:pPr>
            <w:r w:rsidRPr="00FA3446">
              <w:rPr>
                <w:rFonts w:ascii="Times New Roman" w:eastAsia="Times New Roman" w:hAnsi="Times New Roman" w:cs="Times New Roman"/>
                <w:b/>
                <w:bCs/>
                <w:sz w:val="20"/>
                <w:szCs w:val="20"/>
              </w:rPr>
              <w:t xml:space="preserve">Председатель Табачненского сельского совете      </w:t>
            </w:r>
            <w:r w:rsidR="00E2534E">
              <w:rPr>
                <w:rFonts w:ascii="Times New Roman" w:eastAsia="Times New Roman" w:hAnsi="Times New Roman" w:cs="Times New Roman"/>
                <w:b/>
                <w:bCs/>
                <w:sz w:val="20"/>
                <w:szCs w:val="20"/>
              </w:rPr>
              <w:t xml:space="preserve">      </w:t>
            </w:r>
            <w:r w:rsidRPr="00FA3446">
              <w:rPr>
                <w:rFonts w:ascii="Times New Roman" w:eastAsia="Times New Roman" w:hAnsi="Times New Roman" w:cs="Times New Roman"/>
                <w:b/>
                <w:bCs/>
                <w:sz w:val="20"/>
                <w:szCs w:val="20"/>
              </w:rPr>
              <w:t>Шаповал И.И.</w:t>
            </w:r>
          </w:p>
          <w:p w:rsidR="00E2534E" w:rsidRPr="00FA3446" w:rsidRDefault="00E2534E" w:rsidP="00FA3446">
            <w:pPr>
              <w:spacing w:after="0" w:line="240" w:lineRule="auto"/>
              <w:rPr>
                <w:rFonts w:ascii="Times New Roman" w:eastAsia="Times New Roman" w:hAnsi="Times New Roman" w:cs="Times New Roman"/>
                <w:b/>
                <w:bCs/>
                <w:sz w:val="20"/>
                <w:szCs w:val="20"/>
              </w:rPr>
            </w:pPr>
          </w:p>
        </w:tc>
        <w:tc>
          <w:tcPr>
            <w:tcW w:w="1842" w:type="dxa"/>
            <w:tcBorders>
              <w:top w:val="nil"/>
              <w:left w:val="nil"/>
              <w:bottom w:val="nil"/>
              <w:right w:val="nil"/>
            </w:tcBorders>
            <w:shd w:val="clear" w:color="auto" w:fill="auto"/>
            <w:noWrap/>
            <w:vAlign w:val="bottom"/>
            <w:hideMark/>
          </w:tcPr>
          <w:p w:rsidR="00E2534E" w:rsidRPr="00FA3446" w:rsidRDefault="00E2534E" w:rsidP="00FA3446">
            <w:pPr>
              <w:spacing w:after="0" w:line="240" w:lineRule="auto"/>
              <w:rPr>
                <w:rFonts w:ascii="Times New Roman" w:eastAsia="Times New Roman" w:hAnsi="Times New Roman" w:cs="Times New Roman"/>
                <w:b/>
                <w:bCs/>
                <w:sz w:val="20"/>
                <w:szCs w:val="20"/>
              </w:rPr>
            </w:pPr>
          </w:p>
        </w:tc>
      </w:tr>
      <w:tr w:rsidR="00FA3446" w:rsidRPr="00FA3446" w:rsidTr="006935B3">
        <w:trPr>
          <w:trHeight w:val="195"/>
        </w:trPr>
        <w:tc>
          <w:tcPr>
            <w:tcW w:w="14033" w:type="dxa"/>
            <w:gridSpan w:val="5"/>
            <w:tcBorders>
              <w:top w:val="nil"/>
              <w:left w:val="nil"/>
              <w:bottom w:val="nil"/>
              <w:right w:val="nil"/>
            </w:tcBorders>
            <w:shd w:val="clear" w:color="auto" w:fill="auto"/>
            <w:hideMark/>
          </w:tcPr>
          <w:p w:rsidR="00FA3446" w:rsidRPr="00FA3446" w:rsidRDefault="00FA3446" w:rsidP="00FA3446">
            <w:pPr>
              <w:spacing w:after="0" w:line="240" w:lineRule="auto"/>
              <w:rPr>
                <w:rFonts w:ascii="Times New Roman" w:eastAsia="Times New Roman" w:hAnsi="Times New Roman" w:cs="Times New Roman"/>
                <w:sz w:val="16"/>
                <w:szCs w:val="16"/>
              </w:rPr>
            </w:pPr>
          </w:p>
        </w:tc>
      </w:tr>
      <w:tr w:rsidR="00FA3446" w:rsidRPr="00FA3446" w:rsidTr="006935B3">
        <w:trPr>
          <w:trHeight w:val="30"/>
        </w:trPr>
        <w:tc>
          <w:tcPr>
            <w:tcW w:w="14033" w:type="dxa"/>
            <w:gridSpan w:val="5"/>
            <w:tcBorders>
              <w:top w:val="nil"/>
              <w:left w:val="nil"/>
              <w:bottom w:val="nil"/>
              <w:right w:val="nil"/>
            </w:tcBorders>
            <w:shd w:val="clear" w:color="auto" w:fill="auto"/>
            <w:hideMark/>
          </w:tcPr>
          <w:p w:rsidR="00FA3446" w:rsidRPr="00FA3446" w:rsidRDefault="00FA3446" w:rsidP="00FA3446">
            <w:pPr>
              <w:spacing w:after="0" w:line="240" w:lineRule="auto"/>
              <w:jc w:val="right"/>
              <w:rPr>
                <w:rFonts w:ascii="Times New Roman" w:eastAsia="Times New Roman" w:hAnsi="Times New Roman" w:cs="Times New Roman"/>
                <w:sz w:val="20"/>
                <w:szCs w:val="20"/>
              </w:rPr>
            </w:pPr>
          </w:p>
        </w:tc>
      </w:tr>
    </w:tbl>
    <w:p w:rsidR="006935B3" w:rsidRDefault="006935B3">
      <w:r>
        <w:br w:type="page"/>
      </w:r>
    </w:p>
    <w:tbl>
      <w:tblPr>
        <w:tblW w:w="10206" w:type="dxa"/>
        <w:tblInd w:w="108" w:type="dxa"/>
        <w:tblLayout w:type="fixed"/>
        <w:tblLook w:val="04A0" w:firstRow="1" w:lastRow="0" w:firstColumn="1" w:lastColumn="0" w:noHBand="0" w:noVBand="1"/>
      </w:tblPr>
      <w:tblGrid>
        <w:gridCol w:w="760"/>
        <w:gridCol w:w="2080"/>
        <w:gridCol w:w="5240"/>
        <w:gridCol w:w="2126"/>
      </w:tblGrid>
      <w:tr w:rsidR="006935B3" w:rsidRPr="00FA3446" w:rsidTr="006935B3">
        <w:trPr>
          <w:trHeight w:val="315"/>
        </w:trPr>
        <w:tc>
          <w:tcPr>
            <w:tcW w:w="10206" w:type="dxa"/>
            <w:gridSpan w:val="4"/>
            <w:vMerge w:val="restart"/>
            <w:tcBorders>
              <w:top w:val="nil"/>
              <w:left w:val="nil"/>
              <w:bottom w:val="nil"/>
              <w:right w:val="nil"/>
            </w:tcBorders>
            <w:shd w:val="clear" w:color="auto" w:fill="auto"/>
            <w:hideMark/>
          </w:tcPr>
          <w:p w:rsidR="006935B3" w:rsidRDefault="006935B3" w:rsidP="006935B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 9</w:t>
            </w:r>
          </w:p>
          <w:p w:rsidR="006935B3" w:rsidRDefault="006935B3" w:rsidP="006935B3">
            <w:pPr>
              <w:spacing w:after="0" w:line="240" w:lineRule="auto"/>
              <w:jc w:val="right"/>
              <w:rPr>
                <w:rFonts w:ascii="Times New Roman" w:eastAsia="Times New Roman" w:hAnsi="Times New Roman" w:cs="Times New Roman"/>
                <w:sz w:val="16"/>
                <w:szCs w:val="16"/>
              </w:rPr>
            </w:pPr>
            <w:r w:rsidRPr="00FA3446">
              <w:rPr>
                <w:rFonts w:ascii="Times New Roman" w:eastAsia="Times New Roman" w:hAnsi="Times New Roman" w:cs="Times New Roman"/>
                <w:sz w:val="16"/>
                <w:szCs w:val="16"/>
              </w:rPr>
              <w:t>к решению сессии</w:t>
            </w:r>
            <w:r>
              <w:rPr>
                <w:rFonts w:ascii="Times New Roman" w:eastAsia="Times New Roman" w:hAnsi="Times New Roman" w:cs="Times New Roman"/>
                <w:sz w:val="16"/>
                <w:szCs w:val="16"/>
              </w:rPr>
              <w:t xml:space="preserve"> № 2-105 от 30 декабря 2015г. </w:t>
            </w:r>
          </w:p>
          <w:p w:rsidR="006935B3" w:rsidRDefault="006935B3" w:rsidP="006935B3">
            <w:pPr>
              <w:spacing w:after="0" w:line="240" w:lineRule="auto"/>
              <w:jc w:val="right"/>
              <w:rPr>
                <w:rFonts w:ascii="Times New Roman" w:eastAsia="Times New Roman" w:hAnsi="Times New Roman" w:cs="Times New Roman"/>
                <w:sz w:val="16"/>
                <w:szCs w:val="16"/>
              </w:rPr>
            </w:pPr>
            <w:r w:rsidRPr="00FA3446">
              <w:rPr>
                <w:rFonts w:ascii="Times New Roman" w:eastAsia="Times New Roman" w:hAnsi="Times New Roman" w:cs="Times New Roman"/>
                <w:sz w:val="16"/>
                <w:szCs w:val="16"/>
              </w:rPr>
              <w:t>«О бюджете Таб</w:t>
            </w:r>
            <w:r>
              <w:rPr>
                <w:rFonts w:ascii="Times New Roman" w:eastAsia="Times New Roman" w:hAnsi="Times New Roman" w:cs="Times New Roman"/>
                <w:sz w:val="16"/>
                <w:szCs w:val="16"/>
              </w:rPr>
              <w:t xml:space="preserve">ачненского сельского поселения </w:t>
            </w:r>
          </w:p>
          <w:p w:rsidR="006935B3" w:rsidRDefault="006935B3" w:rsidP="006935B3">
            <w:pPr>
              <w:spacing w:after="0" w:line="240" w:lineRule="auto"/>
              <w:jc w:val="right"/>
              <w:rPr>
                <w:rFonts w:ascii="Times New Roman" w:eastAsia="Times New Roman" w:hAnsi="Times New Roman" w:cs="Times New Roman"/>
                <w:sz w:val="16"/>
                <w:szCs w:val="16"/>
              </w:rPr>
            </w:pPr>
            <w:r w:rsidRPr="00FA3446">
              <w:rPr>
                <w:rFonts w:ascii="Times New Roman" w:eastAsia="Times New Roman" w:hAnsi="Times New Roman" w:cs="Times New Roman"/>
                <w:sz w:val="16"/>
                <w:szCs w:val="16"/>
              </w:rPr>
              <w:t>Бахчисарайского района Республики Крым на 2016 год</w:t>
            </w:r>
          </w:p>
          <w:p w:rsidR="006935B3" w:rsidRDefault="006935B3" w:rsidP="006935B3">
            <w:pPr>
              <w:spacing w:after="0" w:line="240" w:lineRule="auto"/>
              <w:jc w:val="right"/>
              <w:rPr>
                <w:rFonts w:ascii="Times New Roman" w:eastAsia="Times New Roman" w:hAnsi="Times New Roman" w:cs="Times New Roman"/>
                <w:b/>
                <w:bCs/>
                <w:sz w:val="24"/>
                <w:szCs w:val="24"/>
              </w:rPr>
            </w:pPr>
            <w:r w:rsidRPr="00FA3446">
              <w:rPr>
                <w:rFonts w:ascii="Times New Roman" w:eastAsia="Times New Roman" w:hAnsi="Times New Roman" w:cs="Times New Roman"/>
                <w:sz w:val="16"/>
                <w:szCs w:val="16"/>
              </w:rPr>
              <w:t xml:space="preserve"> (в редакции решения ____сессии ____созыва от _______№___)</w:t>
            </w:r>
          </w:p>
          <w:p w:rsidR="006935B3" w:rsidRDefault="006935B3" w:rsidP="00FA3446">
            <w:pPr>
              <w:spacing w:after="0" w:line="240" w:lineRule="auto"/>
              <w:jc w:val="center"/>
              <w:rPr>
                <w:rFonts w:ascii="Times New Roman" w:eastAsia="Times New Roman" w:hAnsi="Times New Roman" w:cs="Times New Roman"/>
                <w:b/>
                <w:bCs/>
                <w:sz w:val="24"/>
                <w:szCs w:val="24"/>
              </w:rPr>
            </w:pPr>
          </w:p>
          <w:p w:rsidR="006935B3" w:rsidRDefault="006935B3" w:rsidP="006935B3">
            <w:pPr>
              <w:spacing w:after="0" w:line="240" w:lineRule="auto"/>
              <w:rPr>
                <w:rFonts w:ascii="Times New Roman" w:eastAsia="Times New Roman" w:hAnsi="Times New Roman" w:cs="Times New Roman"/>
                <w:b/>
                <w:bCs/>
                <w:sz w:val="24"/>
                <w:szCs w:val="24"/>
              </w:rPr>
            </w:pPr>
          </w:p>
          <w:p w:rsidR="006935B3" w:rsidRPr="00FA3446" w:rsidRDefault="006935B3" w:rsidP="00FA3446">
            <w:pPr>
              <w:spacing w:after="0" w:line="240" w:lineRule="auto"/>
              <w:jc w:val="center"/>
              <w:rPr>
                <w:rFonts w:ascii="Times New Roman" w:eastAsia="Times New Roman" w:hAnsi="Times New Roman" w:cs="Times New Roman"/>
                <w:b/>
                <w:bCs/>
                <w:sz w:val="24"/>
                <w:szCs w:val="24"/>
              </w:rPr>
            </w:pPr>
            <w:r w:rsidRPr="00FA3446">
              <w:rPr>
                <w:rFonts w:ascii="Times New Roman" w:eastAsia="Times New Roman" w:hAnsi="Times New Roman" w:cs="Times New Roman"/>
                <w:b/>
                <w:bCs/>
                <w:sz w:val="24"/>
                <w:szCs w:val="24"/>
              </w:rPr>
              <w:t>Объем иных межбюджетных трансфертов</w:t>
            </w:r>
            <w:r>
              <w:rPr>
                <w:rFonts w:ascii="Times New Roman" w:eastAsia="Times New Roman" w:hAnsi="Times New Roman" w:cs="Times New Roman"/>
                <w:b/>
                <w:bCs/>
                <w:sz w:val="24"/>
                <w:szCs w:val="24"/>
              </w:rPr>
              <w:t>,</w:t>
            </w:r>
            <w:r w:rsidRPr="00FA3446">
              <w:rPr>
                <w:rFonts w:ascii="Times New Roman" w:eastAsia="Times New Roman" w:hAnsi="Times New Roman" w:cs="Times New Roman"/>
                <w:b/>
                <w:bCs/>
                <w:sz w:val="24"/>
                <w:szCs w:val="24"/>
              </w:rPr>
              <w:t xml:space="preserve"> передаваемых из бюджета Таб</w:t>
            </w:r>
            <w:r>
              <w:rPr>
                <w:rFonts w:ascii="Times New Roman" w:eastAsia="Times New Roman" w:hAnsi="Times New Roman" w:cs="Times New Roman"/>
                <w:b/>
                <w:bCs/>
                <w:sz w:val="24"/>
                <w:szCs w:val="24"/>
              </w:rPr>
              <w:t xml:space="preserve">ачненского сельского поселения </w:t>
            </w:r>
            <w:r w:rsidRPr="00FA3446">
              <w:rPr>
                <w:rFonts w:ascii="Times New Roman" w:eastAsia="Times New Roman" w:hAnsi="Times New Roman" w:cs="Times New Roman"/>
                <w:b/>
                <w:bCs/>
                <w:sz w:val="24"/>
                <w:szCs w:val="24"/>
              </w:rPr>
              <w:t>Бахчисарайского района Республики Крым в бюджет Бахчисарайского муниципального района в 2016 году</w:t>
            </w:r>
          </w:p>
        </w:tc>
      </w:tr>
      <w:tr w:rsidR="006935B3" w:rsidRPr="00FA3446" w:rsidTr="006935B3">
        <w:trPr>
          <w:trHeight w:val="585"/>
        </w:trPr>
        <w:tc>
          <w:tcPr>
            <w:tcW w:w="10206" w:type="dxa"/>
            <w:gridSpan w:val="4"/>
            <w:vMerge/>
            <w:tcBorders>
              <w:top w:val="nil"/>
              <w:left w:val="nil"/>
              <w:bottom w:val="nil"/>
              <w:right w:val="nil"/>
            </w:tcBorders>
            <w:vAlign w:val="center"/>
            <w:hideMark/>
          </w:tcPr>
          <w:p w:rsidR="006935B3" w:rsidRPr="00FA3446" w:rsidRDefault="006935B3" w:rsidP="00FA3446">
            <w:pPr>
              <w:spacing w:after="0" w:line="240" w:lineRule="auto"/>
              <w:rPr>
                <w:rFonts w:ascii="Times New Roman" w:eastAsia="Times New Roman" w:hAnsi="Times New Roman" w:cs="Times New Roman"/>
                <w:b/>
                <w:bCs/>
                <w:sz w:val="24"/>
                <w:szCs w:val="24"/>
              </w:rPr>
            </w:pPr>
          </w:p>
        </w:tc>
      </w:tr>
      <w:tr w:rsidR="006935B3" w:rsidRPr="00FA3446" w:rsidTr="006935B3">
        <w:trPr>
          <w:trHeight w:val="240"/>
        </w:trPr>
        <w:tc>
          <w:tcPr>
            <w:tcW w:w="760" w:type="dxa"/>
            <w:tcBorders>
              <w:top w:val="nil"/>
              <w:left w:val="nil"/>
              <w:bottom w:val="nil"/>
              <w:right w:val="nil"/>
            </w:tcBorders>
            <w:shd w:val="clear" w:color="auto" w:fill="auto"/>
            <w:noWrap/>
            <w:hideMark/>
          </w:tcPr>
          <w:p w:rsidR="006935B3" w:rsidRPr="00FA3446" w:rsidRDefault="006935B3" w:rsidP="00FA3446">
            <w:pPr>
              <w:spacing w:after="0" w:line="240" w:lineRule="auto"/>
              <w:jc w:val="center"/>
              <w:rPr>
                <w:rFonts w:ascii="Times New Roman" w:eastAsia="Times New Roman" w:hAnsi="Times New Roman" w:cs="Times New Roman"/>
                <w:b/>
                <w:bCs/>
                <w:sz w:val="24"/>
                <w:szCs w:val="24"/>
              </w:rPr>
            </w:pPr>
          </w:p>
        </w:tc>
        <w:tc>
          <w:tcPr>
            <w:tcW w:w="2080" w:type="dxa"/>
            <w:tcBorders>
              <w:top w:val="nil"/>
              <w:left w:val="nil"/>
              <w:bottom w:val="nil"/>
              <w:right w:val="nil"/>
            </w:tcBorders>
            <w:shd w:val="clear" w:color="auto" w:fill="auto"/>
            <w:noWrap/>
            <w:hideMark/>
          </w:tcPr>
          <w:p w:rsidR="006935B3" w:rsidRPr="00FA3446" w:rsidRDefault="006935B3" w:rsidP="00FA3446">
            <w:pPr>
              <w:spacing w:after="0" w:line="240" w:lineRule="auto"/>
              <w:jc w:val="center"/>
              <w:rPr>
                <w:rFonts w:ascii="Times New Roman" w:eastAsia="Times New Roman" w:hAnsi="Times New Roman" w:cs="Times New Roman"/>
                <w:sz w:val="20"/>
                <w:szCs w:val="20"/>
              </w:rPr>
            </w:pPr>
          </w:p>
        </w:tc>
        <w:tc>
          <w:tcPr>
            <w:tcW w:w="5240" w:type="dxa"/>
            <w:tcBorders>
              <w:top w:val="nil"/>
              <w:left w:val="nil"/>
              <w:bottom w:val="nil"/>
              <w:right w:val="nil"/>
            </w:tcBorders>
            <w:shd w:val="clear" w:color="auto" w:fill="auto"/>
            <w:hideMark/>
          </w:tcPr>
          <w:p w:rsidR="006935B3" w:rsidRPr="00FA3446" w:rsidRDefault="006935B3" w:rsidP="00FA3446">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5B3" w:rsidRPr="00FA3446" w:rsidRDefault="006935B3" w:rsidP="00FA3446">
            <w:pPr>
              <w:spacing w:after="0" w:line="240" w:lineRule="auto"/>
              <w:rPr>
                <w:rFonts w:ascii="Times New Roman" w:eastAsia="Times New Roman" w:hAnsi="Times New Roman" w:cs="Times New Roman"/>
                <w:sz w:val="20"/>
                <w:szCs w:val="20"/>
              </w:rPr>
            </w:pPr>
            <w:r w:rsidRPr="00FA3446">
              <w:rPr>
                <w:rFonts w:ascii="Times New Roman" w:eastAsia="Times New Roman" w:hAnsi="Times New Roman" w:cs="Times New Roman"/>
                <w:sz w:val="20"/>
                <w:szCs w:val="20"/>
              </w:rPr>
              <w:t> </w:t>
            </w:r>
          </w:p>
        </w:tc>
      </w:tr>
      <w:tr w:rsidR="006935B3" w:rsidRPr="00FA3446" w:rsidTr="006935B3">
        <w:trPr>
          <w:trHeight w:val="420"/>
        </w:trPr>
        <w:tc>
          <w:tcPr>
            <w:tcW w:w="8080" w:type="dxa"/>
            <w:gridSpan w:val="3"/>
            <w:vMerge w:val="restart"/>
            <w:tcBorders>
              <w:top w:val="single" w:sz="8" w:space="0" w:color="000000"/>
              <w:left w:val="single" w:sz="4" w:space="0" w:color="auto"/>
              <w:bottom w:val="single" w:sz="4" w:space="0" w:color="000000"/>
              <w:right w:val="single" w:sz="4" w:space="0" w:color="000000"/>
            </w:tcBorders>
            <w:shd w:val="clear" w:color="auto" w:fill="auto"/>
            <w:vAlign w:val="center"/>
            <w:hideMark/>
          </w:tcPr>
          <w:p w:rsidR="006935B3" w:rsidRPr="00FA3446" w:rsidRDefault="006935B3" w:rsidP="00FA3446">
            <w:pPr>
              <w:spacing w:after="0" w:line="240" w:lineRule="auto"/>
              <w:jc w:val="center"/>
              <w:rPr>
                <w:rFonts w:ascii="Times New Roman" w:eastAsia="Times New Roman" w:hAnsi="Times New Roman" w:cs="Times New Roman"/>
                <w:b/>
                <w:bCs/>
                <w:sz w:val="24"/>
                <w:szCs w:val="24"/>
              </w:rPr>
            </w:pPr>
            <w:r w:rsidRPr="00FA3446">
              <w:rPr>
                <w:rFonts w:ascii="Times New Roman" w:eastAsia="Times New Roman" w:hAnsi="Times New Roman" w:cs="Times New Roman"/>
                <w:b/>
                <w:bCs/>
                <w:sz w:val="24"/>
                <w:szCs w:val="24"/>
              </w:rPr>
              <w:t xml:space="preserve">Наименование доходов </w:t>
            </w:r>
          </w:p>
        </w:tc>
        <w:tc>
          <w:tcPr>
            <w:tcW w:w="2126" w:type="dxa"/>
            <w:vMerge w:val="restart"/>
            <w:tcBorders>
              <w:top w:val="nil"/>
              <w:left w:val="single" w:sz="4" w:space="0" w:color="auto"/>
              <w:bottom w:val="single" w:sz="4" w:space="0" w:color="auto"/>
              <w:right w:val="single" w:sz="4" w:space="0" w:color="auto"/>
            </w:tcBorders>
            <w:shd w:val="clear" w:color="FFFFCC" w:fill="FFFFFF"/>
            <w:vAlign w:val="center"/>
            <w:hideMark/>
          </w:tcPr>
          <w:p w:rsidR="006935B3" w:rsidRDefault="006935B3" w:rsidP="00FA344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Сумма</w:t>
            </w:r>
          </w:p>
          <w:p w:rsidR="006935B3" w:rsidRPr="00FA3446" w:rsidRDefault="006935B3" w:rsidP="00FA3446">
            <w:pPr>
              <w:spacing w:after="0" w:line="240" w:lineRule="auto"/>
              <w:jc w:val="center"/>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0"/>
                <w:szCs w:val="20"/>
              </w:rPr>
              <w:t>( руб.)</w:t>
            </w:r>
          </w:p>
        </w:tc>
      </w:tr>
      <w:tr w:rsidR="006935B3" w:rsidRPr="00FA3446" w:rsidTr="006935B3">
        <w:trPr>
          <w:trHeight w:val="630"/>
        </w:trPr>
        <w:tc>
          <w:tcPr>
            <w:tcW w:w="8080" w:type="dxa"/>
            <w:gridSpan w:val="3"/>
            <w:vMerge/>
            <w:tcBorders>
              <w:top w:val="single" w:sz="8" w:space="0" w:color="000000"/>
              <w:left w:val="single" w:sz="4" w:space="0" w:color="auto"/>
              <w:bottom w:val="single" w:sz="4" w:space="0" w:color="000000"/>
              <w:right w:val="single" w:sz="4" w:space="0" w:color="000000"/>
            </w:tcBorders>
            <w:vAlign w:val="center"/>
            <w:hideMark/>
          </w:tcPr>
          <w:p w:rsidR="006935B3" w:rsidRPr="00FA3446" w:rsidRDefault="006935B3" w:rsidP="00FA3446">
            <w:pPr>
              <w:spacing w:after="0" w:line="240" w:lineRule="auto"/>
              <w:rPr>
                <w:rFonts w:ascii="Times New Roman" w:eastAsia="Times New Roman" w:hAnsi="Times New Roman" w:cs="Times New Roman"/>
                <w:b/>
                <w:bCs/>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935B3" w:rsidRPr="00FA3446" w:rsidRDefault="006935B3" w:rsidP="00FA3446">
            <w:pPr>
              <w:spacing w:after="0" w:line="240" w:lineRule="auto"/>
              <w:rPr>
                <w:rFonts w:ascii="Times New Roman" w:eastAsia="Times New Roman" w:hAnsi="Times New Roman" w:cs="Times New Roman"/>
                <w:b/>
                <w:bCs/>
                <w:sz w:val="28"/>
                <w:szCs w:val="28"/>
              </w:rPr>
            </w:pPr>
          </w:p>
        </w:tc>
      </w:tr>
      <w:tr w:rsidR="006935B3" w:rsidRPr="00FA3446" w:rsidTr="006935B3">
        <w:trPr>
          <w:trHeight w:val="1080"/>
        </w:trPr>
        <w:tc>
          <w:tcPr>
            <w:tcW w:w="8080" w:type="dxa"/>
            <w:gridSpan w:val="3"/>
            <w:vMerge/>
            <w:tcBorders>
              <w:top w:val="single" w:sz="8" w:space="0" w:color="000000"/>
              <w:left w:val="single" w:sz="4" w:space="0" w:color="auto"/>
              <w:bottom w:val="single" w:sz="4" w:space="0" w:color="000000"/>
              <w:right w:val="single" w:sz="4" w:space="0" w:color="000000"/>
            </w:tcBorders>
            <w:vAlign w:val="center"/>
            <w:hideMark/>
          </w:tcPr>
          <w:p w:rsidR="006935B3" w:rsidRPr="00FA3446" w:rsidRDefault="006935B3" w:rsidP="00FA3446">
            <w:pPr>
              <w:spacing w:after="0" w:line="240" w:lineRule="auto"/>
              <w:rPr>
                <w:rFonts w:ascii="Times New Roman" w:eastAsia="Times New Roman" w:hAnsi="Times New Roman" w:cs="Times New Roman"/>
                <w:b/>
                <w:bCs/>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6935B3" w:rsidRPr="00FA3446" w:rsidRDefault="006935B3" w:rsidP="00FA3446">
            <w:pPr>
              <w:spacing w:after="0" w:line="240" w:lineRule="auto"/>
              <w:rPr>
                <w:rFonts w:ascii="Times New Roman" w:eastAsia="Times New Roman" w:hAnsi="Times New Roman" w:cs="Times New Roman"/>
                <w:b/>
                <w:bCs/>
                <w:sz w:val="28"/>
                <w:szCs w:val="28"/>
              </w:rPr>
            </w:pPr>
          </w:p>
        </w:tc>
      </w:tr>
      <w:tr w:rsidR="006935B3" w:rsidRPr="00FA3446" w:rsidTr="006935B3">
        <w:trPr>
          <w:trHeight w:val="315"/>
        </w:trPr>
        <w:tc>
          <w:tcPr>
            <w:tcW w:w="808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6935B3" w:rsidRPr="00FA3446" w:rsidRDefault="006935B3" w:rsidP="00FA3446">
            <w:pPr>
              <w:spacing w:after="0" w:line="240" w:lineRule="auto"/>
              <w:jc w:val="center"/>
              <w:rPr>
                <w:rFonts w:ascii="Times New Roman" w:eastAsia="Times New Roman" w:hAnsi="Times New Roman" w:cs="Times New Roman"/>
                <w:b/>
                <w:bCs/>
              </w:rPr>
            </w:pPr>
            <w:r w:rsidRPr="00FA3446">
              <w:rPr>
                <w:rFonts w:ascii="Times New Roman" w:eastAsia="Times New Roman" w:hAnsi="Times New Roman" w:cs="Times New Roman"/>
                <w:b/>
                <w:bCs/>
              </w:rPr>
              <w:t>1</w:t>
            </w:r>
          </w:p>
        </w:tc>
        <w:tc>
          <w:tcPr>
            <w:tcW w:w="2126" w:type="dxa"/>
            <w:tcBorders>
              <w:top w:val="nil"/>
              <w:left w:val="nil"/>
              <w:bottom w:val="single" w:sz="4" w:space="0" w:color="auto"/>
              <w:right w:val="single" w:sz="4" w:space="0" w:color="auto"/>
            </w:tcBorders>
            <w:shd w:val="clear" w:color="auto" w:fill="auto"/>
            <w:hideMark/>
          </w:tcPr>
          <w:p w:rsidR="006935B3" w:rsidRPr="00FA3446" w:rsidRDefault="006935B3" w:rsidP="00FA3446">
            <w:pPr>
              <w:spacing w:after="0" w:line="240" w:lineRule="auto"/>
              <w:jc w:val="center"/>
              <w:rPr>
                <w:rFonts w:ascii="Times New Roman" w:eastAsia="Times New Roman" w:hAnsi="Times New Roman" w:cs="Times New Roman"/>
                <w:b/>
                <w:bCs/>
                <w:sz w:val="18"/>
                <w:szCs w:val="18"/>
              </w:rPr>
            </w:pPr>
            <w:r w:rsidRPr="00FA3446">
              <w:rPr>
                <w:rFonts w:ascii="Times New Roman" w:eastAsia="Times New Roman" w:hAnsi="Times New Roman" w:cs="Times New Roman"/>
                <w:b/>
                <w:bCs/>
                <w:sz w:val="18"/>
                <w:szCs w:val="18"/>
              </w:rPr>
              <w:t>2</w:t>
            </w:r>
          </w:p>
        </w:tc>
      </w:tr>
      <w:tr w:rsidR="006935B3" w:rsidRPr="00FA3446" w:rsidTr="006935B3">
        <w:trPr>
          <w:trHeight w:val="930"/>
        </w:trPr>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35B3" w:rsidRPr="00FA3446" w:rsidRDefault="006935B3" w:rsidP="00FA3446">
            <w:pPr>
              <w:spacing w:after="0" w:line="240" w:lineRule="auto"/>
              <w:jc w:val="both"/>
              <w:rPr>
                <w:rFonts w:ascii="Times New Roman" w:eastAsia="Times New Roman" w:hAnsi="Times New Roman" w:cs="Times New Roman"/>
              </w:rPr>
            </w:pPr>
            <w:r w:rsidRPr="00FA3446">
              <w:rPr>
                <w:rFonts w:ascii="Times New Roman" w:eastAsia="Times New Roman" w:hAnsi="Times New Roman" w:cs="Times New Roman"/>
              </w:rPr>
              <w:t>Иные межбюджетные тран</w:t>
            </w:r>
            <w:r>
              <w:rPr>
                <w:rFonts w:ascii="Times New Roman" w:eastAsia="Times New Roman" w:hAnsi="Times New Roman" w:cs="Times New Roman"/>
              </w:rPr>
              <w:t>с</w:t>
            </w:r>
            <w:r w:rsidRPr="00FA3446">
              <w:rPr>
                <w:rFonts w:ascii="Times New Roman" w:eastAsia="Times New Roman" w:hAnsi="Times New Roman" w:cs="Times New Roman"/>
              </w:rPr>
              <w:t>ферты передаваемых из бюджета Та</w:t>
            </w:r>
            <w:r>
              <w:rPr>
                <w:rFonts w:ascii="Times New Roman" w:eastAsia="Times New Roman" w:hAnsi="Times New Roman" w:cs="Times New Roman"/>
              </w:rPr>
              <w:t>бачненского сельского поселения</w:t>
            </w:r>
            <w:r w:rsidRPr="00FA3446">
              <w:rPr>
                <w:rFonts w:ascii="Times New Roman" w:eastAsia="Times New Roman" w:hAnsi="Times New Roman" w:cs="Times New Roman"/>
              </w:rPr>
              <w:t xml:space="preserve"> Бахчисарайского района Республики Крым в бюджет Бахчисарайского муниципального района в 2016 году</w:t>
            </w:r>
          </w:p>
        </w:tc>
        <w:tc>
          <w:tcPr>
            <w:tcW w:w="2126" w:type="dxa"/>
            <w:tcBorders>
              <w:top w:val="nil"/>
              <w:left w:val="nil"/>
              <w:bottom w:val="single" w:sz="4" w:space="0" w:color="auto"/>
              <w:right w:val="single" w:sz="4" w:space="0" w:color="auto"/>
            </w:tcBorders>
            <w:shd w:val="clear" w:color="FFFFCC" w:fill="FFFFFF"/>
            <w:noWrap/>
            <w:vAlign w:val="bottom"/>
            <w:hideMark/>
          </w:tcPr>
          <w:p w:rsidR="006935B3" w:rsidRPr="00FA3446" w:rsidRDefault="006935B3" w:rsidP="00FA3446">
            <w:pPr>
              <w:spacing w:after="0" w:line="240" w:lineRule="auto"/>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8"/>
                <w:szCs w:val="28"/>
              </w:rPr>
              <w:t>116000.00</w:t>
            </w:r>
          </w:p>
        </w:tc>
      </w:tr>
      <w:tr w:rsidR="006935B3" w:rsidRPr="00FA3446" w:rsidTr="006935B3">
        <w:trPr>
          <w:trHeight w:val="480"/>
        </w:trPr>
        <w:tc>
          <w:tcPr>
            <w:tcW w:w="2840" w:type="dxa"/>
            <w:gridSpan w:val="2"/>
            <w:tcBorders>
              <w:top w:val="single" w:sz="4" w:space="0" w:color="000000"/>
              <w:left w:val="single" w:sz="4" w:space="0" w:color="000000"/>
              <w:bottom w:val="single" w:sz="4" w:space="0" w:color="000000"/>
              <w:right w:val="single" w:sz="4" w:space="0" w:color="000000"/>
            </w:tcBorders>
            <w:shd w:val="clear" w:color="CCFFFF" w:fill="CCFFFF"/>
            <w:noWrap/>
            <w:hideMark/>
          </w:tcPr>
          <w:p w:rsidR="006935B3" w:rsidRPr="00FA3446" w:rsidRDefault="006935B3" w:rsidP="00FA3446">
            <w:pPr>
              <w:spacing w:after="0" w:line="240" w:lineRule="auto"/>
              <w:jc w:val="center"/>
              <w:rPr>
                <w:rFonts w:ascii="Times New Roman" w:eastAsia="Times New Roman" w:hAnsi="Times New Roman" w:cs="Times New Roman"/>
                <w:b/>
                <w:bCs/>
                <w:sz w:val="20"/>
                <w:szCs w:val="20"/>
              </w:rPr>
            </w:pPr>
            <w:r w:rsidRPr="00FA3446">
              <w:rPr>
                <w:rFonts w:ascii="Times New Roman" w:eastAsia="Times New Roman" w:hAnsi="Times New Roman" w:cs="Times New Roman"/>
                <w:b/>
                <w:bCs/>
                <w:sz w:val="20"/>
                <w:szCs w:val="20"/>
              </w:rPr>
              <w:t> </w:t>
            </w:r>
          </w:p>
        </w:tc>
        <w:tc>
          <w:tcPr>
            <w:tcW w:w="5240" w:type="dxa"/>
            <w:tcBorders>
              <w:top w:val="nil"/>
              <w:left w:val="nil"/>
              <w:bottom w:val="single" w:sz="8" w:space="0" w:color="000000"/>
              <w:right w:val="nil"/>
            </w:tcBorders>
            <w:shd w:val="clear" w:color="CCFFFF" w:fill="CCFFFF"/>
            <w:vAlign w:val="center"/>
            <w:hideMark/>
          </w:tcPr>
          <w:p w:rsidR="006935B3" w:rsidRPr="00FA3446" w:rsidRDefault="006935B3" w:rsidP="00FA3446">
            <w:pPr>
              <w:spacing w:after="0" w:line="240" w:lineRule="auto"/>
              <w:jc w:val="center"/>
              <w:rPr>
                <w:rFonts w:ascii="Times New Roman" w:eastAsia="Times New Roman" w:hAnsi="Times New Roman" w:cs="Times New Roman"/>
                <w:b/>
                <w:bCs/>
                <w:color w:val="000000"/>
                <w:sz w:val="24"/>
                <w:szCs w:val="24"/>
              </w:rPr>
            </w:pPr>
            <w:r w:rsidRPr="00FA3446">
              <w:rPr>
                <w:rFonts w:ascii="Times New Roman" w:eastAsia="Times New Roman" w:hAnsi="Times New Roman" w:cs="Times New Roman"/>
                <w:b/>
                <w:bCs/>
                <w:color w:val="000000"/>
                <w:sz w:val="24"/>
                <w:szCs w:val="24"/>
              </w:rPr>
              <w:t>ВСЕГО ДОХОДОВ</w:t>
            </w:r>
          </w:p>
        </w:tc>
        <w:tc>
          <w:tcPr>
            <w:tcW w:w="2126" w:type="dxa"/>
            <w:tcBorders>
              <w:top w:val="nil"/>
              <w:left w:val="single" w:sz="4" w:space="0" w:color="auto"/>
              <w:bottom w:val="single" w:sz="4" w:space="0" w:color="auto"/>
              <w:right w:val="single" w:sz="4" w:space="0" w:color="auto"/>
            </w:tcBorders>
            <w:shd w:val="clear" w:color="CCFFFF" w:fill="CCFFFF"/>
            <w:noWrap/>
            <w:vAlign w:val="bottom"/>
            <w:hideMark/>
          </w:tcPr>
          <w:p w:rsidR="006935B3" w:rsidRPr="00FA3446" w:rsidRDefault="006935B3" w:rsidP="00FA3446">
            <w:pPr>
              <w:spacing w:after="0" w:line="240" w:lineRule="auto"/>
              <w:rPr>
                <w:rFonts w:ascii="Times New Roman" w:eastAsia="Times New Roman" w:hAnsi="Times New Roman" w:cs="Times New Roman"/>
                <w:b/>
                <w:bCs/>
                <w:sz w:val="28"/>
                <w:szCs w:val="28"/>
              </w:rPr>
            </w:pPr>
            <w:r w:rsidRPr="00FA3446">
              <w:rPr>
                <w:rFonts w:ascii="Times New Roman" w:eastAsia="Times New Roman" w:hAnsi="Times New Roman" w:cs="Times New Roman"/>
                <w:b/>
                <w:bCs/>
                <w:sz w:val="28"/>
                <w:szCs w:val="28"/>
              </w:rPr>
              <w:t>116000.00</w:t>
            </w:r>
          </w:p>
        </w:tc>
      </w:tr>
      <w:tr w:rsidR="006935B3" w:rsidRPr="00FA3446" w:rsidTr="006935B3">
        <w:trPr>
          <w:trHeight w:val="315"/>
        </w:trPr>
        <w:tc>
          <w:tcPr>
            <w:tcW w:w="760" w:type="dxa"/>
            <w:tcBorders>
              <w:top w:val="nil"/>
              <w:left w:val="nil"/>
              <w:bottom w:val="nil"/>
              <w:right w:val="nil"/>
            </w:tcBorders>
            <w:shd w:val="clear" w:color="auto" w:fill="auto"/>
            <w:noWrap/>
            <w:hideMark/>
          </w:tcPr>
          <w:p w:rsidR="006935B3" w:rsidRPr="00FA3446" w:rsidRDefault="006935B3" w:rsidP="00FA3446">
            <w:pPr>
              <w:spacing w:after="0" w:line="240" w:lineRule="auto"/>
              <w:rPr>
                <w:rFonts w:ascii="Times New Roman" w:eastAsia="Times New Roman" w:hAnsi="Times New Roman" w:cs="Times New Roman"/>
                <w:sz w:val="20"/>
                <w:szCs w:val="20"/>
              </w:rPr>
            </w:pPr>
          </w:p>
        </w:tc>
        <w:tc>
          <w:tcPr>
            <w:tcW w:w="7320" w:type="dxa"/>
            <w:gridSpan w:val="2"/>
            <w:tcBorders>
              <w:top w:val="nil"/>
              <w:left w:val="nil"/>
              <w:bottom w:val="nil"/>
              <w:right w:val="nil"/>
            </w:tcBorders>
            <w:shd w:val="clear" w:color="auto" w:fill="auto"/>
            <w:noWrap/>
            <w:hideMark/>
          </w:tcPr>
          <w:p w:rsidR="006935B3" w:rsidRDefault="006935B3" w:rsidP="00FA3446">
            <w:pPr>
              <w:spacing w:after="0" w:line="240" w:lineRule="auto"/>
              <w:rPr>
                <w:rFonts w:ascii="Times New Roman" w:eastAsia="Times New Roman" w:hAnsi="Times New Roman" w:cs="Times New Roman"/>
                <w:b/>
                <w:bCs/>
                <w:sz w:val="24"/>
                <w:szCs w:val="24"/>
              </w:rPr>
            </w:pPr>
            <w:r w:rsidRPr="00FA3446">
              <w:rPr>
                <w:rFonts w:ascii="Times New Roman" w:eastAsia="Times New Roman" w:hAnsi="Times New Roman" w:cs="Times New Roman"/>
                <w:b/>
                <w:bCs/>
                <w:sz w:val="24"/>
                <w:szCs w:val="24"/>
              </w:rPr>
              <w:t xml:space="preserve">Председатель Табачненского </w:t>
            </w:r>
          </w:p>
          <w:p w:rsidR="006935B3" w:rsidRPr="00FA3446" w:rsidRDefault="006935B3" w:rsidP="00FA3446">
            <w:pPr>
              <w:spacing w:after="0" w:line="240" w:lineRule="auto"/>
              <w:rPr>
                <w:rFonts w:ascii="Times New Roman" w:eastAsia="Times New Roman" w:hAnsi="Times New Roman" w:cs="Times New Roman"/>
                <w:b/>
                <w:bCs/>
                <w:sz w:val="24"/>
                <w:szCs w:val="24"/>
              </w:rPr>
            </w:pPr>
            <w:r w:rsidRPr="00FA3446">
              <w:rPr>
                <w:rFonts w:ascii="Times New Roman" w:eastAsia="Times New Roman" w:hAnsi="Times New Roman" w:cs="Times New Roman"/>
                <w:b/>
                <w:bCs/>
                <w:sz w:val="24"/>
                <w:szCs w:val="24"/>
              </w:rPr>
              <w:t xml:space="preserve">сельского поселения        </w:t>
            </w:r>
            <w:r>
              <w:rPr>
                <w:rFonts w:ascii="Times New Roman" w:eastAsia="Times New Roman" w:hAnsi="Times New Roman" w:cs="Times New Roman"/>
                <w:b/>
                <w:bCs/>
                <w:sz w:val="24"/>
                <w:szCs w:val="24"/>
              </w:rPr>
              <w:t xml:space="preserve">                                            </w:t>
            </w:r>
            <w:r w:rsidRPr="00FA3446">
              <w:rPr>
                <w:rFonts w:ascii="Times New Roman" w:eastAsia="Times New Roman" w:hAnsi="Times New Roman" w:cs="Times New Roman"/>
                <w:b/>
                <w:bCs/>
                <w:sz w:val="24"/>
                <w:szCs w:val="24"/>
              </w:rPr>
              <w:t>Шаповал И.И.</w:t>
            </w:r>
          </w:p>
        </w:tc>
        <w:tc>
          <w:tcPr>
            <w:tcW w:w="2126" w:type="dxa"/>
            <w:tcBorders>
              <w:top w:val="nil"/>
              <w:left w:val="nil"/>
              <w:bottom w:val="nil"/>
              <w:right w:val="nil"/>
            </w:tcBorders>
            <w:shd w:val="clear" w:color="auto" w:fill="auto"/>
            <w:noWrap/>
            <w:vAlign w:val="bottom"/>
            <w:hideMark/>
          </w:tcPr>
          <w:p w:rsidR="006935B3" w:rsidRPr="00FA3446" w:rsidRDefault="006935B3" w:rsidP="00FA3446">
            <w:pPr>
              <w:spacing w:after="0" w:line="240" w:lineRule="auto"/>
              <w:rPr>
                <w:rFonts w:ascii="Times New Roman" w:eastAsia="Times New Roman" w:hAnsi="Times New Roman" w:cs="Times New Roman"/>
                <w:b/>
                <w:bCs/>
                <w:sz w:val="24"/>
                <w:szCs w:val="24"/>
              </w:rPr>
            </w:pPr>
          </w:p>
        </w:tc>
      </w:tr>
    </w:tbl>
    <w:p w:rsidR="00BF7D76" w:rsidRPr="00FA3446" w:rsidRDefault="00BF7D76" w:rsidP="00FA3446">
      <w:pPr>
        <w:rPr>
          <w:rFonts w:ascii="Times New Roman" w:eastAsia="Times New Roman" w:hAnsi="Times New Roman" w:cs="Times New Roman"/>
          <w:sz w:val="24"/>
        </w:rPr>
      </w:pPr>
    </w:p>
    <w:sectPr w:rsidR="00BF7D76" w:rsidRPr="00FA3446" w:rsidSect="00B5733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F7D76"/>
    <w:rsid w:val="000367AD"/>
    <w:rsid w:val="000C0C87"/>
    <w:rsid w:val="002B379C"/>
    <w:rsid w:val="00334B8C"/>
    <w:rsid w:val="003B1B98"/>
    <w:rsid w:val="00503E8F"/>
    <w:rsid w:val="005270DB"/>
    <w:rsid w:val="00561402"/>
    <w:rsid w:val="00586495"/>
    <w:rsid w:val="005E314D"/>
    <w:rsid w:val="00610966"/>
    <w:rsid w:val="006935B3"/>
    <w:rsid w:val="00783134"/>
    <w:rsid w:val="007C11BD"/>
    <w:rsid w:val="00B5733D"/>
    <w:rsid w:val="00BF7D76"/>
    <w:rsid w:val="00C77C42"/>
    <w:rsid w:val="00CE265D"/>
    <w:rsid w:val="00D20A14"/>
    <w:rsid w:val="00E2534E"/>
    <w:rsid w:val="00FA3446"/>
    <w:rsid w:val="00FA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626D6-1B7D-4995-B2C6-E2E0624F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03E8F"/>
    <w:pPr>
      <w:spacing w:before="100" w:beforeAutospacing="1" w:after="142" w:line="288" w:lineRule="auto"/>
    </w:pPr>
    <w:rPr>
      <w:rFonts w:ascii="Times New Roman" w:eastAsia="Times New Roman" w:hAnsi="Times New Roman" w:cs="Times New Roman"/>
      <w:color w:val="00000A"/>
      <w:sz w:val="24"/>
      <w:szCs w:val="24"/>
    </w:rPr>
  </w:style>
  <w:style w:type="paragraph" w:styleId="a3">
    <w:name w:val="Balloon Text"/>
    <w:basedOn w:val="a"/>
    <w:link w:val="a4"/>
    <w:uiPriority w:val="99"/>
    <w:semiHidden/>
    <w:unhideWhenUsed/>
    <w:rsid w:val="00503E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3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89589">
      <w:bodyDiv w:val="1"/>
      <w:marLeft w:val="0"/>
      <w:marRight w:val="0"/>
      <w:marTop w:val="0"/>
      <w:marBottom w:val="0"/>
      <w:divBdr>
        <w:top w:val="none" w:sz="0" w:space="0" w:color="auto"/>
        <w:left w:val="none" w:sz="0" w:space="0" w:color="auto"/>
        <w:bottom w:val="none" w:sz="0" w:space="0" w:color="auto"/>
        <w:right w:val="none" w:sz="0" w:space="0" w:color="auto"/>
      </w:divBdr>
    </w:div>
    <w:div w:id="145274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26</Pages>
  <Words>7661</Words>
  <Characters>43674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2017-07-31T12:31:00Z</cp:lastPrinted>
  <dcterms:created xsi:type="dcterms:W3CDTF">2015-12-29T15:59:00Z</dcterms:created>
  <dcterms:modified xsi:type="dcterms:W3CDTF">2017-07-31T13:47:00Z</dcterms:modified>
</cp:coreProperties>
</file>